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76B84" w:rsidRPr="00351C72" w:rsidRDefault="00351C72" w:rsidP="00351C72">
      <w:pPr>
        <w:jc w:val="both"/>
        <w:rPr>
          <w:sz w:val="28"/>
          <w:szCs w:val="28"/>
        </w:rPr>
      </w:pPr>
      <w:r w:rsidRPr="00351C72">
        <w:rPr>
          <w:sz w:val="28"/>
          <w:szCs w:val="28"/>
        </w:rPr>
        <w:t>Вариант 1</w:t>
      </w:r>
    </w:p>
    <w:p w:rsidR="00351C72" w:rsidRDefault="00351C72" w:rsidP="00351C72">
      <w:pPr>
        <w:jc w:val="both"/>
        <w:rPr>
          <w:sz w:val="28"/>
          <w:szCs w:val="28"/>
        </w:rPr>
      </w:pPr>
      <w:r w:rsidRPr="00351C72">
        <w:rPr>
          <w:sz w:val="28"/>
          <w:szCs w:val="28"/>
        </w:rPr>
        <w:t>№ 1. На соревнование по теннису тренер заявил следующих участников. «Заявка спортивного клуба Восток включает следующих участников: Кудрешов, Салова, Матв</w:t>
      </w:r>
      <w:r w:rsidR="00C4780D">
        <w:rPr>
          <w:sz w:val="28"/>
          <w:szCs w:val="28"/>
        </w:rPr>
        <w:t>еев</w:t>
      </w:r>
      <w:r w:rsidRPr="00351C72">
        <w:rPr>
          <w:sz w:val="28"/>
          <w:szCs w:val="28"/>
        </w:rPr>
        <w:t>, Мухин, Большаков</w:t>
      </w:r>
      <w:r w:rsidR="00C4780D">
        <w:rPr>
          <w:sz w:val="28"/>
          <w:szCs w:val="28"/>
        </w:rPr>
        <w:t>а</w:t>
      </w:r>
      <w:r w:rsidRPr="00351C72">
        <w:rPr>
          <w:sz w:val="28"/>
          <w:szCs w:val="28"/>
        </w:rPr>
        <w:t xml:space="preserve">.» Однако в день соревнований один из участников заболел и тренер исключил фамилию заболевшего участника убрав ненужные знаки препинания и пробелы.  При этом размер файла уменьшился на 72 бита. Определите фамилию заболевшего участника, если заявка была записана в кодировке </w:t>
      </w:r>
      <w:r w:rsidRPr="00351C72">
        <w:rPr>
          <w:sz w:val="28"/>
          <w:szCs w:val="28"/>
          <w:lang w:val="en-US"/>
        </w:rPr>
        <w:t>Windows</w:t>
      </w:r>
      <w:r w:rsidRPr="00351C72">
        <w:rPr>
          <w:sz w:val="28"/>
          <w:szCs w:val="28"/>
        </w:rPr>
        <w:t>-1251, использующей 1 байт на символ.</w:t>
      </w:r>
      <w:r>
        <w:rPr>
          <w:sz w:val="28"/>
          <w:szCs w:val="28"/>
        </w:rPr>
        <w:t xml:space="preserve"> В ответе запишите фамилию заболевшего участника в именительном падеже.</w:t>
      </w:r>
    </w:p>
    <w:p w:rsidR="00C4780D" w:rsidRDefault="00C4780D" w:rsidP="00351C72">
      <w:pPr>
        <w:jc w:val="both"/>
        <w:rPr>
          <w:sz w:val="28"/>
          <w:szCs w:val="28"/>
        </w:rPr>
      </w:pPr>
      <w:r>
        <w:rPr>
          <w:sz w:val="28"/>
          <w:szCs w:val="28"/>
        </w:rPr>
        <w:t>№ 2 Вася кодировал пароль, используя следующую кодировку:</w:t>
      </w:r>
    </w:p>
    <w:tbl>
      <w:tblPr>
        <w:tblStyle w:val="a3"/>
        <w:tblW w:w="0" w:type="auto"/>
        <w:tblLook w:val="04A0" w:firstRow="1" w:lastRow="0" w:firstColumn="1" w:lastColumn="0" w:noHBand="0" w:noVBand="1"/>
      </w:tblPr>
      <w:tblGrid>
        <w:gridCol w:w="1557"/>
        <w:gridCol w:w="1557"/>
        <w:gridCol w:w="1557"/>
        <w:gridCol w:w="1558"/>
        <w:gridCol w:w="1558"/>
        <w:gridCol w:w="1558"/>
      </w:tblGrid>
      <w:tr w:rsidR="00F93448" w:rsidTr="00F93448">
        <w:tc>
          <w:tcPr>
            <w:tcW w:w="1557" w:type="dxa"/>
          </w:tcPr>
          <w:p w:rsidR="00F93448" w:rsidRDefault="00F93448" w:rsidP="00F93448">
            <w:pPr>
              <w:jc w:val="center"/>
              <w:rPr>
                <w:sz w:val="28"/>
                <w:szCs w:val="28"/>
              </w:rPr>
            </w:pPr>
            <w:r>
              <w:rPr>
                <w:sz w:val="28"/>
                <w:szCs w:val="28"/>
              </w:rPr>
              <w:t>А</w:t>
            </w:r>
          </w:p>
        </w:tc>
        <w:tc>
          <w:tcPr>
            <w:tcW w:w="1557" w:type="dxa"/>
          </w:tcPr>
          <w:p w:rsidR="00F93448" w:rsidRDefault="00F93448" w:rsidP="00F93448">
            <w:pPr>
              <w:jc w:val="center"/>
              <w:rPr>
                <w:sz w:val="28"/>
                <w:szCs w:val="28"/>
              </w:rPr>
            </w:pPr>
            <w:r>
              <w:rPr>
                <w:sz w:val="28"/>
                <w:szCs w:val="28"/>
              </w:rPr>
              <w:t>Д</w:t>
            </w:r>
          </w:p>
        </w:tc>
        <w:tc>
          <w:tcPr>
            <w:tcW w:w="1557" w:type="dxa"/>
          </w:tcPr>
          <w:p w:rsidR="00F93448" w:rsidRDefault="00F93448" w:rsidP="00F93448">
            <w:pPr>
              <w:jc w:val="center"/>
              <w:rPr>
                <w:sz w:val="28"/>
                <w:szCs w:val="28"/>
              </w:rPr>
            </w:pPr>
            <w:r>
              <w:rPr>
                <w:sz w:val="28"/>
                <w:szCs w:val="28"/>
              </w:rPr>
              <w:t>К</w:t>
            </w:r>
          </w:p>
        </w:tc>
        <w:tc>
          <w:tcPr>
            <w:tcW w:w="1558" w:type="dxa"/>
          </w:tcPr>
          <w:p w:rsidR="00F93448" w:rsidRDefault="00F93448" w:rsidP="00F93448">
            <w:pPr>
              <w:jc w:val="center"/>
              <w:rPr>
                <w:sz w:val="28"/>
                <w:szCs w:val="28"/>
              </w:rPr>
            </w:pPr>
            <w:r>
              <w:rPr>
                <w:sz w:val="28"/>
                <w:szCs w:val="28"/>
              </w:rPr>
              <w:t>Н</w:t>
            </w:r>
          </w:p>
        </w:tc>
        <w:tc>
          <w:tcPr>
            <w:tcW w:w="1558" w:type="dxa"/>
          </w:tcPr>
          <w:p w:rsidR="00F93448" w:rsidRDefault="00F93448" w:rsidP="00F93448">
            <w:pPr>
              <w:jc w:val="center"/>
              <w:rPr>
                <w:sz w:val="28"/>
                <w:szCs w:val="28"/>
              </w:rPr>
            </w:pPr>
            <w:r>
              <w:rPr>
                <w:sz w:val="28"/>
                <w:szCs w:val="28"/>
              </w:rPr>
              <w:t>О</w:t>
            </w:r>
          </w:p>
        </w:tc>
        <w:tc>
          <w:tcPr>
            <w:tcW w:w="1558" w:type="dxa"/>
          </w:tcPr>
          <w:p w:rsidR="00F93448" w:rsidRDefault="00F93448" w:rsidP="00F93448">
            <w:pPr>
              <w:jc w:val="center"/>
              <w:rPr>
                <w:sz w:val="28"/>
                <w:szCs w:val="28"/>
              </w:rPr>
            </w:pPr>
            <w:r>
              <w:rPr>
                <w:sz w:val="28"/>
                <w:szCs w:val="28"/>
              </w:rPr>
              <w:t>С</w:t>
            </w:r>
          </w:p>
        </w:tc>
      </w:tr>
      <w:tr w:rsidR="00F93448" w:rsidTr="00F93448">
        <w:tc>
          <w:tcPr>
            <w:tcW w:w="1557" w:type="dxa"/>
          </w:tcPr>
          <w:p w:rsidR="00F93448" w:rsidRDefault="00F93448" w:rsidP="00F93448">
            <w:pPr>
              <w:jc w:val="center"/>
              <w:rPr>
                <w:sz w:val="28"/>
                <w:szCs w:val="28"/>
              </w:rPr>
            </w:pPr>
            <w:r>
              <w:rPr>
                <w:sz w:val="28"/>
                <w:szCs w:val="28"/>
              </w:rPr>
              <w:t>01</w:t>
            </w:r>
          </w:p>
        </w:tc>
        <w:tc>
          <w:tcPr>
            <w:tcW w:w="1557" w:type="dxa"/>
          </w:tcPr>
          <w:p w:rsidR="00F93448" w:rsidRDefault="00F93448" w:rsidP="00F93448">
            <w:pPr>
              <w:jc w:val="center"/>
              <w:rPr>
                <w:sz w:val="28"/>
                <w:szCs w:val="28"/>
              </w:rPr>
            </w:pPr>
            <w:r>
              <w:rPr>
                <w:sz w:val="28"/>
                <w:szCs w:val="28"/>
              </w:rPr>
              <w:t>100</w:t>
            </w:r>
          </w:p>
        </w:tc>
        <w:tc>
          <w:tcPr>
            <w:tcW w:w="1557" w:type="dxa"/>
          </w:tcPr>
          <w:p w:rsidR="00F93448" w:rsidRDefault="00F93448" w:rsidP="00F93448">
            <w:pPr>
              <w:jc w:val="center"/>
              <w:rPr>
                <w:sz w:val="28"/>
                <w:szCs w:val="28"/>
              </w:rPr>
            </w:pPr>
            <w:r>
              <w:rPr>
                <w:sz w:val="28"/>
                <w:szCs w:val="28"/>
              </w:rPr>
              <w:t>101</w:t>
            </w:r>
          </w:p>
        </w:tc>
        <w:tc>
          <w:tcPr>
            <w:tcW w:w="1558" w:type="dxa"/>
          </w:tcPr>
          <w:p w:rsidR="00F93448" w:rsidRDefault="00F93448" w:rsidP="00F93448">
            <w:pPr>
              <w:jc w:val="center"/>
              <w:rPr>
                <w:sz w:val="28"/>
                <w:szCs w:val="28"/>
              </w:rPr>
            </w:pPr>
            <w:r>
              <w:rPr>
                <w:sz w:val="28"/>
                <w:szCs w:val="28"/>
              </w:rPr>
              <w:t>10</w:t>
            </w:r>
          </w:p>
        </w:tc>
        <w:tc>
          <w:tcPr>
            <w:tcW w:w="1558" w:type="dxa"/>
          </w:tcPr>
          <w:p w:rsidR="00F93448" w:rsidRDefault="00F93448" w:rsidP="00F93448">
            <w:pPr>
              <w:jc w:val="center"/>
              <w:rPr>
                <w:sz w:val="28"/>
                <w:szCs w:val="28"/>
              </w:rPr>
            </w:pPr>
            <w:r>
              <w:rPr>
                <w:sz w:val="28"/>
                <w:szCs w:val="28"/>
              </w:rPr>
              <w:t>111</w:t>
            </w:r>
          </w:p>
        </w:tc>
        <w:tc>
          <w:tcPr>
            <w:tcW w:w="1558" w:type="dxa"/>
          </w:tcPr>
          <w:p w:rsidR="00F93448" w:rsidRDefault="00F93448" w:rsidP="00F93448">
            <w:pPr>
              <w:jc w:val="center"/>
              <w:rPr>
                <w:sz w:val="28"/>
                <w:szCs w:val="28"/>
              </w:rPr>
            </w:pPr>
            <w:r>
              <w:rPr>
                <w:sz w:val="28"/>
                <w:szCs w:val="28"/>
              </w:rPr>
              <w:t>000</w:t>
            </w:r>
          </w:p>
        </w:tc>
      </w:tr>
    </w:tbl>
    <w:p w:rsidR="00C4780D" w:rsidRDefault="00F93448" w:rsidP="00F93448">
      <w:pPr>
        <w:ind w:firstLine="708"/>
        <w:jc w:val="both"/>
        <w:rPr>
          <w:sz w:val="28"/>
          <w:szCs w:val="28"/>
        </w:rPr>
      </w:pPr>
      <w:r>
        <w:rPr>
          <w:sz w:val="28"/>
          <w:szCs w:val="28"/>
        </w:rPr>
        <w:t>Потом он два раза менял пароль, каждый раз записывая его на разных бумажках. Вася не учёл, что один и тот же код может раскодироваться различным образом и забыл на какой бумажке записан правильный пароль. Но Вася точно помнит, что в пароле было ровно 4 буквы. Запишите в ответ правильный пароль. Перед Васей лежат три бумажки.</w:t>
      </w:r>
    </w:p>
    <w:p w:rsidR="00F93448" w:rsidRDefault="00F93448" w:rsidP="00E159AF">
      <w:pPr>
        <w:pStyle w:val="leftmargin"/>
        <w:tabs>
          <w:tab w:val="left" w:pos="708"/>
          <w:tab w:val="left" w:pos="1416"/>
          <w:tab w:val="left" w:pos="2124"/>
          <w:tab w:val="left" w:pos="2832"/>
          <w:tab w:val="left" w:pos="3540"/>
          <w:tab w:val="left" w:pos="4248"/>
          <w:tab w:val="left" w:pos="4848"/>
        </w:tabs>
      </w:pPr>
      <w:r>
        <w:t xml:space="preserve">1)  1010110 </w:t>
      </w:r>
      <w:r>
        <w:tab/>
        <w:t>2)  11110001</w:t>
      </w:r>
      <w:r>
        <w:tab/>
        <w:t>3)  100000101</w:t>
      </w:r>
      <w:r w:rsidR="00E159AF">
        <w:tab/>
      </w:r>
      <w:r w:rsidR="00E159AF">
        <w:tab/>
      </w:r>
    </w:p>
    <w:p w:rsidR="00E159AF" w:rsidRDefault="00E159AF" w:rsidP="00E159AF">
      <w:pPr>
        <w:jc w:val="both"/>
        <w:rPr>
          <w:b/>
          <w:i/>
          <w:sz w:val="28"/>
          <w:szCs w:val="28"/>
        </w:rPr>
      </w:pPr>
      <w:r w:rsidRPr="00E159AF">
        <w:rPr>
          <w:sz w:val="28"/>
          <w:szCs w:val="28"/>
        </w:rPr>
        <w:t>№3 Напишите наибольшее двухзначное натуральное число для которого истинно выражение</w:t>
      </w:r>
      <w:r w:rsidRPr="00E159AF">
        <w:rPr>
          <w:b/>
          <w:i/>
          <w:sz w:val="28"/>
          <w:szCs w:val="28"/>
        </w:rPr>
        <w:t>: НЕ (Сумма чисел числа б</w:t>
      </w:r>
      <w:r w:rsidR="00B3391E">
        <w:rPr>
          <w:b/>
          <w:i/>
          <w:sz w:val="28"/>
          <w:szCs w:val="28"/>
        </w:rPr>
        <w:t>ольше 11</w:t>
      </w:r>
      <w:r w:rsidRPr="00E159AF">
        <w:rPr>
          <w:b/>
          <w:i/>
          <w:sz w:val="28"/>
          <w:szCs w:val="28"/>
        </w:rPr>
        <w:t>) И (Число – чётное)</w:t>
      </w:r>
    </w:p>
    <w:p w:rsidR="00E159AF" w:rsidRDefault="00B3391E" w:rsidP="00E159AF">
      <w:pPr>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anchor distT="0" distB="0" distL="114300" distR="114300" simplePos="0" relativeHeight="251658240" behindDoc="0" locked="0" layoutInCell="1" allowOverlap="1" wp14:anchorId="0B96164E" wp14:editId="17E25DD8">
            <wp:simplePos x="0" y="0"/>
            <wp:positionH relativeFrom="margin">
              <wp:align>left</wp:align>
            </wp:positionH>
            <wp:positionV relativeFrom="paragraph">
              <wp:posOffset>493395</wp:posOffset>
            </wp:positionV>
            <wp:extent cx="3459480" cy="1562100"/>
            <wp:effectExtent l="0" t="0" r="7620" b="0"/>
            <wp:wrapSquare wrapText="bothSides"/>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Безымянный.png"/>
                    <pic:cNvPicPr/>
                  </pic:nvPicPr>
                  <pic:blipFill>
                    <a:blip r:embed="rId8">
                      <a:extLst>
                        <a:ext uri="{28A0092B-C50C-407E-A947-70E740481C1C}">
                          <a14:useLocalDpi xmlns:a14="http://schemas.microsoft.com/office/drawing/2010/main" val="0"/>
                        </a:ext>
                      </a:extLst>
                    </a:blip>
                    <a:stretch>
                      <a:fillRect/>
                    </a:stretch>
                  </pic:blipFill>
                  <pic:spPr>
                    <a:xfrm>
                      <a:off x="0" y="0"/>
                      <a:ext cx="3459480" cy="1562100"/>
                    </a:xfrm>
                    <a:prstGeom prst="rect">
                      <a:avLst/>
                    </a:prstGeom>
                  </pic:spPr>
                </pic:pic>
              </a:graphicData>
            </a:graphic>
          </wp:anchor>
        </w:drawing>
      </w:r>
      <w:r w:rsidR="00E159AF">
        <w:rPr>
          <w:sz w:val="28"/>
          <w:szCs w:val="28"/>
        </w:rPr>
        <w:t xml:space="preserve">№ 4 </w:t>
      </w:r>
      <w:r w:rsidR="00E159AF" w:rsidRPr="00E159AF">
        <w:rPr>
          <w:rFonts w:ascii="Times New Roman" w:eastAsia="Times New Roman" w:hAnsi="Times New Roman" w:cs="Times New Roman"/>
          <w:sz w:val="28"/>
          <w:szCs w:val="28"/>
          <w:lang w:eastAsia="ru-RU"/>
        </w:rPr>
        <w:t>Между населенными пунктами A, B, C,</w:t>
      </w:r>
      <w:r w:rsidR="00E159AF">
        <w:rPr>
          <w:rFonts w:ascii="Times New Roman" w:eastAsia="Times New Roman" w:hAnsi="Times New Roman" w:cs="Times New Roman"/>
          <w:sz w:val="28"/>
          <w:szCs w:val="28"/>
          <w:lang w:eastAsia="ru-RU"/>
        </w:rPr>
        <w:t xml:space="preserve"> D, E построены дороги, время движения по которым </w:t>
      </w:r>
      <w:r>
        <w:rPr>
          <w:rFonts w:ascii="Times New Roman" w:eastAsia="Times New Roman" w:hAnsi="Times New Roman" w:cs="Times New Roman"/>
          <w:sz w:val="28"/>
          <w:szCs w:val="28"/>
          <w:lang w:eastAsia="ru-RU"/>
        </w:rPr>
        <w:t>на различных видах транспорта (в часах</w:t>
      </w:r>
      <w:r w:rsidR="00E159AF" w:rsidRPr="00E159AF">
        <w:rPr>
          <w:rFonts w:ascii="Times New Roman" w:eastAsia="Times New Roman" w:hAnsi="Times New Roman" w:cs="Times New Roman"/>
          <w:sz w:val="28"/>
          <w:szCs w:val="28"/>
          <w:lang w:eastAsia="ru-RU"/>
        </w:rPr>
        <w:t>) приведена в таблице.</w:t>
      </w:r>
      <w:r w:rsidR="00E159AF">
        <w:rPr>
          <w:rFonts w:ascii="Times New Roman" w:eastAsia="Times New Roman" w:hAnsi="Times New Roman" w:cs="Times New Roman"/>
          <w:sz w:val="28"/>
          <w:szCs w:val="28"/>
          <w:lang w:eastAsia="ru-RU"/>
        </w:rPr>
        <w:t xml:space="preserve"> Курьер выезжает из пункта А и он должен забрать документы в пункте С и отвезти их</w:t>
      </w:r>
      <w:r>
        <w:rPr>
          <w:rFonts w:ascii="Times New Roman" w:eastAsia="Times New Roman" w:hAnsi="Times New Roman" w:cs="Times New Roman"/>
          <w:sz w:val="28"/>
          <w:szCs w:val="28"/>
          <w:lang w:eastAsia="ru-RU"/>
        </w:rPr>
        <w:t xml:space="preserve"> в пункт Е. Найти минимальное время для выполнения этой задачи. Время считается от момента выезда из пункта А до приезда в пункт Е. В ответ запишите только число без указания единицы измерения.</w:t>
      </w:r>
    </w:p>
    <w:p w:rsidR="00AC1E50" w:rsidRDefault="00AC1E50">
      <w:pP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br w:type="page"/>
      </w:r>
    </w:p>
    <w:p w:rsidR="00AC1E50" w:rsidRPr="00AC1E50" w:rsidRDefault="00B3391E" w:rsidP="00AC1E50">
      <w:pPr>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lastRenderedPageBreak/>
        <w:t xml:space="preserve">№ 5 </w:t>
      </w:r>
      <w:r w:rsidR="00AC1E50" w:rsidRPr="00AC1E50">
        <w:rPr>
          <w:rFonts w:ascii="Times New Roman" w:eastAsia="Times New Roman" w:hAnsi="Times New Roman" w:cs="Times New Roman"/>
          <w:sz w:val="28"/>
          <w:szCs w:val="28"/>
          <w:lang w:eastAsia="ru-RU"/>
        </w:rPr>
        <w:t xml:space="preserve">У исполнителя Вычислитель две команды, которым присвоены номера: </w:t>
      </w:r>
    </w:p>
    <w:p w:rsidR="00AC1E50" w:rsidRPr="00AC1E50" w:rsidRDefault="00AC1E50" w:rsidP="00AC1E50">
      <w:pPr>
        <w:jc w:val="both"/>
        <w:rPr>
          <w:rFonts w:ascii="Times New Roman" w:eastAsia="Times New Roman" w:hAnsi="Times New Roman" w:cs="Times New Roman"/>
          <w:sz w:val="28"/>
          <w:szCs w:val="28"/>
          <w:lang w:eastAsia="ru-RU"/>
        </w:rPr>
      </w:pPr>
      <w:r w:rsidRPr="00AC1E50">
        <w:rPr>
          <w:rFonts w:ascii="Times New Roman" w:eastAsia="Times New Roman" w:hAnsi="Times New Roman" w:cs="Times New Roman"/>
          <w:sz w:val="28"/>
          <w:szCs w:val="28"/>
          <w:lang w:eastAsia="ru-RU"/>
        </w:rPr>
        <w:t>1. умножь на b</w:t>
      </w:r>
      <w:r>
        <w:rPr>
          <w:rFonts w:ascii="Times New Roman" w:eastAsia="Times New Roman" w:hAnsi="Times New Roman" w:cs="Times New Roman"/>
          <w:sz w:val="28"/>
          <w:szCs w:val="28"/>
          <w:lang w:eastAsia="ru-RU"/>
        </w:rPr>
        <w:tab/>
        <w:t>2.  прибавь 3</w:t>
      </w:r>
      <w:r w:rsidRPr="00AC1E50">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ab/>
      </w:r>
      <w:r w:rsidRPr="00AC1E50">
        <w:rPr>
          <w:rFonts w:ascii="Times New Roman" w:eastAsia="Times New Roman" w:hAnsi="Times New Roman" w:cs="Times New Roman"/>
          <w:sz w:val="28"/>
          <w:szCs w:val="28"/>
          <w:lang w:eastAsia="ru-RU"/>
        </w:rPr>
        <w:t xml:space="preserve">(b  — неизвестное натуральное число) </w:t>
      </w:r>
    </w:p>
    <w:p w:rsidR="00AC1E50" w:rsidRDefault="00AC1E50" w:rsidP="00AC1E50">
      <w:pPr>
        <w:jc w:val="both"/>
        <w:rPr>
          <w:rFonts w:ascii="Times New Roman" w:eastAsia="Times New Roman" w:hAnsi="Times New Roman" w:cs="Times New Roman"/>
          <w:sz w:val="28"/>
          <w:szCs w:val="28"/>
          <w:lang w:eastAsia="ru-RU"/>
        </w:rPr>
      </w:pPr>
      <w:r w:rsidRPr="00AC1E50">
        <w:rPr>
          <w:rFonts w:ascii="Times New Roman" w:eastAsia="Times New Roman" w:hAnsi="Times New Roman" w:cs="Times New Roman"/>
          <w:sz w:val="28"/>
          <w:szCs w:val="28"/>
          <w:lang w:eastAsia="ru-RU"/>
        </w:rPr>
        <w:t xml:space="preserve">Первая из них увеличивает число на экране в b </w:t>
      </w:r>
      <w:r w:rsidR="002D50C6">
        <w:rPr>
          <w:rFonts w:ascii="Times New Roman" w:eastAsia="Times New Roman" w:hAnsi="Times New Roman" w:cs="Times New Roman"/>
          <w:sz w:val="28"/>
          <w:szCs w:val="28"/>
          <w:lang w:eastAsia="ru-RU"/>
        </w:rPr>
        <w:t>раз, вторая увеличивает его на 3</w:t>
      </w:r>
      <w:r w:rsidRPr="00AC1E50">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w:t>
      </w:r>
      <w:r w:rsidRPr="00AC1E50">
        <w:rPr>
          <w:rFonts w:ascii="Times New Roman" w:eastAsia="Times New Roman" w:hAnsi="Times New Roman" w:cs="Times New Roman"/>
          <w:sz w:val="28"/>
          <w:szCs w:val="28"/>
          <w:lang w:eastAsia="ru-RU"/>
        </w:rPr>
        <w:t>Известно, что п</w:t>
      </w:r>
      <w:r>
        <w:rPr>
          <w:rFonts w:ascii="Times New Roman" w:eastAsia="Times New Roman" w:hAnsi="Times New Roman" w:cs="Times New Roman"/>
          <w:sz w:val="28"/>
          <w:szCs w:val="28"/>
          <w:lang w:eastAsia="ru-RU"/>
        </w:rPr>
        <w:t>рограмма 12221 переводит число 2 в число 26</w:t>
      </w:r>
      <w:r w:rsidRPr="00AC1E50">
        <w:rPr>
          <w:rFonts w:ascii="Times New Roman" w:eastAsia="Times New Roman" w:hAnsi="Times New Roman" w:cs="Times New Roman"/>
          <w:sz w:val="28"/>
          <w:szCs w:val="28"/>
          <w:lang w:eastAsia="ru-RU"/>
        </w:rPr>
        <w:t>. Определите значение b.</w:t>
      </w:r>
    </w:p>
    <w:p w:rsidR="00E90855" w:rsidRDefault="00E90855" w:rsidP="00E90855">
      <w:pPr>
        <w:rPr>
          <w:rFonts w:ascii="Helvetica" w:eastAsia="Times New Roman" w:hAnsi="Helvetica" w:cs="Helvetica"/>
          <w:color w:val="202124"/>
          <w:sz w:val="24"/>
          <w:szCs w:val="24"/>
          <w:shd w:val="clear" w:color="auto" w:fill="F1F3F4"/>
          <w:lang w:eastAsia="ru-RU"/>
        </w:rPr>
      </w:pPr>
      <w:r>
        <w:rPr>
          <w:rFonts w:ascii="Times New Roman" w:eastAsia="Times New Roman" w:hAnsi="Times New Roman" w:cs="Times New Roman"/>
          <w:sz w:val="28"/>
          <w:szCs w:val="28"/>
          <w:lang w:eastAsia="ru-RU"/>
        </w:rPr>
        <w:t xml:space="preserve">№ 6 </w:t>
      </w:r>
      <w:r w:rsidRPr="00E90855">
        <w:rPr>
          <w:rFonts w:ascii="Helvetica" w:eastAsia="Times New Roman" w:hAnsi="Helvetica" w:cs="Helvetica"/>
          <w:color w:val="202124"/>
          <w:sz w:val="24"/>
          <w:szCs w:val="24"/>
          <w:shd w:val="clear" w:color="auto" w:fill="F1F3F4"/>
          <w:lang w:eastAsia="ru-RU"/>
        </w:rPr>
        <w:t xml:space="preserve">№ 6 Дана программа. </w:t>
      </w:r>
    </w:p>
    <w:tbl>
      <w:tblPr>
        <w:tblStyle w:val="a3"/>
        <w:tblW w:w="0" w:type="auto"/>
        <w:tblLook w:val="04A0" w:firstRow="1" w:lastRow="0" w:firstColumn="1" w:lastColumn="0" w:noHBand="0" w:noVBand="1"/>
      </w:tblPr>
      <w:tblGrid>
        <w:gridCol w:w="3115"/>
        <w:gridCol w:w="3115"/>
        <w:gridCol w:w="3115"/>
      </w:tblGrid>
      <w:tr w:rsidR="00E90855" w:rsidTr="00E90855">
        <w:tc>
          <w:tcPr>
            <w:tcW w:w="3115" w:type="dxa"/>
          </w:tcPr>
          <w:p w:rsidR="00E90855" w:rsidRPr="00E90855" w:rsidRDefault="00E90855" w:rsidP="00570449">
            <w:pPr>
              <w:jc w:val="center"/>
              <w:rPr>
                <w:rFonts w:ascii="Helvetica" w:eastAsia="Times New Roman" w:hAnsi="Helvetica" w:cs="Helvetica"/>
                <w:color w:val="202124"/>
                <w:sz w:val="24"/>
                <w:szCs w:val="24"/>
                <w:shd w:val="clear" w:color="auto" w:fill="F1F3F4"/>
                <w:lang w:val="en-US" w:eastAsia="ru-RU"/>
              </w:rPr>
            </w:pPr>
            <w:r>
              <w:rPr>
                <w:rFonts w:ascii="Helvetica" w:eastAsia="Times New Roman" w:hAnsi="Helvetica" w:cs="Helvetica"/>
                <w:color w:val="202124"/>
                <w:sz w:val="24"/>
                <w:szCs w:val="24"/>
                <w:shd w:val="clear" w:color="auto" w:fill="F1F3F4"/>
                <w:lang w:val="en-US" w:eastAsia="ru-RU"/>
              </w:rPr>
              <w:t>Python</w:t>
            </w:r>
          </w:p>
        </w:tc>
        <w:tc>
          <w:tcPr>
            <w:tcW w:w="3115" w:type="dxa"/>
          </w:tcPr>
          <w:p w:rsidR="00E90855" w:rsidRPr="00E90855" w:rsidRDefault="00E90855" w:rsidP="00E90855">
            <w:pPr>
              <w:jc w:val="center"/>
              <w:rPr>
                <w:rFonts w:ascii="Helvetica" w:eastAsia="Times New Roman" w:hAnsi="Helvetica" w:cs="Helvetica"/>
                <w:color w:val="202124"/>
                <w:sz w:val="24"/>
                <w:szCs w:val="24"/>
                <w:shd w:val="clear" w:color="auto" w:fill="F1F3F4"/>
                <w:lang w:val="en-US" w:eastAsia="ru-RU"/>
              </w:rPr>
            </w:pPr>
            <w:r>
              <w:rPr>
                <w:rFonts w:ascii="Helvetica" w:eastAsia="Times New Roman" w:hAnsi="Helvetica" w:cs="Helvetica"/>
                <w:color w:val="202124"/>
                <w:sz w:val="24"/>
                <w:szCs w:val="24"/>
                <w:shd w:val="clear" w:color="auto" w:fill="F1F3F4"/>
                <w:lang w:val="en-US" w:eastAsia="ru-RU"/>
              </w:rPr>
              <w:t>C++</w:t>
            </w:r>
          </w:p>
        </w:tc>
        <w:tc>
          <w:tcPr>
            <w:tcW w:w="3115" w:type="dxa"/>
          </w:tcPr>
          <w:p w:rsidR="00E90855" w:rsidRPr="00E90855" w:rsidRDefault="008F52F0" w:rsidP="00E90855">
            <w:pPr>
              <w:jc w:val="center"/>
              <w:rPr>
                <w:rFonts w:ascii="Helvetica" w:eastAsia="Times New Roman" w:hAnsi="Helvetica" w:cs="Helvetica"/>
                <w:color w:val="202124"/>
                <w:sz w:val="24"/>
                <w:szCs w:val="24"/>
                <w:shd w:val="clear" w:color="auto" w:fill="F1F3F4"/>
                <w:lang w:val="en-US" w:eastAsia="ru-RU"/>
              </w:rPr>
            </w:pPr>
            <w:r>
              <w:rPr>
                <w:rFonts w:ascii="Helvetica" w:eastAsia="Times New Roman" w:hAnsi="Helvetica" w:cs="Helvetica"/>
                <w:color w:val="202124"/>
                <w:sz w:val="24"/>
                <w:szCs w:val="24"/>
                <w:shd w:val="clear" w:color="auto" w:fill="F1F3F4"/>
                <w:lang w:val="en-US" w:eastAsia="ru-RU"/>
              </w:rPr>
              <w:t>КУМИР</w:t>
            </w:r>
          </w:p>
        </w:tc>
      </w:tr>
      <w:tr w:rsidR="00E90855" w:rsidTr="00E90855">
        <w:tc>
          <w:tcPr>
            <w:tcW w:w="3115" w:type="dxa"/>
          </w:tcPr>
          <w:p w:rsidR="00E90855" w:rsidRDefault="00F10866" w:rsidP="00F10866">
            <w:pPr>
              <w:jc w:val="center"/>
              <w:rPr>
                <w:rFonts w:ascii="Helvetica" w:eastAsia="Times New Roman" w:hAnsi="Helvetica" w:cs="Helvetica"/>
                <w:color w:val="202124"/>
                <w:sz w:val="24"/>
                <w:szCs w:val="24"/>
                <w:shd w:val="clear" w:color="auto" w:fill="F1F3F4"/>
                <w:lang w:eastAsia="ru-RU"/>
              </w:rPr>
            </w:pPr>
            <w:r>
              <w:rPr>
                <w:noProof/>
                <w:lang w:eastAsia="ru-RU"/>
              </w:rPr>
              <w:drawing>
                <wp:inline distT="0" distB="0" distL="0" distR="0" wp14:anchorId="774F1549" wp14:editId="02DAC878">
                  <wp:extent cx="1651402" cy="935666"/>
                  <wp:effectExtent l="0" t="0" r="635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3580" t="5092" r="74987" b="73318"/>
                          <a:stretch/>
                        </pic:blipFill>
                        <pic:spPr bwMode="auto">
                          <a:xfrm>
                            <a:off x="0" y="0"/>
                            <a:ext cx="1672046" cy="947363"/>
                          </a:xfrm>
                          <a:prstGeom prst="rect">
                            <a:avLst/>
                          </a:prstGeom>
                          <a:ln>
                            <a:noFill/>
                          </a:ln>
                          <a:extLst>
                            <a:ext uri="{53640926-AAD7-44D8-BBD7-CCE9431645EC}">
                              <a14:shadowObscured xmlns:a14="http://schemas.microsoft.com/office/drawing/2010/main"/>
                            </a:ext>
                          </a:extLst>
                        </pic:spPr>
                      </pic:pic>
                    </a:graphicData>
                  </a:graphic>
                </wp:inline>
              </w:drawing>
            </w:r>
          </w:p>
        </w:tc>
        <w:tc>
          <w:tcPr>
            <w:tcW w:w="3115" w:type="dxa"/>
          </w:tcPr>
          <w:p w:rsidR="00E90855" w:rsidRDefault="00674FF2" w:rsidP="00E90855">
            <w:pPr>
              <w:rPr>
                <w:rFonts w:ascii="Helvetica" w:eastAsia="Times New Roman" w:hAnsi="Helvetica" w:cs="Helvetica"/>
                <w:color w:val="202124"/>
                <w:sz w:val="24"/>
                <w:szCs w:val="24"/>
                <w:shd w:val="clear" w:color="auto" w:fill="F1F3F4"/>
                <w:lang w:eastAsia="ru-RU"/>
              </w:rPr>
            </w:pPr>
            <w:r>
              <w:rPr>
                <w:noProof/>
                <w:lang w:eastAsia="ru-RU"/>
              </w:rPr>
              <w:drawing>
                <wp:inline distT="0" distB="0" distL="0" distR="0" wp14:anchorId="7DDD3118" wp14:editId="4642EF5E">
                  <wp:extent cx="1786270" cy="1201421"/>
                  <wp:effectExtent l="0" t="0" r="444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8500" t="10834" r="68904" b="62146"/>
                          <a:stretch/>
                        </pic:blipFill>
                        <pic:spPr bwMode="auto">
                          <a:xfrm>
                            <a:off x="0" y="0"/>
                            <a:ext cx="1802990" cy="1212667"/>
                          </a:xfrm>
                          <a:prstGeom prst="rect">
                            <a:avLst/>
                          </a:prstGeom>
                          <a:ln>
                            <a:noFill/>
                          </a:ln>
                          <a:extLst>
                            <a:ext uri="{53640926-AAD7-44D8-BBD7-CCE9431645EC}">
                              <a14:shadowObscured xmlns:a14="http://schemas.microsoft.com/office/drawing/2010/main"/>
                            </a:ext>
                          </a:extLst>
                        </pic:spPr>
                      </pic:pic>
                    </a:graphicData>
                  </a:graphic>
                </wp:inline>
              </w:drawing>
            </w:r>
          </w:p>
        </w:tc>
        <w:tc>
          <w:tcPr>
            <w:tcW w:w="3115" w:type="dxa"/>
          </w:tcPr>
          <w:p w:rsidR="00E90855" w:rsidRDefault="008F52F0" w:rsidP="00E90855">
            <w:pPr>
              <w:rPr>
                <w:rFonts w:ascii="Helvetica" w:eastAsia="Times New Roman" w:hAnsi="Helvetica" w:cs="Helvetica"/>
                <w:color w:val="202124"/>
                <w:sz w:val="24"/>
                <w:szCs w:val="24"/>
                <w:shd w:val="clear" w:color="auto" w:fill="F1F3F4"/>
                <w:lang w:eastAsia="ru-RU"/>
              </w:rPr>
            </w:pPr>
            <w:r>
              <w:rPr>
                <w:noProof/>
                <w:lang w:eastAsia="ru-RU"/>
              </w:rPr>
              <w:drawing>
                <wp:inline distT="0" distB="0" distL="0" distR="0" wp14:anchorId="4DC97B6F" wp14:editId="08DFA11A">
                  <wp:extent cx="1241883" cy="1395089"/>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983" r="78602" b="59226"/>
                          <a:stretch/>
                        </pic:blipFill>
                        <pic:spPr bwMode="auto">
                          <a:xfrm>
                            <a:off x="0" y="0"/>
                            <a:ext cx="1261796" cy="1417459"/>
                          </a:xfrm>
                          <a:prstGeom prst="rect">
                            <a:avLst/>
                          </a:prstGeom>
                          <a:ln>
                            <a:noFill/>
                          </a:ln>
                          <a:extLst>
                            <a:ext uri="{53640926-AAD7-44D8-BBD7-CCE9431645EC}">
                              <a14:shadowObscured xmlns:a14="http://schemas.microsoft.com/office/drawing/2010/main"/>
                            </a:ext>
                          </a:extLst>
                        </pic:spPr>
                      </pic:pic>
                    </a:graphicData>
                  </a:graphic>
                </wp:inline>
              </w:drawing>
            </w:r>
          </w:p>
        </w:tc>
      </w:tr>
    </w:tbl>
    <w:p w:rsidR="00E90855" w:rsidRDefault="00E90855" w:rsidP="00E90855">
      <w:pPr>
        <w:rPr>
          <w:rFonts w:ascii="Helvetica" w:eastAsia="Times New Roman" w:hAnsi="Helvetica" w:cs="Helvetica"/>
          <w:color w:val="202124"/>
          <w:sz w:val="24"/>
          <w:szCs w:val="24"/>
          <w:shd w:val="clear" w:color="auto" w:fill="F1F3F4"/>
          <w:lang w:eastAsia="ru-RU"/>
        </w:rPr>
      </w:pPr>
    </w:p>
    <w:p w:rsidR="00E90855" w:rsidRPr="00C049C7" w:rsidRDefault="00E90855" w:rsidP="00E90855">
      <w:pPr>
        <w:rPr>
          <w:rFonts w:ascii="Helvetica" w:eastAsia="Times New Roman" w:hAnsi="Helvetica" w:cs="Helvetica"/>
          <w:color w:val="202124"/>
          <w:sz w:val="24"/>
          <w:szCs w:val="24"/>
          <w:shd w:val="clear" w:color="auto" w:fill="F1F3F4"/>
          <w:lang w:eastAsia="ru-RU"/>
        </w:rPr>
      </w:pPr>
      <w:r w:rsidRPr="00E90855">
        <w:rPr>
          <w:rFonts w:ascii="Helvetica" w:eastAsia="Times New Roman" w:hAnsi="Helvetica" w:cs="Helvetica"/>
          <w:color w:val="202124"/>
          <w:sz w:val="24"/>
          <w:szCs w:val="24"/>
          <w:shd w:val="clear" w:color="auto" w:fill="F1F3F4"/>
          <w:lang w:eastAsia="ru-RU"/>
        </w:rPr>
        <w:t>При одном и том же значении а делается 9 запусков программы</w:t>
      </w:r>
      <w:r w:rsidR="00570449">
        <w:rPr>
          <w:rFonts w:ascii="Helvetica" w:eastAsia="Times New Roman" w:hAnsi="Helvetica" w:cs="Helvetica"/>
          <w:color w:val="202124"/>
          <w:sz w:val="24"/>
          <w:szCs w:val="24"/>
          <w:shd w:val="clear" w:color="auto" w:fill="F1F3F4"/>
          <w:lang w:eastAsia="ru-RU"/>
        </w:rPr>
        <w:t xml:space="preserve"> со следующими значениями </w:t>
      </w:r>
      <w:r w:rsidR="00570449">
        <w:rPr>
          <w:rFonts w:ascii="Helvetica" w:eastAsia="Times New Roman" w:hAnsi="Helvetica" w:cs="Helvetica"/>
          <w:color w:val="202124"/>
          <w:sz w:val="24"/>
          <w:szCs w:val="24"/>
          <w:shd w:val="clear" w:color="auto" w:fill="F1F3F4"/>
          <w:lang w:val="en-US" w:eastAsia="ru-RU"/>
        </w:rPr>
        <w:t>x</w:t>
      </w:r>
      <w:r w:rsidR="00570449" w:rsidRPr="00570449">
        <w:rPr>
          <w:rFonts w:ascii="Helvetica" w:eastAsia="Times New Roman" w:hAnsi="Helvetica" w:cs="Helvetica"/>
          <w:color w:val="202124"/>
          <w:sz w:val="24"/>
          <w:szCs w:val="24"/>
          <w:shd w:val="clear" w:color="auto" w:fill="F1F3F4"/>
          <w:lang w:eastAsia="ru-RU"/>
        </w:rPr>
        <w:t xml:space="preserve"> </w:t>
      </w:r>
      <w:r w:rsidR="00570449">
        <w:rPr>
          <w:rFonts w:ascii="Helvetica" w:eastAsia="Times New Roman" w:hAnsi="Helvetica" w:cs="Helvetica"/>
          <w:color w:val="202124"/>
          <w:sz w:val="24"/>
          <w:szCs w:val="24"/>
          <w:shd w:val="clear" w:color="auto" w:fill="F1F3F4"/>
          <w:lang w:eastAsia="ru-RU"/>
        </w:rPr>
        <w:t xml:space="preserve">и </w:t>
      </w:r>
      <w:r w:rsidR="00570449">
        <w:rPr>
          <w:rFonts w:ascii="Helvetica" w:eastAsia="Times New Roman" w:hAnsi="Helvetica" w:cs="Helvetica"/>
          <w:color w:val="202124"/>
          <w:sz w:val="24"/>
          <w:szCs w:val="24"/>
          <w:shd w:val="clear" w:color="auto" w:fill="F1F3F4"/>
          <w:lang w:val="en-US" w:eastAsia="ru-RU"/>
        </w:rPr>
        <w:t>y</w:t>
      </w:r>
      <w:r w:rsidRPr="00E90855">
        <w:rPr>
          <w:rFonts w:ascii="Helvetica" w:eastAsia="Times New Roman" w:hAnsi="Helvetica" w:cs="Helvetica"/>
          <w:color w:val="202124"/>
          <w:sz w:val="24"/>
          <w:szCs w:val="24"/>
          <w:shd w:val="clear" w:color="auto" w:fill="F1F3F4"/>
          <w:lang w:eastAsia="ru-RU"/>
        </w:rPr>
        <w:t xml:space="preserve">: </w:t>
      </w:r>
    </w:p>
    <w:p w:rsidR="00E90855" w:rsidRPr="00570449" w:rsidRDefault="00E90855" w:rsidP="00E90855">
      <w:pPr>
        <w:jc w:val="both"/>
        <w:rPr>
          <w:rFonts w:ascii="Times New Roman" w:eastAsia="Times New Roman" w:hAnsi="Times New Roman" w:cs="Times New Roman"/>
          <w:b/>
          <w:i/>
          <w:sz w:val="28"/>
          <w:szCs w:val="28"/>
          <w:lang w:eastAsia="ru-RU"/>
        </w:rPr>
      </w:pPr>
      <w:r w:rsidRPr="00877FEB">
        <w:rPr>
          <w:rFonts w:ascii="Times New Roman" w:eastAsia="Times New Roman" w:hAnsi="Times New Roman" w:cs="Times New Roman"/>
          <w:b/>
          <w:i/>
          <w:sz w:val="28"/>
          <w:szCs w:val="28"/>
          <w:lang w:eastAsia="ru-RU"/>
        </w:rPr>
        <w:t>(2, 12), (6,10) (11, 8), (7,7), </w:t>
      </w:r>
      <w:r w:rsidR="00570449" w:rsidRPr="00877FEB">
        <w:rPr>
          <w:rFonts w:ascii="Times New Roman" w:eastAsia="Times New Roman" w:hAnsi="Times New Roman" w:cs="Times New Roman"/>
          <w:b/>
          <w:i/>
          <w:sz w:val="28"/>
          <w:szCs w:val="28"/>
          <w:lang w:eastAsia="ru-RU"/>
        </w:rPr>
        <w:t>(4, 9), </w:t>
      </w:r>
      <w:r w:rsidRPr="00E90855">
        <w:rPr>
          <w:rFonts w:ascii="Times New Roman" w:eastAsia="Times New Roman" w:hAnsi="Times New Roman" w:cs="Times New Roman"/>
          <w:b/>
          <w:i/>
          <w:sz w:val="28"/>
          <w:szCs w:val="28"/>
          <w:lang w:eastAsia="ru-RU"/>
        </w:rPr>
        <w:t>(5, 6), (7, 3), (8, 2), (</w:t>
      </w:r>
      <w:r w:rsidRPr="00877FEB">
        <w:rPr>
          <w:rFonts w:ascii="Times New Roman" w:eastAsia="Times New Roman" w:hAnsi="Times New Roman" w:cs="Times New Roman"/>
          <w:b/>
          <w:i/>
          <w:sz w:val="28"/>
          <w:szCs w:val="28"/>
          <w:lang w:eastAsia="ru-RU"/>
        </w:rPr>
        <w:t>1</w:t>
      </w:r>
      <w:r w:rsidRPr="00E90855">
        <w:rPr>
          <w:rFonts w:ascii="Times New Roman" w:eastAsia="Times New Roman" w:hAnsi="Times New Roman" w:cs="Times New Roman"/>
          <w:b/>
          <w:i/>
          <w:sz w:val="28"/>
          <w:szCs w:val="28"/>
          <w:lang w:eastAsia="ru-RU"/>
        </w:rPr>
        <w:t xml:space="preserve">4, 6). </w:t>
      </w:r>
    </w:p>
    <w:p w:rsidR="00E90855" w:rsidRPr="00E90855" w:rsidRDefault="00E90855" w:rsidP="00E90855">
      <w:pPr>
        <w:rPr>
          <w:rFonts w:ascii="Times New Roman" w:eastAsia="Times New Roman" w:hAnsi="Times New Roman" w:cs="Times New Roman"/>
          <w:sz w:val="24"/>
          <w:szCs w:val="24"/>
          <w:lang w:eastAsia="ru-RU"/>
        </w:rPr>
      </w:pPr>
      <w:r>
        <w:rPr>
          <w:rFonts w:ascii="Helvetica" w:eastAsia="Times New Roman" w:hAnsi="Helvetica" w:cs="Helvetica"/>
          <w:color w:val="202124"/>
          <w:sz w:val="24"/>
          <w:szCs w:val="24"/>
          <w:lang w:eastAsia="ru-RU"/>
        </w:rPr>
        <w:t>Найдите максимальное  значение</w:t>
      </w:r>
      <w:r w:rsidRPr="00E90855">
        <w:rPr>
          <w:rFonts w:ascii="Helvetica" w:eastAsia="Times New Roman" w:hAnsi="Helvetica" w:cs="Helvetica"/>
          <w:color w:val="202124"/>
          <w:sz w:val="24"/>
          <w:szCs w:val="24"/>
          <w:lang w:eastAsia="ru-RU"/>
        </w:rPr>
        <w:t xml:space="preserve"> а, при</w:t>
      </w:r>
      <w:r>
        <w:rPr>
          <w:rFonts w:ascii="Helvetica" w:eastAsia="Times New Roman" w:hAnsi="Helvetica" w:cs="Helvetica"/>
          <w:color w:val="202124"/>
          <w:sz w:val="24"/>
          <w:szCs w:val="24"/>
          <w:lang w:eastAsia="ru-RU"/>
        </w:rPr>
        <w:t xml:space="preserve"> которых программа выдаст No ровно 6 </w:t>
      </w:r>
      <w:r w:rsidRPr="00E90855">
        <w:rPr>
          <w:rFonts w:ascii="Helvetica" w:eastAsia="Times New Roman" w:hAnsi="Helvetica" w:cs="Helvetica"/>
          <w:color w:val="202124"/>
          <w:sz w:val="24"/>
          <w:szCs w:val="24"/>
          <w:lang w:eastAsia="ru-RU"/>
        </w:rPr>
        <w:t>раз</w:t>
      </w:r>
      <w:r>
        <w:rPr>
          <w:rFonts w:ascii="Helvetica" w:eastAsia="Times New Roman" w:hAnsi="Helvetica" w:cs="Helvetica"/>
          <w:color w:val="202124"/>
          <w:sz w:val="24"/>
          <w:szCs w:val="24"/>
          <w:lang w:eastAsia="ru-RU"/>
        </w:rPr>
        <w:t>.</w:t>
      </w:r>
    </w:p>
    <w:p w:rsidR="002D2AAA" w:rsidRPr="00132620" w:rsidRDefault="002D2AAA" w:rsidP="002D2AAA">
      <w:pPr>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7 Вася и Петя вместе делают исследовательскую работу. Петя должен</w:t>
      </w:r>
      <w:r w:rsidR="00132620">
        <w:rPr>
          <w:rFonts w:ascii="Times New Roman" w:eastAsia="Times New Roman" w:hAnsi="Times New Roman" w:cs="Times New Roman"/>
          <w:sz w:val="28"/>
          <w:szCs w:val="28"/>
          <w:lang w:eastAsia="ru-RU"/>
        </w:rPr>
        <w:t xml:space="preserve"> скачать с сайта учителя</w:t>
      </w:r>
      <w:r>
        <w:rPr>
          <w:rFonts w:ascii="Times New Roman" w:eastAsia="Times New Roman" w:hAnsi="Times New Roman" w:cs="Times New Roman"/>
          <w:sz w:val="28"/>
          <w:szCs w:val="28"/>
          <w:lang w:eastAsia="ru-RU"/>
        </w:rPr>
        <w:t xml:space="preserve"> </w:t>
      </w:r>
      <w:r w:rsidR="00132620">
        <w:rPr>
          <w:rFonts w:ascii="Times New Roman" w:eastAsia="Times New Roman" w:hAnsi="Times New Roman" w:cs="Times New Roman"/>
          <w:sz w:val="28"/>
          <w:szCs w:val="28"/>
          <w:lang w:eastAsia="ru-RU"/>
        </w:rPr>
        <w:t xml:space="preserve">правила оформления. Вася записал </w:t>
      </w:r>
      <w:r>
        <w:rPr>
          <w:rFonts w:ascii="Times New Roman" w:eastAsia="Times New Roman" w:hAnsi="Times New Roman" w:cs="Times New Roman"/>
          <w:sz w:val="28"/>
          <w:szCs w:val="28"/>
          <w:lang w:eastAsia="ru-RU"/>
        </w:rPr>
        <w:t xml:space="preserve">адрес, по которому </w:t>
      </w:r>
      <w:r w:rsidR="00132620">
        <w:rPr>
          <w:rFonts w:ascii="Times New Roman" w:eastAsia="Times New Roman" w:hAnsi="Times New Roman" w:cs="Times New Roman"/>
          <w:sz w:val="28"/>
          <w:szCs w:val="28"/>
          <w:lang w:eastAsia="ru-RU"/>
        </w:rPr>
        <w:t xml:space="preserve">находится требуемый файл с именем </w:t>
      </w:r>
      <w:r w:rsidR="00132620">
        <w:rPr>
          <w:rFonts w:ascii="Times New Roman" w:eastAsia="Times New Roman" w:hAnsi="Times New Roman" w:cs="Times New Roman"/>
          <w:sz w:val="28"/>
          <w:szCs w:val="28"/>
          <w:lang w:val="en-US" w:eastAsia="ru-RU"/>
        </w:rPr>
        <w:t>info</w:t>
      </w:r>
      <w:r w:rsidR="00132620" w:rsidRPr="00132620">
        <w:rPr>
          <w:rFonts w:ascii="Times New Roman" w:eastAsia="Times New Roman" w:hAnsi="Times New Roman" w:cs="Times New Roman"/>
          <w:sz w:val="28"/>
          <w:szCs w:val="28"/>
          <w:lang w:eastAsia="ru-RU"/>
        </w:rPr>
        <w:t xml:space="preserve"> </w:t>
      </w:r>
      <w:r w:rsidR="00132620">
        <w:rPr>
          <w:rFonts w:ascii="Times New Roman" w:eastAsia="Times New Roman" w:hAnsi="Times New Roman" w:cs="Times New Roman"/>
          <w:sz w:val="28"/>
          <w:szCs w:val="28"/>
          <w:lang w:eastAsia="ru-RU"/>
        </w:rPr>
        <w:t xml:space="preserve">и расширением </w:t>
      </w:r>
      <w:r w:rsidR="00132620">
        <w:rPr>
          <w:rFonts w:ascii="Times New Roman" w:eastAsia="Times New Roman" w:hAnsi="Times New Roman" w:cs="Times New Roman"/>
          <w:sz w:val="28"/>
          <w:szCs w:val="28"/>
          <w:lang w:val="en-US" w:eastAsia="ru-RU"/>
        </w:rPr>
        <w:t>doc</w:t>
      </w:r>
      <w:r w:rsidR="00132620">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Однако </w:t>
      </w:r>
      <w:r w:rsidR="00132620">
        <w:rPr>
          <w:rFonts w:ascii="Times New Roman" w:eastAsia="Times New Roman" w:hAnsi="Times New Roman" w:cs="Times New Roman"/>
          <w:sz w:val="28"/>
          <w:szCs w:val="28"/>
          <w:lang w:eastAsia="ru-RU"/>
        </w:rPr>
        <w:t>когда Петя доставал бумажку из кармана она порвалась на 7 частей.</w:t>
      </w:r>
    </w:p>
    <w:p w:rsidR="00132620" w:rsidRPr="00132620" w:rsidRDefault="002D2AAA" w:rsidP="002D2AAA">
      <w:pPr>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А</w:t>
      </w:r>
      <w:r w:rsidRPr="00B373C8">
        <w:rPr>
          <w:rFonts w:ascii="Times New Roman" w:eastAsia="Times New Roman" w:hAnsi="Times New Roman" w:cs="Times New Roman"/>
          <w:sz w:val="28"/>
          <w:szCs w:val="28"/>
          <w:lang w:eastAsia="ru-RU"/>
        </w:rPr>
        <w:t xml:space="preserve"> </w:t>
      </w:r>
      <w:r w:rsidR="00132620" w:rsidRPr="00132620">
        <w:rPr>
          <w:rFonts w:ascii="Times New Roman" w:eastAsia="Times New Roman" w:hAnsi="Times New Roman" w:cs="Times New Roman"/>
          <w:sz w:val="28"/>
          <w:szCs w:val="28"/>
          <w:lang w:eastAsia="ru-RU"/>
        </w:rPr>
        <w:t>//</w:t>
      </w:r>
      <w:r w:rsidR="00132620">
        <w:rPr>
          <w:rFonts w:ascii="Times New Roman" w:eastAsia="Times New Roman" w:hAnsi="Times New Roman" w:cs="Times New Roman"/>
          <w:sz w:val="28"/>
          <w:szCs w:val="28"/>
          <w:lang w:val="en-US" w:eastAsia="ru-RU"/>
        </w:rPr>
        <w:t>info</w:t>
      </w:r>
      <w:r w:rsidRPr="00B373C8">
        <w:rPr>
          <w:rFonts w:ascii="Times New Roman" w:eastAsia="Times New Roman" w:hAnsi="Times New Roman" w:cs="Times New Roman"/>
          <w:sz w:val="28"/>
          <w:szCs w:val="28"/>
          <w:lang w:eastAsia="ru-RU"/>
        </w:rPr>
        <w:tab/>
      </w:r>
      <w:r>
        <w:rPr>
          <w:rFonts w:ascii="Times New Roman" w:eastAsia="Times New Roman" w:hAnsi="Times New Roman" w:cs="Times New Roman"/>
          <w:sz w:val="28"/>
          <w:szCs w:val="28"/>
          <w:lang w:eastAsia="ru-RU"/>
        </w:rPr>
        <w:t>Б</w:t>
      </w:r>
      <w:r w:rsidRPr="00B373C8">
        <w:rPr>
          <w:rFonts w:ascii="Times New Roman" w:eastAsia="Times New Roman" w:hAnsi="Times New Roman" w:cs="Times New Roman"/>
          <w:sz w:val="28"/>
          <w:szCs w:val="28"/>
          <w:lang w:eastAsia="ru-RU"/>
        </w:rPr>
        <w:t xml:space="preserve"> </w:t>
      </w:r>
      <w:r w:rsidR="00132620">
        <w:rPr>
          <w:rFonts w:ascii="Times New Roman" w:eastAsia="Times New Roman" w:hAnsi="Times New Roman" w:cs="Times New Roman"/>
          <w:sz w:val="28"/>
          <w:szCs w:val="28"/>
          <w:lang w:val="en-US" w:eastAsia="ru-RU"/>
        </w:rPr>
        <w:t>doc</w:t>
      </w:r>
      <w:r w:rsidRPr="00B373C8">
        <w:rPr>
          <w:rFonts w:ascii="Times New Roman" w:eastAsia="Times New Roman" w:hAnsi="Times New Roman" w:cs="Times New Roman"/>
          <w:sz w:val="28"/>
          <w:szCs w:val="28"/>
          <w:lang w:eastAsia="ru-RU"/>
        </w:rPr>
        <w:tab/>
      </w:r>
      <w:r w:rsidR="00132620">
        <w:rPr>
          <w:rFonts w:ascii="Times New Roman" w:eastAsia="Times New Roman" w:hAnsi="Times New Roman" w:cs="Times New Roman"/>
          <w:sz w:val="28"/>
          <w:szCs w:val="28"/>
          <w:lang w:eastAsia="ru-RU"/>
        </w:rPr>
        <w:tab/>
      </w:r>
      <w:r>
        <w:rPr>
          <w:rFonts w:ascii="Times New Roman" w:eastAsia="Times New Roman" w:hAnsi="Times New Roman" w:cs="Times New Roman"/>
          <w:sz w:val="28"/>
          <w:szCs w:val="28"/>
          <w:lang w:eastAsia="ru-RU"/>
        </w:rPr>
        <w:t>В</w:t>
      </w:r>
      <w:r w:rsidRPr="00B373C8">
        <w:rPr>
          <w:rFonts w:ascii="Times New Roman" w:eastAsia="Times New Roman" w:hAnsi="Times New Roman" w:cs="Times New Roman"/>
          <w:sz w:val="28"/>
          <w:szCs w:val="28"/>
          <w:lang w:eastAsia="ru-RU"/>
        </w:rPr>
        <w:t xml:space="preserve"> </w:t>
      </w:r>
      <w:r w:rsidR="00132620">
        <w:rPr>
          <w:rFonts w:ascii="Times New Roman" w:eastAsia="Times New Roman" w:hAnsi="Times New Roman" w:cs="Times New Roman"/>
          <w:sz w:val="28"/>
          <w:szCs w:val="28"/>
          <w:lang w:val="en-US" w:eastAsia="ru-RU"/>
        </w:rPr>
        <w:t>http</w:t>
      </w:r>
      <w:r w:rsidR="007772DC">
        <w:rPr>
          <w:rFonts w:ascii="Times New Roman" w:eastAsia="Times New Roman" w:hAnsi="Times New Roman" w:cs="Times New Roman"/>
          <w:sz w:val="28"/>
          <w:szCs w:val="28"/>
          <w:lang w:val="en-US" w:eastAsia="ru-RU"/>
        </w:rPr>
        <w:t>s</w:t>
      </w:r>
      <w:r w:rsidR="00132620" w:rsidRPr="00132620">
        <w:rPr>
          <w:rFonts w:ascii="Times New Roman" w:eastAsia="Times New Roman" w:hAnsi="Times New Roman" w:cs="Times New Roman"/>
          <w:sz w:val="28"/>
          <w:szCs w:val="28"/>
          <w:lang w:eastAsia="ru-RU"/>
        </w:rPr>
        <w:t>:</w:t>
      </w:r>
      <w:r w:rsidRPr="00B373C8">
        <w:rPr>
          <w:rFonts w:ascii="Times New Roman" w:eastAsia="Times New Roman" w:hAnsi="Times New Roman" w:cs="Times New Roman"/>
          <w:sz w:val="28"/>
          <w:szCs w:val="28"/>
          <w:lang w:eastAsia="ru-RU"/>
        </w:rPr>
        <w:t xml:space="preserve"> </w:t>
      </w:r>
      <w:r w:rsidRPr="00B373C8">
        <w:rPr>
          <w:rFonts w:ascii="Times New Roman" w:eastAsia="Times New Roman" w:hAnsi="Times New Roman" w:cs="Times New Roman"/>
          <w:sz w:val="28"/>
          <w:szCs w:val="28"/>
          <w:lang w:eastAsia="ru-RU"/>
        </w:rPr>
        <w:tab/>
      </w:r>
      <w:r>
        <w:rPr>
          <w:rFonts w:ascii="Times New Roman" w:eastAsia="Times New Roman" w:hAnsi="Times New Roman" w:cs="Times New Roman"/>
          <w:sz w:val="28"/>
          <w:szCs w:val="28"/>
          <w:lang w:eastAsia="ru-RU"/>
        </w:rPr>
        <w:t>Г</w:t>
      </w:r>
      <w:r w:rsidR="00132620">
        <w:rPr>
          <w:rFonts w:ascii="Times New Roman" w:eastAsia="Times New Roman" w:hAnsi="Times New Roman" w:cs="Times New Roman"/>
          <w:sz w:val="28"/>
          <w:szCs w:val="28"/>
          <w:lang w:eastAsia="ru-RU"/>
        </w:rPr>
        <w:t xml:space="preserve"> </w:t>
      </w:r>
      <w:r w:rsidR="00132620" w:rsidRPr="00132620">
        <w:rPr>
          <w:rFonts w:ascii="Times New Roman" w:eastAsia="Times New Roman" w:hAnsi="Times New Roman" w:cs="Times New Roman"/>
          <w:sz w:val="28"/>
          <w:szCs w:val="28"/>
          <w:lang w:eastAsia="ru-RU"/>
        </w:rPr>
        <w:t>/</w:t>
      </w:r>
      <w:r w:rsidR="00132620">
        <w:rPr>
          <w:rFonts w:ascii="Times New Roman" w:eastAsia="Times New Roman" w:hAnsi="Times New Roman" w:cs="Times New Roman"/>
          <w:sz w:val="28"/>
          <w:szCs w:val="28"/>
          <w:lang w:eastAsia="ru-RU"/>
        </w:rPr>
        <w:t xml:space="preserve"> </w:t>
      </w:r>
      <w:r w:rsidRPr="00B373C8">
        <w:rPr>
          <w:rFonts w:ascii="Times New Roman" w:eastAsia="Times New Roman" w:hAnsi="Times New Roman" w:cs="Times New Roman"/>
          <w:sz w:val="28"/>
          <w:szCs w:val="28"/>
          <w:lang w:eastAsia="ru-RU"/>
        </w:rPr>
        <w:tab/>
      </w:r>
      <w:r>
        <w:rPr>
          <w:rFonts w:ascii="Times New Roman" w:eastAsia="Times New Roman" w:hAnsi="Times New Roman" w:cs="Times New Roman"/>
          <w:sz w:val="28"/>
          <w:szCs w:val="28"/>
          <w:lang w:eastAsia="ru-RU"/>
        </w:rPr>
        <w:t>Д</w:t>
      </w:r>
      <w:r w:rsidR="00132620">
        <w:rPr>
          <w:rFonts w:ascii="Times New Roman" w:eastAsia="Times New Roman" w:hAnsi="Times New Roman" w:cs="Times New Roman"/>
          <w:sz w:val="28"/>
          <w:szCs w:val="28"/>
          <w:lang w:eastAsia="ru-RU"/>
        </w:rPr>
        <w:t xml:space="preserve"> </w:t>
      </w:r>
      <w:r w:rsidR="00132620" w:rsidRPr="00132620">
        <w:rPr>
          <w:rFonts w:ascii="Times New Roman" w:eastAsia="Times New Roman" w:hAnsi="Times New Roman" w:cs="Times New Roman"/>
          <w:sz w:val="28"/>
          <w:szCs w:val="28"/>
          <w:lang w:eastAsia="ru-RU"/>
        </w:rPr>
        <w:t>.</w:t>
      </w:r>
      <w:r w:rsidR="00132620">
        <w:rPr>
          <w:rFonts w:ascii="Times New Roman" w:eastAsia="Times New Roman" w:hAnsi="Times New Roman" w:cs="Times New Roman"/>
          <w:sz w:val="28"/>
          <w:szCs w:val="28"/>
          <w:lang w:val="en-US" w:eastAsia="ru-RU"/>
        </w:rPr>
        <w:t>spb</w:t>
      </w:r>
      <w:r w:rsidR="00132620" w:rsidRPr="00132620">
        <w:rPr>
          <w:rFonts w:ascii="Times New Roman" w:eastAsia="Times New Roman" w:hAnsi="Times New Roman" w:cs="Times New Roman"/>
          <w:sz w:val="28"/>
          <w:szCs w:val="28"/>
          <w:lang w:eastAsia="ru-RU"/>
        </w:rPr>
        <w:t>.</w:t>
      </w:r>
      <w:r w:rsidR="00132620">
        <w:rPr>
          <w:rFonts w:ascii="Times New Roman" w:eastAsia="Times New Roman" w:hAnsi="Times New Roman" w:cs="Times New Roman"/>
          <w:sz w:val="28"/>
          <w:szCs w:val="28"/>
          <w:lang w:val="en-US" w:eastAsia="ru-RU"/>
        </w:rPr>
        <w:t>ru</w:t>
      </w:r>
      <w:r w:rsidRPr="00B373C8">
        <w:rPr>
          <w:rFonts w:ascii="Times New Roman" w:eastAsia="Times New Roman" w:hAnsi="Times New Roman" w:cs="Times New Roman"/>
          <w:sz w:val="28"/>
          <w:szCs w:val="28"/>
          <w:lang w:eastAsia="ru-RU"/>
        </w:rPr>
        <w:tab/>
      </w:r>
      <w:r>
        <w:rPr>
          <w:rFonts w:ascii="Times New Roman" w:eastAsia="Times New Roman" w:hAnsi="Times New Roman" w:cs="Times New Roman"/>
          <w:sz w:val="28"/>
          <w:szCs w:val="28"/>
          <w:lang w:eastAsia="ru-RU"/>
        </w:rPr>
        <w:t>Е</w:t>
      </w:r>
      <w:r w:rsidRPr="00B373C8">
        <w:rPr>
          <w:rFonts w:ascii="Times New Roman" w:eastAsia="Times New Roman" w:hAnsi="Times New Roman" w:cs="Times New Roman"/>
          <w:sz w:val="28"/>
          <w:szCs w:val="28"/>
          <w:lang w:eastAsia="ru-RU"/>
        </w:rPr>
        <w:t xml:space="preserve"> </w:t>
      </w:r>
      <w:r w:rsidR="00132620" w:rsidRPr="00132620">
        <w:rPr>
          <w:rFonts w:ascii="Times New Roman" w:eastAsia="Times New Roman" w:hAnsi="Times New Roman" w:cs="Times New Roman"/>
          <w:sz w:val="28"/>
          <w:szCs w:val="28"/>
          <w:lang w:eastAsia="ru-RU"/>
        </w:rPr>
        <w:t>/</w:t>
      </w:r>
      <w:r w:rsidR="00132620">
        <w:rPr>
          <w:rFonts w:ascii="Times New Roman" w:eastAsia="Times New Roman" w:hAnsi="Times New Roman" w:cs="Times New Roman"/>
          <w:sz w:val="28"/>
          <w:szCs w:val="28"/>
          <w:lang w:val="en-US" w:eastAsia="ru-RU"/>
        </w:rPr>
        <w:t>info</w:t>
      </w:r>
      <w:r w:rsidRPr="00B373C8">
        <w:rPr>
          <w:rFonts w:ascii="Times New Roman" w:eastAsia="Times New Roman" w:hAnsi="Times New Roman" w:cs="Times New Roman"/>
          <w:sz w:val="28"/>
          <w:szCs w:val="28"/>
          <w:lang w:eastAsia="ru-RU"/>
        </w:rPr>
        <w:tab/>
      </w:r>
      <w:r>
        <w:rPr>
          <w:rFonts w:ascii="Times New Roman" w:eastAsia="Times New Roman" w:hAnsi="Times New Roman" w:cs="Times New Roman"/>
          <w:sz w:val="28"/>
          <w:szCs w:val="28"/>
          <w:lang w:eastAsia="ru-RU"/>
        </w:rPr>
        <w:t>Ж</w:t>
      </w:r>
      <w:r w:rsidRPr="00B373C8">
        <w:rPr>
          <w:rFonts w:ascii="Times New Roman" w:eastAsia="Times New Roman" w:hAnsi="Times New Roman" w:cs="Times New Roman"/>
          <w:sz w:val="28"/>
          <w:szCs w:val="28"/>
          <w:lang w:eastAsia="ru-RU"/>
        </w:rPr>
        <w:t xml:space="preserve"> </w:t>
      </w:r>
      <w:r w:rsidR="00132620" w:rsidRPr="00132620">
        <w:rPr>
          <w:rFonts w:ascii="Times New Roman" w:eastAsia="Times New Roman" w:hAnsi="Times New Roman" w:cs="Times New Roman"/>
          <w:sz w:val="28"/>
          <w:szCs w:val="28"/>
          <w:lang w:eastAsia="ru-RU"/>
        </w:rPr>
        <w:t>.</w:t>
      </w:r>
      <w:r w:rsidR="00132620">
        <w:rPr>
          <w:rFonts w:ascii="Times New Roman" w:eastAsia="Times New Roman" w:hAnsi="Times New Roman" w:cs="Times New Roman"/>
          <w:sz w:val="28"/>
          <w:szCs w:val="28"/>
          <w:lang w:val="en-US" w:eastAsia="ru-RU"/>
        </w:rPr>
        <w:t>doc</w:t>
      </w:r>
    </w:p>
    <w:p w:rsidR="002D2AAA" w:rsidRPr="002D2AAA" w:rsidRDefault="007772DC" w:rsidP="002D2AAA">
      <w:pPr>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Однако Петя</w:t>
      </w:r>
      <w:r w:rsidR="002D2AAA">
        <w:rPr>
          <w:rFonts w:ascii="Times New Roman" w:eastAsia="Times New Roman" w:hAnsi="Times New Roman" w:cs="Times New Roman"/>
          <w:sz w:val="28"/>
          <w:szCs w:val="28"/>
          <w:lang w:eastAsia="ru-RU"/>
        </w:rPr>
        <w:t xml:space="preserve"> точно зна</w:t>
      </w:r>
      <w:r>
        <w:rPr>
          <w:rFonts w:ascii="Times New Roman" w:eastAsia="Times New Roman" w:hAnsi="Times New Roman" w:cs="Times New Roman"/>
          <w:sz w:val="28"/>
          <w:szCs w:val="28"/>
          <w:lang w:eastAsia="ru-RU"/>
        </w:rPr>
        <w:t xml:space="preserve">ет, что сайт </w:t>
      </w:r>
      <w:r w:rsidR="002D2AAA">
        <w:rPr>
          <w:rFonts w:ascii="Times New Roman" w:eastAsia="Times New Roman" w:hAnsi="Times New Roman" w:cs="Times New Roman"/>
          <w:sz w:val="28"/>
          <w:szCs w:val="28"/>
          <w:lang w:eastAsia="ru-RU"/>
        </w:rPr>
        <w:t xml:space="preserve"> имеет имя </w:t>
      </w:r>
      <w:r>
        <w:rPr>
          <w:rFonts w:ascii="Times New Roman" w:eastAsia="Times New Roman" w:hAnsi="Times New Roman" w:cs="Times New Roman"/>
          <w:sz w:val="28"/>
          <w:szCs w:val="28"/>
          <w:lang w:val="en-US" w:eastAsia="ru-RU"/>
        </w:rPr>
        <w:t>info</w:t>
      </w:r>
      <w:r w:rsidR="002D2AAA" w:rsidRPr="00202489">
        <w:rPr>
          <w:rFonts w:ascii="Times New Roman" w:eastAsia="Times New Roman" w:hAnsi="Times New Roman" w:cs="Times New Roman"/>
          <w:sz w:val="28"/>
          <w:szCs w:val="28"/>
          <w:lang w:eastAsia="ru-RU"/>
        </w:rPr>
        <w:t xml:space="preserve">, </w:t>
      </w:r>
      <w:r w:rsidR="002D2AAA">
        <w:rPr>
          <w:rFonts w:ascii="Times New Roman" w:eastAsia="Times New Roman" w:hAnsi="Times New Roman" w:cs="Times New Roman"/>
          <w:sz w:val="28"/>
          <w:szCs w:val="28"/>
          <w:lang w:eastAsia="ru-RU"/>
        </w:rPr>
        <w:t xml:space="preserve">находится на домене </w:t>
      </w:r>
      <w:r w:rsidR="002D2AAA">
        <w:rPr>
          <w:rFonts w:ascii="Times New Roman" w:eastAsia="Times New Roman" w:hAnsi="Times New Roman" w:cs="Times New Roman"/>
          <w:sz w:val="28"/>
          <w:szCs w:val="28"/>
          <w:lang w:val="en-US" w:eastAsia="ru-RU"/>
        </w:rPr>
        <w:t>spb</w:t>
      </w:r>
      <w:r w:rsidR="002D2AAA" w:rsidRPr="00202489">
        <w:rPr>
          <w:rFonts w:ascii="Times New Roman" w:eastAsia="Times New Roman" w:hAnsi="Times New Roman" w:cs="Times New Roman"/>
          <w:sz w:val="28"/>
          <w:szCs w:val="28"/>
          <w:lang w:eastAsia="ru-RU"/>
        </w:rPr>
        <w:t>.</w:t>
      </w:r>
      <w:r w:rsidR="002D2AAA">
        <w:rPr>
          <w:rFonts w:ascii="Times New Roman" w:eastAsia="Times New Roman" w:hAnsi="Times New Roman" w:cs="Times New Roman"/>
          <w:sz w:val="28"/>
          <w:szCs w:val="28"/>
          <w:lang w:val="en-US" w:eastAsia="ru-RU"/>
        </w:rPr>
        <w:t>ru</w:t>
      </w:r>
      <w:r w:rsidR="002D2AAA" w:rsidRPr="00202489">
        <w:rPr>
          <w:rFonts w:ascii="Times New Roman" w:eastAsia="Times New Roman" w:hAnsi="Times New Roman" w:cs="Times New Roman"/>
          <w:sz w:val="28"/>
          <w:szCs w:val="28"/>
          <w:lang w:eastAsia="ru-RU"/>
        </w:rPr>
        <w:t xml:space="preserve">, </w:t>
      </w:r>
      <w:r w:rsidR="002D2AAA">
        <w:rPr>
          <w:rFonts w:ascii="Times New Roman" w:eastAsia="Times New Roman" w:hAnsi="Times New Roman" w:cs="Times New Roman"/>
          <w:sz w:val="28"/>
          <w:szCs w:val="28"/>
          <w:lang w:eastAsia="ru-RU"/>
        </w:rPr>
        <w:t xml:space="preserve">доступ к нему осуществляется по протоколу </w:t>
      </w:r>
      <w:r w:rsidR="002D2AAA">
        <w:rPr>
          <w:rFonts w:ascii="Times New Roman" w:eastAsia="Times New Roman" w:hAnsi="Times New Roman" w:cs="Times New Roman"/>
          <w:sz w:val="28"/>
          <w:szCs w:val="28"/>
          <w:lang w:val="en-US" w:eastAsia="ru-RU"/>
        </w:rPr>
        <w:t>https</w:t>
      </w:r>
      <w:r>
        <w:rPr>
          <w:rFonts w:ascii="Times New Roman" w:eastAsia="Times New Roman" w:hAnsi="Times New Roman" w:cs="Times New Roman"/>
          <w:sz w:val="28"/>
          <w:szCs w:val="28"/>
          <w:lang w:eastAsia="ru-RU"/>
        </w:rPr>
        <w:t xml:space="preserve">, </w:t>
      </w:r>
      <w:r w:rsidR="002D2AAA">
        <w:rPr>
          <w:rFonts w:ascii="Times New Roman" w:eastAsia="Times New Roman" w:hAnsi="Times New Roman" w:cs="Times New Roman"/>
          <w:sz w:val="28"/>
          <w:szCs w:val="28"/>
          <w:lang w:eastAsia="ru-RU"/>
        </w:rPr>
        <w:t xml:space="preserve">нужный файл находится в папке </w:t>
      </w:r>
      <w:r>
        <w:rPr>
          <w:rFonts w:ascii="Times New Roman" w:eastAsia="Times New Roman" w:hAnsi="Times New Roman" w:cs="Times New Roman"/>
          <w:sz w:val="28"/>
          <w:szCs w:val="28"/>
          <w:lang w:val="en-US" w:eastAsia="ru-RU"/>
        </w:rPr>
        <w:t>doc</w:t>
      </w:r>
      <w:r w:rsidR="002D2AAA" w:rsidRPr="00202489">
        <w:rPr>
          <w:rFonts w:ascii="Times New Roman" w:eastAsia="Times New Roman" w:hAnsi="Times New Roman" w:cs="Times New Roman"/>
          <w:sz w:val="28"/>
          <w:szCs w:val="28"/>
          <w:lang w:eastAsia="ru-RU"/>
        </w:rPr>
        <w:t xml:space="preserve">, </w:t>
      </w:r>
      <w:r w:rsidR="002D2AAA">
        <w:rPr>
          <w:rFonts w:ascii="Times New Roman" w:eastAsia="Times New Roman" w:hAnsi="Times New Roman" w:cs="Times New Roman"/>
          <w:sz w:val="28"/>
          <w:szCs w:val="28"/>
          <w:lang w:eastAsia="ru-RU"/>
        </w:rPr>
        <w:t>которая находится в корневой папке сайта. В каком порядке нужно сложить имеющиеся клочки бумажки, чтобы получить ссылку на требуемый файл.</w:t>
      </w:r>
      <w:r w:rsidR="002D2AAA" w:rsidRPr="002D2AAA">
        <w:rPr>
          <w:rFonts w:ascii="Times New Roman" w:eastAsia="Times New Roman" w:hAnsi="Times New Roman" w:cs="Times New Roman"/>
          <w:sz w:val="28"/>
          <w:szCs w:val="28"/>
          <w:lang w:eastAsia="ru-RU"/>
        </w:rPr>
        <w:t xml:space="preserve"> </w:t>
      </w:r>
      <w:r w:rsidR="002D2AAA">
        <w:rPr>
          <w:rFonts w:ascii="Times New Roman" w:eastAsia="Times New Roman" w:hAnsi="Times New Roman" w:cs="Times New Roman"/>
          <w:sz w:val="28"/>
          <w:szCs w:val="28"/>
          <w:lang w:eastAsia="ru-RU"/>
        </w:rPr>
        <w:t xml:space="preserve">В ответе </w:t>
      </w:r>
      <w:r w:rsidR="002D2AAA" w:rsidRPr="002D2AAA">
        <w:rPr>
          <w:rFonts w:ascii="Times New Roman" w:eastAsia="Times New Roman" w:hAnsi="Times New Roman" w:cs="Times New Roman"/>
          <w:sz w:val="28"/>
          <w:szCs w:val="28"/>
          <w:lang w:eastAsia="ru-RU"/>
        </w:rPr>
        <w:t>запишите последовательность букв, кодирующую адрес указанного файла в сети Интернет.</w:t>
      </w:r>
    </w:p>
    <w:p w:rsidR="007772DC" w:rsidRDefault="007772DC">
      <w:pP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br w:type="page"/>
      </w:r>
    </w:p>
    <w:p w:rsidR="007772DC" w:rsidRPr="007772DC" w:rsidRDefault="007772DC" w:rsidP="007772DC">
      <w:pPr>
        <w:jc w:val="both"/>
        <w:rPr>
          <w:rFonts w:ascii="Times New Roman" w:eastAsia="Times New Roman" w:hAnsi="Times New Roman" w:cs="Times New Roman"/>
          <w:sz w:val="28"/>
          <w:szCs w:val="28"/>
          <w:lang w:eastAsia="ru-RU"/>
        </w:rPr>
      </w:pPr>
      <w:r>
        <w:rPr>
          <w:noProof/>
          <w:lang w:eastAsia="ru-RU"/>
        </w:rPr>
        <w:lastRenderedPageBreak/>
        <w:drawing>
          <wp:anchor distT="0" distB="0" distL="114300" distR="114300" simplePos="0" relativeHeight="251663360" behindDoc="0" locked="0" layoutInCell="1" allowOverlap="1" wp14:anchorId="06D85EB2" wp14:editId="35B597C0">
            <wp:simplePos x="0" y="0"/>
            <wp:positionH relativeFrom="column">
              <wp:posOffset>72390</wp:posOffset>
            </wp:positionH>
            <wp:positionV relativeFrom="paragraph">
              <wp:posOffset>916940</wp:posOffset>
            </wp:positionV>
            <wp:extent cx="2686685" cy="1224280"/>
            <wp:effectExtent l="0" t="0" r="0" b="0"/>
            <wp:wrapSquare wrapText="bothSides"/>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cstate="print">
                      <a:extLst>
                        <a:ext uri="{28A0092B-C50C-407E-A947-70E740481C1C}">
                          <a14:useLocalDpi xmlns:a14="http://schemas.microsoft.com/office/drawing/2010/main" val="0"/>
                        </a:ext>
                      </a:extLst>
                    </a:blip>
                    <a:srcRect l="14819" t="23420" r="53602" b="50992"/>
                    <a:stretch/>
                  </pic:blipFill>
                  <pic:spPr bwMode="auto">
                    <a:xfrm>
                      <a:off x="0" y="0"/>
                      <a:ext cx="2686685" cy="12242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ascii="Times New Roman" w:eastAsia="Times New Roman" w:hAnsi="Times New Roman" w:cs="Times New Roman"/>
          <w:sz w:val="28"/>
          <w:szCs w:val="28"/>
          <w:lang w:eastAsia="ru-RU"/>
        </w:rPr>
        <w:t xml:space="preserve">№ 8 </w:t>
      </w:r>
      <w:r w:rsidRPr="007772DC">
        <w:rPr>
          <w:rFonts w:ascii="Times New Roman" w:eastAsia="Times New Roman" w:hAnsi="Times New Roman" w:cs="Times New Roman"/>
          <w:sz w:val="28"/>
          <w:szCs w:val="28"/>
          <w:lang w:eastAsia="ru-RU"/>
        </w:rPr>
        <w:t>В языке запросов поискового сервера для обозначения логической</w:t>
      </w:r>
      <w:r w:rsidRPr="007772DC">
        <w:rPr>
          <w:rFonts w:ascii="Times New Roman" w:eastAsia="Times New Roman" w:hAnsi="Times New Roman" w:cs="Times New Roman"/>
          <w:sz w:val="28"/>
          <w:szCs w:val="28"/>
          <w:lang w:eastAsia="ru-RU"/>
        </w:rPr>
        <w:br/>
        <w:t>операции «ИЛИ» используется символ «|», а для обозначения логической операции «И» </w:t>
      </w:r>
      <w:r w:rsidRPr="007772DC">
        <w:rPr>
          <w:rFonts w:ascii="Times New Roman" w:eastAsia="Times New Roman" w:hAnsi="Times New Roman" w:cs="Times New Roman"/>
          <w:lang w:eastAsia="ru-RU"/>
        </w:rPr>
        <w:t>–</w:t>
      </w:r>
      <w:r w:rsidRPr="007772DC">
        <w:rPr>
          <w:rFonts w:ascii="Times New Roman" w:eastAsia="Times New Roman" w:hAnsi="Times New Roman" w:cs="Times New Roman"/>
          <w:sz w:val="28"/>
          <w:szCs w:val="28"/>
          <w:lang w:eastAsia="ru-RU"/>
        </w:rPr>
        <w:t>– символ «&amp;».</w:t>
      </w:r>
      <w:r>
        <w:rPr>
          <w:rFonts w:ascii="Times New Roman" w:eastAsia="Times New Roman" w:hAnsi="Times New Roman" w:cs="Times New Roman"/>
          <w:sz w:val="28"/>
          <w:szCs w:val="28"/>
          <w:lang w:eastAsia="ru-RU"/>
        </w:rPr>
        <w:t xml:space="preserve"> </w:t>
      </w:r>
      <w:r w:rsidRPr="007772DC">
        <w:rPr>
          <w:rFonts w:ascii="Times New Roman" w:eastAsia="Times New Roman" w:hAnsi="Times New Roman" w:cs="Times New Roman"/>
          <w:sz w:val="28"/>
          <w:szCs w:val="28"/>
          <w:lang w:eastAsia="ru-RU"/>
        </w:rPr>
        <w:t>В таблице приведены запросы и количество найденных по ним страниц некоторого сегмента сети Интернет.</w:t>
      </w:r>
      <w:r>
        <w:rPr>
          <w:rFonts w:ascii="Times New Roman" w:eastAsia="Times New Roman" w:hAnsi="Times New Roman" w:cs="Times New Roman"/>
          <w:sz w:val="28"/>
          <w:szCs w:val="28"/>
          <w:lang w:eastAsia="ru-RU"/>
        </w:rPr>
        <w:t xml:space="preserve"> </w:t>
      </w:r>
      <w:r w:rsidRPr="007772DC">
        <w:rPr>
          <w:rFonts w:ascii="Times New Roman" w:eastAsia="Times New Roman" w:hAnsi="Times New Roman" w:cs="Times New Roman"/>
          <w:sz w:val="28"/>
          <w:szCs w:val="28"/>
          <w:lang w:eastAsia="ru-RU"/>
        </w:rPr>
        <w:t>Какое количество страниц (в сотнях тысяч) будет найдено по запросу</w:t>
      </w:r>
      <w:r>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br/>
      </w:r>
      <w:r w:rsidRPr="007772DC">
        <w:rPr>
          <w:rFonts w:ascii="Times New Roman" w:eastAsia="Times New Roman" w:hAnsi="Times New Roman" w:cs="Times New Roman"/>
          <w:b/>
          <w:i/>
          <w:sz w:val="28"/>
          <w:szCs w:val="28"/>
          <w:lang w:eastAsia="ru-RU"/>
        </w:rPr>
        <w:t>Меч &amp; Самурай</w:t>
      </w:r>
      <w:r w:rsidRPr="007772DC">
        <w:rPr>
          <w:rFonts w:ascii="Times New Roman" w:eastAsia="Times New Roman" w:hAnsi="Times New Roman" w:cs="Times New Roman"/>
          <w:sz w:val="28"/>
          <w:szCs w:val="28"/>
          <w:lang w:eastAsia="ru-RU"/>
        </w:rPr>
        <w:t>?</w:t>
      </w:r>
    </w:p>
    <w:p w:rsidR="007772DC" w:rsidRPr="007772DC" w:rsidRDefault="007772DC" w:rsidP="007772DC">
      <w:pPr>
        <w:jc w:val="both"/>
        <w:rPr>
          <w:rFonts w:ascii="Times New Roman" w:eastAsia="Times New Roman" w:hAnsi="Times New Roman" w:cs="Times New Roman"/>
          <w:sz w:val="28"/>
          <w:szCs w:val="28"/>
          <w:lang w:eastAsia="ru-RU"/>
        </w:rPr>
      </w:pPr>
      <w:r w:rsidRPr="007772DC">
        <w:rPr>
          <w:rFonts w:ascii="Times New Roman" w:eastAsia="Times New Roman" w:hAnsi="Times New Roman" w:cs="Times New Roman"/>
          <w:sz w:val="28"/>
          <w:szCs w:val="28"/>
          <w:lang w:eastAsia="ru-RU"/>
        </w:rPr>
        <w:t>Считается, что все запросы выполнялись практически одновременно, так что набор страниц, содержащих все искомые слова, не изменялся за время выполнения запросов.</w:t>
      </w:r>
    </w:p>
    <w:p w:rsidR="007772DC" w:rsidRPr="007772DC" w:rsidRDefault="00D3529E" w:rsidP="007772DC">
      <w:pPr>
        <w:jc w:val="both"/>
        <w:rPr>
          <w:rFonts w:ascii="Times New Roman" w:eastAsia="Times New Roman" w:hAnsi="Times New Roman" w:cs="Times New Roman"/>
          <w:sz w:val="28"/>
          <w:szCs w:val="28"/>
          <w:lang w:eastAsia="ru-RU"/>
        </w:rPr>
      </w:pPr>
      <w:r>
        <w:rPr>
          <w:noProof/>
          <w:lang w:eastAsia="ru-RU"/>
        </w:rPr>
        <w:drawing>
          <wp:anchor distT="0" distB="0" distL="114300" distR="114300" simplePos="0" relativeHeight="251665408" behindDoc="0" locked="0" layoutInCell="1" allowOverlap="1" wp14:anchorId="0460374E" wp14:editId="7A3668B3">
            <wp:simplePos x="0" y="0"/>
            <wp:positionH relativeFrom="margin">
              <wp:align>right</wp:align>
            </wp:positionH>
            <wp:positionV relativeFrom="paragraph">
              <wp:posOffset>81280</wp:posOffset>
            </wp:positionV>
            <wp:extent cx="2130425" cy="1635760"/>
            <wp:effectExtent l="0" t="0" r="3175" b="2540"/>
            <wp:wrapSquare wrapText="bothSides"/>
            <wp:docPr id="12" name="Рисунок 2"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ndefin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130425" cy="1635760"/>
                    </a:xfrm>
                    <a:prstGeom prst="rect">
                      <a:avLst/>
                    </a:prstGeom>
                    <a:noFill/>
                    <a:ln>
                      <a:noFill/>
                    </a:ln>
                  </pic:spPr>
                </pic:pic>
              </a:graphicData>
            </a:graphic>
          </wp:anchor>
        </w:drawing>
      </w:r>
      <w:r>
        <w:rPr>
          <w:rFonts w:ascii="Times New Roman" w:eastAsia="Times New Roman" w:hAnsi="Times New Roman" w:cs="Times New Roman"/>
          <w:sz w:val="28"/>
          <w:szCs w:val="28"/>
          <w:lang w:eastAsia="ru-RU"/>
        </w:rPr>
        <w:t xml:space="preserve">№ 9. </w:t>
      </w:r>
      <w:r w:rsidRPr="00D3529E">
        <w:rPr>
          <w:rFonts w:ascii="Times New Roman" w:eastAsia="Times New Roman" w:hAnsi="Times New Roman" w:cs="Times New Roman"/>
          <w:sz w:val="28"/>
          <w:szCs w:val="28"/>
          <w:lang w:eastAsia="ru-RU"/>
        </w:rPr>
        <w:t>На рисунке – схема дорог, связывающих города А, Б, В, Г, Д, Е, К. По каждой дороге можно двигаться только в одном направлении, указанном стрелкой. Сколько существует различных путей из города А в город К?</w:t>
      </w:r>
      <w:r w:rsidRPr="00D3529E">
        <w:rPr>
          <w:noProof/>
          <w:lang w:eastAsia="ru-RU"/>
        </w:rPr>
        <w:t xml:space="preserve"> </w:t>
      </w:r>
    </w:p>
    <w:p w:rsidR="00B973CB" w:rsidRDefault="007772DC" w:rsidP="00B973CB">
      <w:pPr>
        <w:pStyle w:val="leftmargin"/>
        <w:rPr>
          <w:sz w:val="28"/>
          <w:szCs w:val="28"/>
        </w:rPr>
      </w:pPr>
      <w:r>
        <w:rPr>
          <w:sz w:val="28"/>
          <w:szCs w:val="28"/>
        </w:rPr>
        <w:t xml:space="preserve"> </w:t>
      </w:r>
      <w:r w:rsidR="00B973CB">
        <w:rPr>
          <w:sz w:val="28"/>
          <w:szCs w:val="28"/>
        </w:rPr>
        <w:t xml:space="preserve">№10 </w:t>
      </w:r>
      <w:r w:rsidR="00B973CB" w:rsidRPr="00B973CB">
        <w:rPr>
          <w:sz w:val="28"/>
          <w:szCs w:val="28"/>
        </w:rPr>
        <w:t>Среди приведенных ниже трех чисел, записанных в различных система</w:t>
      </w:r>
      <w:r w:rsidR="00B973CB">
        <w:rPr>
          <w:sz w:val="28"/>
          <w:szCs w:val="28"/>
        </w:rPr>
        <w:t>х счисления, найдите максимальное  число, которое в десятичной системе счисления является двухзначным</w:t>
      </w:r>
      <w:r w:rsidR="00B973CB" w:rsidRPr="00B973CB">
        <w:rPr>
          <w:sz w:val="28"/>
          <w:szCs w:val="28"/>
        </w:rPr>
        <w:t xml:space="preserve"> и запишите его в ответе в десятичной системе счисления. В ответе запишите только число, основание системы счисления указывать не нужно.</w:t>
      </w:r>
    </w:p>
    <w:p w:rsidR="00B973CB" w:rsidRDefault="00B973CB" w:rsidP="00375E98">
      <w:pPr>
        <w:tabs>
          <w:tab w:val="left" w:pos="2790"/>
        </w:tabs>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64</w:t>
      </w:r>
      <w:r w:rsidRPr="00B973CB">
        <w:rPr>
          <w:rFonts w:ascii="Times New Roman" w:eastAsia="Times New Roman" w:hAnsi="Times New Roman" w:cs="Times New Roman"/>
          <w:sz w:val="24"/>
          <w:szCs w:val="24"/>
          <w:vertAlign w:val="subscript"/>
          <w:lang w:eastAsia="ru-RU"/>
        </w:rPr>
        <w:t>16</w:t>
      </w:r>
      <w:r w:rsidRPr="00B973CB">
        <w:rPr>
          <w:rFonts w:ascii="Times New Roman" w:eastAsia="Times New Roman" w:hAnsi="Times New Roman" w:cs="Times New Roman"/>
          <w:sz w:val="24"/>
          <w:szCs w:val="24"/>
          <w:lang w:eastAsia="ru-RU"/>
        </w:rPr>
        <w:t>, 134</w:t>
      </w:r>
      <w:r w:rsidRPr="00B973CB">
        <w:rPr>
          <w:rFonts w:ascii="Times New Roman" w:eastAsia="Times New Roman" w:hAnsi="Times New Roman" w:cs="Times New Roman"/>
          <w:sz w:val="24"/>
          <w:szCs w:val="24"/>
          <w:vertAlign w:val="subscript"/>
          <w:lang w:eastAsia="ru-RU"/>
        </w:rPr>
        <w:t>8</w:t>
      </w:r>
      <w:r>
        <w:rPr>
          <w:rFonts w:ascii="Times New Roman" w:eastAsia="Times New Roman" w:hAnsi="Times New Roman" w:cs="Times New Roman"/>
          <w:sz w:val="24"/>
          <w:szCs w:val="24"/>
          <w:lang w:eastAsia="ru-RU"/>
        </w:rPr>
        <w:t>, 11001</w:t>
      </w:r>
      <w:r w:rsidRPr="00B973CB">
        <w:rPr>
          <w:rFonts w:ascii="Times New Roman" w:eastAsia="Times New Roman" w:hAnsi="Times New Roman" w:cs="Times New Roman"/>
          <w:sz w:val="24"/>
          <w:szCs w:val="24"/>
          <w:lang w:eastAsia="ru-RU"/>
        </w:rPr>
        <w:t>01</w:t>
      </w:r>
      <w:r w:rsidRPr="00B973CB">
        <w:rPr>
          <w:rFonts w:ascii="Times New Roman" w:eastAsia="Times New Roman" w:hAnsi="Times New Roman" w:cs="Times New Roman"/>
          <w:sz w:val="24"/>
          <w:szCs w:val="24"/>
          <w:vertAlign w:val="subscript"/>
          <w:lang w:eastAsia="ru-RU"/>
        </w:rPr>
        <w:t>2</w:t>
      </w:r>
      <w:r w:rsidRPr="00B973CB">
        <w:rPr>
          <w:rFonts w:ascii="Times New Roman" w:eastAsia="Times New Roman" w:hAnsi="Times New Roman" w:cs="Times New Roman"/>
          <w:sz w:val="24"/>
          <w:szCs w:val="24"/>
          <w:lang w:eastAsia="ru-RU"/>
        </w:rPr>
        <w:t>.</w:t>
      </w:r>
      <w:r w:rsidR="00375E98">
        <w:rPr>
          <w:rFonts w:ascii="Times New Roman" w:eastAsia="Times New Roman" w:hAnsi="Times New Roman" w:cs="Times New Roman"/>
          <w:sz w:val="24"/>
          <w:szCs w:val="24"/>
          <w:lang w:eastAsia="ru-RU"/>
        </w:rPr>
        <w:tab/>
      </w:r>
    </w:p>
    <w:p w:rsidR="00375E98" w:rsidRDefault="00375E98" w:rsidP="00375E98">
      <w:pPr>
        <w:tabs>
          <w:tab w:val="left" w:pos="2790"/>
        </w:tabs>
        <w:spacing w:after="0" w:line="240" w:lineRule="auto"/>
        <w:rPr>
          <w:rFonts w:ascii="Times New Roman" w:eastAsia="Times New Roman" w:hAnsi="Times New Roman" w:cs="Times New Roman"/>
          <w:sz w:val="24"/>
          <w:szCs w:val="24"/>
          <w:lang w:eastAsia="ru-RU"/>
        </w:rPr>
      </w:pPr>
    </w:p>
    <w:p w:rsidR="00375E98" w:rsidRDefault="00375E98" w:rsidP="00375E98">
      <w:pPr>
        <w:pStyle w:val="leftmargin"/>
        <w:rPr>
          <w:sz w:val="28"/>
          <w:szCs w:val="28"/>
        </w:rPr>
      </w:pPr>
      <w:r w:rsidRPr="00375E98">
        <w:rPr>
          <w:sz w:val="28"/>
          <w:szCs w:val="28"/>
        </w:rPr>
        <w:t>№</w:t>
      </w:r>
      <w:r>
        <w:t xml:space="preserve"> </w:t>
      </w:r>
      <w:r w:rsidRPr="00375E98">
        <w:rPr>
          <w:sz w:val="28"/>
          <w:szCs w:val="28"/>
        </w:rPr>
        <w:t xml:space="preserve">11 В одном из произведений находящихся </w:t>
      </w:r>
      <w:r w:rsidR="00C3511E" w:rsidRPr="00375E98">
        <w:rPr>
          <w:sz w:val="28"/>
          <w:szCs w:val="28"/>
        </w:rPr>
        <w:t xml:space="preserve">в подкаталоге Проза </w:t>
      </w:r>
      <w:r w:rsidRPr="00375E98">
        <w:rPr>
          <w:sz w:val="28"/>
          <w:szCs w:val="28"/>
        </w:rPr>
        <w:t>есть персонаж девица Подзатылкина, которая собирается выйти замуж. С помощью поисковых средств операционной системы и текстового редактора выясните название любимого журнала её жениха.</w:t>
      </w:r>
    </w:p>
    <w:p w:rsidR="00A43F06" w:rsidRPr="00A43F06" w:rsidRDefault="00A43F06" w:rsidP="00A43F06">
      <w:pPr>
        <w:jc w:val="both"/>
        <w:rPr>
          <w:rFonts w:ascii="Times New Roman" w:eastAsia="Times New Roman" w:hAnsi="Times New Roman" w:cs="Times New Roman"/>
          <w:sz w:val="28"/>
          <w:szCs w:val="28"/>
          <w:lang w:eastAsia="ru-RU"/>
        </w:rPr>
      </w:pPr>
      <w:r>
        <w:rPr>
          <w:sz w:val="28"/>
          <w:szCs w:val="28"/>
        </w:rPr>
        <w:t xml:space="preserve">№ 12 </w:t>
      </w:r>
      <w:r>
        <w:rPr>
          <w:rFonts w:ascii="Times New Roman" w:eastAsia="Times New Roman" w:hAnsi="Times New Roman" w:cs="Times New Roman"/>
          <w:sz w:val="28"/>
          <w:szCs w:val="28"/>
          <w:lang w:eastAsia="ru-RU"/>
        </w:rPr>
        <w:t xml:space="preserve">Сколько файлов с расширением </w:t>
      </w:r>
      <w:r>
        <w:rPr>
          <w:rFonts w:ascii="Times New Roman" w:eastAsia="Times New Roman" w:hAnsi="Times New Roman" w:cs="Times New Roman"/>
          <w:sz w:val="28"/>
          <w:szCs w:val="28"/>
          <w:lang w:val="en-US" w:eastAsia="ru-RU"/>
        </w:rPr>
        <w:t>htm</w:t>
      </w:r>
      <w:r w:rsidRPr="00A43F06">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или </w:t>
      </w:r>
      <w:r>
        <w:rPr>
          <w:rFonts w:ascii="Times New Roman" w:eastAsia="Times New Roman" w:hAnsi="Times New Roman" w:cs="Times New Roman"/>
          <w:sz w:val="28"/>
          <w:szCs w:val="28"/>
          <w:lang w:val="en-US" w:eastAsia="ru-RU"/>
        </w:rPr>
        <w:t>html</w:t>
      </w:r>
      <w:r w:rsidRPr="00A43F06">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и размером не более 1000 килобайт </w:t>
      </w:r>
      <w:r w:rsidRPr="00A43F06">
        <w:rPr>
          <w:rFonts w:ascii="Times New Roman" w:eastAsia="Times New Roman" w:hAnsi="Times New Roman" w:cs="Times New Roman"/>
          <w:sz w:val="28"/>
          <w:szCs w:val="28"/>
          <w:lang w:eastAsia="ru-RU"/>
        </w:rPr>
        <w:t xml:space="preserve"> содержится в подкаталогах каталога </w:t>
      </w:r>
      <w:r>
        <w:rPr>
          <w:rFonts w:ascii="Times New Roman" w:eastAsia="Times New Roman" w:hAnsi="Times New Roman" w:cs="Times New Roman"/>
          <w:sz w:val="28"/>
          <w:szCs w:val="28"/>
          <w:lang w:val="en-US" w:eastAsia="ru-RU"/>
        </w:rPr>
        <w:t>Files</w:t>
      </w:r>
      <w:r w:rsidRPr="00A43F06">
        <w:rPr>
          <w:rFonts w:ascii="Times New Roman" w:eastAsia="Times New Roman" w:hAnsi="Times New Roman" w:cs="Times New Roman"/>
          <w:sz w:val="28"/>
          <w:szCs w:val="28"/>
          <w:lang w:eastAsia="ru-RU"/>
        </w:rPr>
        <w:t>11_12? В ответе укажите только число.</w:t>
      </w:r>
    </w:p>
    <w:p w:rsidR="00B723DD" w:rsidRDefault="00B723DD">
      <w:pPr>
        <w:rPr>
          <w:sz w:val="28"/>
          <w:szCs w:val="28"/>
        </w:rPr>
      </w:pPr>
      <w:r>
        <w:rPr>
          <w:sz w:val="28"/>
          <w:szCs w:val="28"/>
        </w:rPr>
        <w:br w:type="page"/>
      </w:r>
    </w:p>
    <w:p w:rsidR="00B723DD" w:rsidRPr="00983AA7" w:rsidRDefault="00B723DD" w:rsidP="00B723DD">
      <w:pPr>
        <w:jc w:val="both"/>
        <w:rPr>
          <w:sz w:val="24"/>
          <w:szCs w:val="24"/>
        </w:rPr>
      </w:pPr>
      <w:r w:rsidRPr="00983AA7">
        <w:rPr>
          <w:sz w:val="24"/>
          <w:szCs w:val="24"/>
        </w:rPr>
        <w:lastRenderedPageBreak/>
        <w:t>13.1</w:t>
      </w:r>
    </w:p>
    <w:p w:rsidR="00B723DD" w:rsidRPr="00983AA7" w:rsidRDefault="00B723DD" w:rsidP="00B723DD">
      <w:pPr>
        <w:jc w:val="both"/>
        <w:rPr>
          <w:rFonts w:ascii="Times New Roman" w:eastAsia="Times New Roman" w:hAnsi="Times New Roman" w:cs="Times New Roman"/>
          <w:sz w:val="24"/>
          <w:szCs w:val="24"/>
          <w:lang w:eastAsia="ru-RU"/>
        </w:rPr>
      </w:pPr>
      <w:r w:rsidRPr="00983AA7">
        <w:rPr>
          <w:rFonts w:ascii="Times New Roman" w:eastAsia="Times New Roman" w:hAnsi="Times New Roman" w:cs="Times New Roman"/>
          <w:sz w:val="24"/>
          <w:szCs w:val="24"/>
          <w:lang w:eastAsia="ru-RU"/>
        </w:rPr>
        <w:t xml:space="preserve">Используя информацию и иллюстративный материал, содержащийся в каталоге ЗАДАНИЕ 13, создайте презентацию из трёх слайдов на тему «Рябина». В презентации должны содержаться краткие иллюстрированные сведения о растении и пример его использования в кулинарии. Все слайды должны быть выполнены в едином стиле, каждый слайд должен быть озаглавлен. Презентацию сохраните в файле, имя которого Вам сообщат организаторы. Файл ответа необходимо сохранить в одном из следующих форматов *.odp, или *.ppt, или *.pptx. </w:t>
      </w:r>
    </w:p>
    <w:p w:rsidR="00B723DD" w:rsidRPr="00983AA7" w:rsidRDefault="00B723DD" w:rsidP="00B723DD">
      <w:pPr>
        <w:jc w:val="both"/>
        <w:rPr>
          <w:rFonts w:ascii="Times New Roman" w:eastAsia="Times New Roman" w:hAnsi="Times New Roman" w:cs="Times New Roman"/>
          <w:sz w:val="24"/>
          <w:szCs w:val="24"/>
          <w:lang w:eastAsia="ru-RU"/>
        </w:rPr>
      </w:pPr>
      <w:r w:rsidRPr="00983AA7">
        <w:rPr>
          <w:rFonts w:ascii="Times New Roman" w:eastAsia="Times New Roman" w:hAnsi="Times New Roman" w:cs="Times New Roman"/>
          <w:sz w:val="24"/>
          <w:szCs w:val="24"/>
          <w:lang w:eastAsia="ru-RU"/>
        </w:rPr>
        <w:t xml:space="preserve">Требования к оформлению презентации </w:t>
      </w:r>
    </w:p>
    <w:p w:rsidR="00B723DD" w:rsidRPr="00983AA7" w:rsidRDefault="00B723DD" w:rsidP="00B723DD">
      <w:pPr>
        <w:jc w:val="both"/>
        <w:rPr>
          <w:rFonts w:ascii="Times New Roman" w:eastAsia="Times New Roman" w:hAnsi="Times New Roman" w:cs="Times New Roman"/>
          <w:sz w:val="24"/>
          <w:szCs w:val="24"/>
          <w:lang w:eastAsia="ru-RU"/>
        </w:rPr>
      </w:pPr>
      <w:r w:rsidRPr="00983AA7">
        <w:rPr>
          <w:rFonts w:ascii="Times New Roman" w:eastAsia="Times New Roman" w:hAnsi="Times New Roman" w:cs="Times New Roman"/>
          <w:sz w:val="24"/>
          <w:szCs w:val="24"/>
          <w:lang w:eastAsia="ru-RU"/>
        </w:rPr>
        <w:t xml:space="preserve">1. Ровно три слайда без анимации. Параметры страницы (слайда): экран (16:9), ориентация альбомная. </w:t>
      </w:r>
    </w:p>
    <w:p w:rsidR="00B723DD" w:rsidRPr="00983AA7" w:rsidRDefault="00B723DD" w:rsidP="00B723DD">
      <w:pPr>
        <w:jc w:val="both"/>
        <w:rPr>
          <w:rFonts w:ascii="Times New Roman" w:eastAsia="Times New Roman" w:hAnsi="Times New Roman" w:cs="Times New Roman"/>
          <w:sz w:val="24"/>
          <w:szCs w:val="24"/>
          <w:lang w:eastAsia="ru-RU"/>
        </w:rPr>
      </w:pPr>
      <w:r w:rsidRPr="00983AA7">
        <w:rPr>
          <w:rFonts w:ascii="Times New Roman" w:eastAsia="Times New Roman" w:hAnsi="Times New Roman" w:cs="Times New Roman"/>
          <w:sz w:val="24"/>
          <w:szCs w:val="24"/>
          <w:lang w:eastAsia="ru-RU"/>
        </w:rPr>
        <w:t xml:space="preserve">2. Содержание, структура, форматирование шрифта и размещение изображений на слайдах: </w:t>
      </w:r>
    </w:p>
    <w:p w:rsidR="00B723DD" w:rsidRPr="00983AA7" w:rsidRDefault="00B723DD" w:rsidP="00B723DD">
      <w:pPr>
        <w:jc w:val="both"/>
        <w:rPr>
          <w:rFonts w:ascii="Times New Roman" w:eastAsia="Times New Roman" w:hAnsi="Times New Roman" w:cs="Times New Roman"/>
          <w:sz w:val="24"/>
          <w:szCs w:val="24"/>
          <w:lang w:eastAsia="ru-RU"/>
        </w:rPr>
      </w:pPr>
      <w:r w:rsidRPr="00983AA7">
        <w:rPr>
          <w:rFonts w:ascii="Times New Roman" w:eastAsia="Times New Roman" w:hAnsi="Times New Roman" w:cs="Times New Roman"/>
          <w:sz w:val="24"/>
          <w:szCs w:val="24"/>
          <w:lang w:eastAsia="ru-RU"/>
        </w:rPr>
        <w:t xml:space="preserve">● первый слайд – титульный слайд с названием презентации, в подзаголовке титульного слайда в качестве информации об авторе презентации указывается идентификационный номер участника; ● второй слайд – основная информация в соответствии с заданием, размещённая по образцу на рисунке макета слайда 2:  заголовок слайда; два блока текста; два изображения; </w:t>
      </w:r>
      <w:r w:rsidRPr="00983AA7">
        <w:rPr>
          <w:rFonts w:ascii="Times New Roman" w:eastAsia="Times New Roman" w:hAnsi="Times New Roman" w:cs="Times New Roman"/>
          <w:sz w:val="24"/>
          <w:szCs w:val="24"/>
          <w:lang w:eastAsia="ru-RU"/>
        </w:rPr>
        <w:br/>
        <w:t xml:space="preserve">● третий слайд – дополнительная информация по теме презентации, размещённая по образцу на рисунке макета слайда 3:  заголовок слайда; три изображения; три блока текста. </w:t>
      </w:r>
    </w:p>
    <w:p w:rsidR="00B723DD" w:rsidRPr="00983AA7" w:rsidRDefault="00983AA7" w:rsidP="00B723DD">
      <w:pPr>
        <w:jc w:val="both"/>
        <w:rPr>
          <w:rFonts w:ascii="Times New Roman" w:eastAsia="Times New Roman" w:hAnsi="Times New Roman" w:cs="Times New Roman"/>
          <w:sz w:val="24"/>
          <w:szCs w:val="24"/>
          <w:lang w:eastAsia="ru-RU"/>
        </w:rPr>
      </w:pPr>
      <w:r>
        <w:rPr>
          <w:noProof/>
          <w:lang w:eastAsia="ru-RU"/>
        </w:rPr>
        <w:drawing>
          <wp:inline distT="0" distB="0" distL="0" distR="0" wp14:anchorId="186C6559" wp14:editId="34BC1A70">
            <wp:extent cx="3039340" cy="2707022"/>
            <wp:effectExtent l="0" t="0" r="889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30436" t="24567" r="31165" b="14630"/>
                    <a:stretch/>
                  </pic:blipFill>
                  <pic:spPr bwMode="auto">
                    <a:xfrm>
                      <a:off x="0" y="0"/>
                      <a:ext cx="3046295" cy="2713216"/>
                    </a:xfrm>
                    <a:prstGeom prst="rect">
                      <a:avLst/>
                    </a:prstGeom>
                    <a:ln>
                      <a:noFill/>
                    </a:ln>
                    <a:extLst>
                      <a:ext uri="{53640926-AAD7-44D8-BBD7-CCE9431645EC}">
                        <a14:shadowObscured xmlns:a14="http://schemas.microsoft.com/office/drawing/2010/main"/>
                      </a:ext>
                    </a:extLst>
                  </pic:spPr>
                </pic:pic>
              </a:graphicData>
            </a:graphic>
          </wp:inline>
        </w:drawing>
      </w:r>
      <w:r w:rsidR="00B723DD" w:rsidRPr="00983AA7">
        <w:rPr>
          <w:rFonts w:ascii="Times New Roman" w:eastAsia="Times New Roman" w:hAnsi="Times New Roman" w:cs="Times New Roman"/>
          <w:sz w:val="24"/>
          <w:szCs w:val="24"/>
          <w:lang w:eastAsia="ru-RU"/>
        </w:rPr>
        <w:t xml:space="preserve">На макетах слайдов существенным является наличие всех объектов, их взаимное расположение. Выравнивание объектов, ориентация изображений выполняются произвольно в соответствии с замыслом автора работы и служат наилучшему раскрытию темы. </w:t>
      </w:r>
    </w:p>
    <w:p w:rsidR="00983AA7" w:rsidRPr="00983AA7" w:rsidRDefault="00983AA7" w:rsidP="00B723DD">
      <w:pPr>
        <w:jc w:val="both"/>
        <w:rPr>
          <w:rFonts w:ascii="Times New Roman" w:eastAsia="Times New Roman" w:hAnsi="Times New Roman" w:cs="Times New Roman"/>
          <w:sz w:val="24"/>
          <w:szCs w:val="24"/>
          <w:lang w:eastAsia="ru-RU"/>
        </w:rPr>
      </w:pPr>
      <w:r w:rsidRPr="00983AA7">
        <w:rPr>
          <w:rFonts w:ascii="Times New Roman" w:eastAsia="Times New Roman" w:hAnsi="Times New Roman" w:cs="Times New Roman"/>
          <w:sz w:val="24"/>
          <w:szCs w:val="24"/>
          <w:lang w:eastAsia="ru-RU"/>
        </w:rPr>
        <w:t>В презентации должен использоваться единый тип шрифта. Размер шрифта: для названия презентации на титульном слайде – 40 пунктов; для подзаголовка на титульном слайде и заголовков слайдов – 24 пункта; для подзаголовков на слайдах 2 и 3 и для основного текста – 20 пунктов. Текст не должен перекрывать основные изображения</w:t>
      </w:r>
      <w:r w:rsidRPr="00983AA7">
        <w:rPr>
          <w:sz w:val="24"/>
          <w:szCs w:val="24"/>
        </w:rPr>
        <w:t xml:space="preserve"> </w:t>
      </w:r>
      <w:r w:rsidRPr="00983AA7">
        <w:rPr>
          <w:rFonts w:ascii="Times New Roman" w:eastAsia="Times New Roman" w:hAnsi="Times New Roman" w:cs="Times New Roman"/>
          <w:sz w:val="24"/>
          <w:szCs w:val="24"/>
          <w:lang w:eastAsia="ru-RU"/>
        </w:rPr>
        <w:t>или сливаться с фоном.</w:t>
      </w:r>
    </w:p>
    <w:p w:rsidR="00B723DD" w:rsidRPr="00B723DD" w:rsidRDefault="00B723DD" w:rsidP="00B723DD">
      <w:pPr>
        <w:jc w:val="both"/>
        <w:rPr>
          <w:rFonts w:ascii="Times New Roman" w:eastAsia="Times New Roman" w:hAnsi="Times New Roman" w:cs="Times New Roman"/>
          <w:sz w:val="28"/>
          <w:szCs w:val="28"/>
          <w:lang w:eastAsia="ru-RU"/>
        </w:rPr>
      </w:pPr>
    </w:p>
    <w:p w:rsidR="00B973CB" w:rsidRPr="00B973CB" w:rsidRDefault="00B973CB" w:rsidP="00983AA7">
      <w:pPr>
        <w:jc w:val="both"/>
        <w:rPr>
          <w:sz w:val="28"/>
          <w:szCs w:val="28"/>
        </w:rPr>
      </w:pPr>
    </w:p>
    <w:p w:rsidR="00C44BD6" w:rsidRDefault="00C44BD6" w:rsidP="007772DC">
      <w:pP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lastRenderedPageBreak/>
        <w:t xml:space="preserve">13.2 </w:t>
      </w:r>
    </w:p>
    <w:p w:rsidR="00513B6C" w:rsidRDefault="00C44BD6" w:rsidP="00C44BD6">
      <w:pPr>
        <w:jc w:val="both"/>
        <w:rPr>
          <w:rFonts w:ascii="Times New Roman" w:hAnsi="Times New Roman" w:cs="Times New Roman"/>
          <w:sz w:val="24"/>
          <w:szCs w:val="24"/>
        </w:rPr>
      </w:pPr>
      <w:r w:rsidRPr="00C44BD6">
        <w:rPr>
          <w:rFonts w:ascii="Times New Roman" w:hAnsi="Times New Roman" w:cs="Times New Roman"/>
          <w:sz w:val="24"/>
          <w:szCs w:val="24"/>
        </w:rPr>
        <w:t xml:space="preserve">Создайте в текстовом редакторе документ и напишите в нём следующий текст, точно воспроизведя всё оформление текста, имеющееся в образце. Данный текст должен быть написан шрифтом размером 14 пунктов. В тексте и в таблице есть слова, выделенные полужирным шрифтом и курсивом. Отступ первой строки первого абзаца 1 см. Расстояние между строками текста не менее высоты одинарного, но не более полуторного междустрочного интервала. Основной текст выровнен по ширине. В первой строке таблицы и в ячейках второго столбца применено выравнивание по центру горизонтали, в ячейках первого столбца, кроме заголовка - по левому краю. В ячейках таблицы применено выравнивание по центру вертикали. Ширина таблицы меньше ширины основного текста. Таблица выровнена на странице по центру горизонтали. При этом допустимо, чтобы ширина Вашего текста отличалась от ширины текста в примере, поскольку ширина текста зависит от размера страницы и полей. В этом случае разбиение текста на строки должно соответствовать стандартной ширине абзаца. Интервал между текстом и таблицей не менее 12 пунктов, но не более 24 пунктов. Текст сохраните в файле, имя которого Вам сообщат организаторы. Файл ответа необходимо сохранить в одном из следующих форматов: *.odt, или *.doc, или *.docx. </w:t>
      </w:r>
    </w:p>
    <w:p w:rsidR="00513B6C" w:rsidRPr="00E326AA" w:rsidRDefault="00513B6C" w:rsidP="00513B6C">
      <w:pPr>
        <w:jc w:val="center"/>
        <w:rPr>
          <w:b/>
        </w:rPr>
      </w:pPr>
      <w:r w:rsidRPr="00E326AA">
        <w:rPr>
          <w:b/>
        </w:rPr>
        <w:t>Литий</w:t>
      </w:r>
    </w:p>
    <w:p w:rsidR="00513B6C" w:rsidRPr="00E326AA" w:rsidRDefault="00513B6C" w:rsidP="00513B6C">
      <w:pPr>
        <w:jc w:val="center"/>
        <w:rPr>
          <w:lang w:val="en-US"/>
        </w:rPr>
      </w:pPr>
      <w:r>
        <w:rPr>
          <w:noProof/>
          <w:lang w:eastAsia="ru-RU"/>
        </w:rPr>
        <w:drawing>
          <wp:inline distT="0" distB="0" distL="0" distR="0" wp14:anchorId="334D2F7D" wp14:editId="68C1E61A">
            <wp:extent cx="4042731" cy="1080268"/>
            <wp:effectExtent l="0" t="0" r="0" b="571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32485" t="63429" r="33524" b="20423"/>
                    <a:stretch/>
                  </pic:blipFill>
                  <pic:spPr bwMode="auto">
                    <a:xfrm>
                      <a:off x="0" y="0"/>
                      <a:ext cx="4177719" cy="1116338"/>
                    </a:xfrm>
                    <a:prstGeom prst="rect">
                      <a:avLst/>
                    </a:prstGeom>
                    <a:ln>
                      <a:noFill/>
                    </a:ln>
                    <a:extLst>
                      <a:ext uri="{53640926-AAD7-44D8-BBD7-CCE9431645EC}">
                        <a14:shadowObscured xmlns:a14="http://schemas.microsoft.com/office/drawing/2010/main"/>
                      </a:ext>
                    </a:extLst>
                  </pic:spPr>
                </pic:pic>
              </a:graphicData>
            </a:graphic>
          </wp:inline>
        </w:drawing>
      </w:r>
    </w:p>
    <w:p w:rsidR="00E326AA" w:rsidRDefault="00513B6C" w:rsidP="00C87473">
      <w:pPr>
        <w:ind w:firstLine="567"/>
        <w:jc w:val="both"/>
      </w:pPr>
      <w:r w:rsidRPr="00513B6C">
        <w:rPr>
          <w:b/>
        </w:rPr>
        <w:t>Литий</w:t>
      </w:r>
      <w:r>
        <w:t xml:space="preserve"> – химический элемент </w:t>
      </w:r>
      <w:r w:rsidRPr="00513B6C">
        <w:rPr>
          <w:b/>
          <w:i/>
        </w:rPr>
        <w:t>первой группы</w:t>
      </w:r>
      <w:r>
        <w:t xml:space="preserve">, второго периода периодической системы с атомным номером 3. Как простое вещество представляет собой </w:t>
      </w:r>
      <w:r w:rsidRPr="00513B6C">
        <w:rPr>
          <w:i/>
        </w:rPr>
        <w:t>мягкий щелочной металл серебристо-белого цвета</w:t>
      </w:r>
      <w:r>
        <w:t>. Соединения лития используются в текстильной промышленности (отбеливание тканей), пищевой (консервирование) и фармацевтической (изготовление косметики).</w:t>
      </w:r>
    </w:p>
    <w:p w:rsidR="00B46899" w:rsidRPr="00C87473" w:rsidRDefault="00B46899" w:rsidP="00C44BD6">
      <w:pPr>
        <w:jc w:val="both"/>
        <w:rPr>
          <w:rFonts w:ascii="Times New Roman" w:hAnsi="Times New Roman" w:cs="Times New Roman"/>
          <w:sz w:val="24"/>
          <w:szCs w:val="24"/>
        </w:rPr>
      </w:pPr>
      <w:r w:rsidRPr="00C87473">
        <w:rPr>
          <w:rFonts w:ascii="Times New Roman" w:hAnsi="Times New Roman" w:cs="Times New Roman"/>
          <w:sz w:val="24"/>
          <w:szCs w:val="24"/>
        </w:rPr>
        <w:t xml:space="preserve">№14 В электронную таблицу занесли данные о тестировании учеников по трём предметам. В столбце A записаны коды учеников; в столбце B – район проживания; в столбцах C, D и E – тестовые баллы по русскому языку, математике и информатике соответственно. Всего в электронную таблицу были занесены данные по 1000 учеников. Выполните задание. Откройте файл с данной электронной таблицей (расположение файла Вам сообщат организаторы). На основании данных, содержащихся в этой таблице, выполните задания. </w:t>
      </w:r>
    </w:p>
    <w:p w:rsidR="00140C04" w:rsidRPr="00C87473" w:rsidRDefault="00B46899" w:rsidP="00B46899">
      <w:pPr>
        <w:pStyle w:val="a4"/>
        <w:numPr>
          <w:ilvl w:val="0"/>
          <w:numId w:val="2"/>
        </w:numPr>
        <w:jc w:val="both"/>
        <w:rPr>
          <w:rFonts w:ascii="Times New Roman" w:eastAsia="Times New Roman" w:hAnsi="Times New Roman" w:cs="Times New Roman"/>
          <w:sz w:val="24"/>
          <w:szCs w:val="24"/>
          <w:lang w:eastAsia="ru-RU"/>
        </w:rPr>
      </w:pPr>
      <w:r w:rsidRPr="00C87473">
        <w:rPr>
          <w:rFonts w:ascii="Times New Roman" w:eastAsia="Times New Roman" w:hAnsi="Times New Roman" w:cs="Times New Roman"/>
          <w:sz w:val="24"/>
          <w:szCs w:val="24"/>
          <w:lang w:eastAsia="ru-RU"/>
        </w:rPr>
        <w:t>Сколько учеников Центрального района набрали по математике менее 60 баллов</w:t>
      </w:r>
      <w:r w:rsidR="00140C04" w:rsidRPr="00C87473">
        <w:rPr>
          <w:rFonts w:ascii="Times New Roman" w:eastAsia="Times New Roman" w:hAnsi="Times New Roman" w:cs="Times New Roman"/>
          <w:sz w:val="24"/>
          <w:szCs w:val="24"/>
          <w:lang w:eastAsia="ru-RU"/>
        </w:rPr>
        <w:t xml:space="preserve">. Ответ запишите в ячейку </w:t>
      </w:r>
      <w:r w:rsidR="00140C04" w:rsidRPr="00C87473">
        <w:rPr>
          <w:rFonts w:ascii="Times New Roman" w:eastAsia="Times New Roman" w:hAnsi="Times New Roman" w:cs="Times New Roman"/>
          <w:sz w:val="24"/>
          <w:szCs w:val="24"/>
          <w:lang w:val="en-US" w:eastAsia="ru-RU"/>
        </w:rPr>
        <w:t>H2</w:t>
      </w:r>
    </w:p>
    <w:p w:rsidR="00E326AA" w:rsidRPr="00C87473" w:rsidRDefault="00140C04" w:rsidP="00B46899">
      <w:pPr>
        <w:pStyle w:val="a4"/>
        <w:numPr>
          <w:ilvl w:val="0"/>
          <w:numId w:val="2"/>
        </w:numPr>
        <w:jc w:val="both"/>
        <w:rPr>
          <w:rFonts w:ascii="Times New Roman" w:eastAsia="Times New Roman" w:hAnsi="Times New Roman" w:cs="Times New Roman"/>
          <w:sz w:val="24"/>
          <w:szCs w:val="24"/>
          <w:lang w:eastAsia="ru-RU"/>
        </w:rPr>
      </w:pPr>
      <w:r w:rsidRPr="00C87473">
        <w:rPr>
          <w:rFonts w:ascii="Times New Roman" w:eastAsia="Times New Roman" w:hAnsi="Times New Roman" w:cs="Times New Roman"/>
          <w:sz w:val="24"/>
          <w:szCs w:val="24"/>
          <w:lang w:eastAsia="ru-RU"/>
        </w:rPr>
        <w:t xml:space="preserve">Найдите средний балл по русскому языку среди тех учеников, которые и математику и информатику сдали </w:t>
      </w:r>
      <w:r w:rsidR="00E326AA" w:rsidRPr="00C87473">
        <w:rPr>
          <w:rFonts w:ascii="Times New Roman" w:eastAsia="Times New Roman" w:hAnsi="Times New Roman" w:cs="Times New Roman"/>
          <w:sz w:val="24"/>
          <w:szCs w:val="24"/>
          <w:lang w:eastAsia="ru-RU"/>
        </w:rPr>
        <w:t xml:space="preserve">не менее, чем 50 баллов. Ответ запишите в ячейку </w:t>
      </w:r>
      <w:r w:rsidR="00E326AA" w:rsidRPr="00C87473">
        <w:rPr>
          <w:rFonts w:ascii="Times New Roman" w:eastAsia="Times New Roman" w:hAnsi="Times New Roman" w:cs="Times New Roman"/>
          <w:sz w:val="24"/>
          <w:szCs w:val="24"/>
          <w:lang w:val="en-US" w:eastAsia="ru-RU"/>
        </w:rPr>
        <w:t>H</w:t>
      </w:r>
      <w:r w:rsidR="00E326AA" w:rsidRPr="00C87473">
        <w:rPr>
          <w:rFonts w:ascii="Times New Roman" w:eastAsia="Times New Roman" w:hAnsi="Times New Roman" w:cs="Times New Roman"/>
          <w:sz w:val="24"/>
          <w:szCs w:val="24"/>
          <w:lang w:eastAsia="ru-RU"/>
        </w:rPr>
        <w:t>3, округлив до второго знака после запятой.</w:t>
      </w:r>
    </w:p>
    <w:p w:rsidR="00C87473" w:rsidRPr="00C87473" w:rsidRDefault="00E326AA" w:rsidP="00B46899">
      <w:pPr>
        <w:pStyle w:val="a4"/>
        <w:numPr>
          <w:ilvl w:val="0"/>
          <w:numId w:val="2"/>
        </w:numPr>
        <w:jc w:val="both"/>
        <w:rPr>
          <w:rFonts w:ascii="Times New Roman" w:eastAsia="Times New Roman" w:hAnsi="Times New Roman" w:cs="Times New Roman"/>
          <w:sz w:val="24"/>
          <w:szCs w:val="24"/>
          <w:lang w:eastAsia="ru-RU"/>
        </w:rPr>
      </w:pPr>
      <w:r w:rsidRPr="00C87473">
        <w:rPr>
          <w:rFonts w:ascii="Times New Roman" w:hAnsi="Times New Roman" w:cs="Times New Roman"/>
          <w:sz w:val="24"/>
          <w:szCs w:val="24"/>
        </w:rPr>
        <w:t>Постройте круговую диаграмму, отображающую соотношение числа учеников, которые набрали  по русскому языку до 40 баллов (низкий уровень), от 41 до 70 баллов (средний уровень) и более 70 баллов (высокий уровень). Левый верхний угол диаграммы разместите вблизи ячейки G6. В поле диаграммы должны присутствовать легенда (обозначение, какой сектор диаг</w:t>
      </w:r>
      <w:r w:rsidR="00C87473" w:rsidRPr="00C87473">
        <w:rPr>
          <w:rFonts w:ascii="Times New Roman" w:hAnsi="Times New Roman" w:cs="Times New Roman"/>
          <w:sz w:val="24"/>
          <w:szCs w:val="24"/>
        </w:rPr>
        <w:t>раммы соответствует какому уровню</w:t>
      </w:r>
      <w:r w:rsidRPr="00C87473">
        <w:rPr>
          <w:rFonts w:ascii="Times New Roman" w:hAnsi="Times New Roman" w:cs="Times New Roman"/>
          <w:sz w:val="24"/>
          <w:szCs w:val="24"/>
        </w:rPr>
        <w:t xml:space="preserve">) и </w:t>
      </w:r>
      <w:r w:rsidR="00C87473" w:rsidRPr="00C87473">
        <w:rPr>
          <w:rFonts w:ascii="Times New Roman" w:hAnsi="Times New Roman" w:cs="Times New Roman"/>
          <w:sz w:val="24"/>
          <w:szCs w:val="24"/>
        </w:rPr>
        <w:t>процентное соотношение таких учеников.</w:t>
      </w:r>
    </w:p>
    <w:p w:rsidR="00C87473" w:rsidRPr="00C87473" w:rsidRDefault="00084B2D" w:rsidP="00E76A9A">
      <w:pPr>
        <w:pStyle w:val="a4"/>
        <w:jc w:val="both"/>
        <w:rPr>
          <w:rFonts w:ascii="Times New Roman" w:eastAsia="Times New Roman" w:hAnsi="Times New Roman" w:cs="Times New Roman"/>
          <w:sz w:val="24"/>
          <w:szCs w:val="24"/>
          <w:lang w:eastAsia="ru-RU"/>
        </w:rPr>
      </w:pPr>
      <w:r>
        <w:rPr>
          <w:rFonts w:ascii="Times New Roman" w:hAnsi="Times New Roman" w:cs="Times New Roman"/>
          <w:sz w:val="24"/>
          <w:szCs w:val="24"/>
        </w:rPr>
        <w:lastRenderedPageBreak/>
        <w:t>№ 15</w:t>
      </w:r>
    </w:p>
    <w:p w:rsidR="00E76A9A" w:rsidRDefault="00FA36CB" w:rsidP="00E76A9A">
      <w:pPr>
        <w:pStyle w:val="a4"/>
        <w:jc w:val="both"/>
      </w:pPr>
      <w:r>
        <w:rPr>
          <w:noProof/>
          <w:lang w:eastAsia="ru-RU"/>
        </w:rPr>
        <w:drawing>
          <wp:anchor distT="0" distB="0" distL="114300" distR="114300" simplePos="0" relativeHeight="251668480" behindDoc="0" locked="0" layoutInCell="1" allowOverlap="1" wp14:anchorId="3D3712E1" wp14:editId="04DC0C85">
            <wp:simplePos x="0" y="0"/>
            <wp:positionH relativeFrom="margin">
              <wp:align>right</wp:align>
            </wp:positionH>
            <wp:positionV relativeFrom="paragraph">
              <wp:posOffset>1855561</wp:posOffset>
            </wp:positionV>
            <wp:extent cx="1692275" cy="1654175"/>
            <wp:effectExtent l="0" t="0" r="3175" b="3175"/>
            <wp:wrapSquare wrapText="bothSides"/>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cstate="print">
                      <a:extLst>
                        <a:ext uri="{28A0092B-C50C-407E-A947-70E740481C1C}">
                          <a14:useLocalDpi xmlns:a14="http://schemas.microsoft.com/office/drawing/2010/main" val="0"/>
                        </a:ext>
                      </a:extLst>
                    </a:blip>
                    <a:srcRect l="58456" t="27533" r="13039" b="22942"/>
                    <a:stretch/>
                  </pic:blipFill>
                  <pic:spPr bwMode="auto">
                    <a:xfrm>
                      <a:off x="0" y="0"/>
                      <a:ext cx="1692275" cy="1654175"/>
                    </a:xfrm>
                    <a:prstGeom prst="rect">
                      <a:avLst/>
                    </a:prstGeom>
                    <a:ln>
                      <a:noFill/>
                    </a:ln>
                    <a:extLst>
                      <a:ext uri="{53640926-AAD7-44D8-BBD7-CCE9431645EC}">
                        <a14:shadowObscured xmlns:a14="http://schemas.microsoft.com/office/drawing/2010/main"/>
                      </a:ext>
                    </a:extLst>
                  </pic:spPr>
                </pic:pic>
              </a:graphicData>
            </a:graphic>
          </wp:anchor>
        </w:drawing>
      </w:r>
      <w:r w:rsidR="00E76A9A">
        <w:rPr>
          <w:noProof/>
          <w:lang w:eastAsia="ru-RU"/>
        </w:rPr>
        <w:drawing>
          <wp:anchor distT="0" distB="0" distL="114300" distR="114300" simplePos="0" relativeHeight="251667456" behindDoc="0" locked="0" layoutInCell="1" allowOverlap="1" wp14:anchorId="37DEF9AC" wp14:editId="001D1939">
            <wp:simplePos x="0" y="0"/>
            <wp:positionH relativeFrom="column">
              <wp:posOffset>525145</wp:posOffset>
            </wp:positionH>
            <wp:positionV relativeFrom="paragraph">
              <wp:posOffset>113484</wp:posOffset>
            </wp:positionV>
            <wp:extent cx="1991995" cy="1812290"/>
            <wp:effectExtent l="0" t="0" r="8255" b="0"/>
            <wp:wrapSquare wrapText="bothSides"/>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cstate="print">
                      <a:extLst>
                        <a:ext uri="{28A0092B-C50C-407E-A947-70E740481C1C}">
                          <a14:useLocalDpi xmlns:a14="http://schemas.microsoft.com/office/drawing/2010/main" val="0"/>
                        </a:ext>
                      </a:extLst>
                    </a:blip>
                    <a:srcRect l="57264" t="19873" r="9187" b="25859"/>
                    <a:stretch/>
                  </pic:blipFill>
                  <pic:spPr bwMode="auto">
                    <a:xfrm>
                      <a:off x="0" y="0"/>
                      <a:ext cx="1991995" cy="1812290"/>
                    </a:xfrm>
                    <a:prstGeom prst="rect">
                      <a:avLst/>
                    </a:prstGeom>
                    <a:ln>
                      <a:noFill/>
                    </a:ln>
                    <a:extLst>
                      <a:ext uri="{53640926-AAD7-44D8-BBD7-CCE9431645EC}">
                        <a14:shadowObscured xmlns:a14="http://schemas.microsoft.com/office/drawing/2010/main"/>
                      </a:ext>
                    </a:extLst>
                  </pic:spPr>
                </pic:pic>
              </a:graphicData>
            </a:graphic>
          </wp:anchor>
        </w:drawing>
      </w:r>
      <w:r w:rsidR="00E76A9A">
        <w:t>На бесконечном поле есть горизонтальные и вертикальные стены, ограничивающим прямоугольный участок. Каждый конец горизонтальной стены соединён с соответствующим концом вертикальной стены. Длины стен неизвестны. В левой вертикальной стене есть ровно один проход, точное место прохода и его ширина неизвестны. Робот находится в клетке, расположенной внутри ограниченного участка. На рисунке указан один из возможных способов расположения стен и Робота (Робот обозначен ромбом).</w:t>
      </w:r>
    </w:p>
    <w:p w:rsidR="00FA36CB" w:rsidRDefault="00E76A9A" w:rsidP="00FA36CB">
      <w:pPr>
        <w:pStyle w:val="a4"/>
        <w:jc w:val="both"/>
        <w:rPr>
          <w:noProof/>
          <w:lang w:eastAsia="ru-RU"/>
        </w:rPr>
      </w:pPr>
      <w:r>
        <w:t>Напишите для Робота алгоритм, закрашивающий все клетки, расположенные непосредственно левее левой вертикальной стены. Проход должен остаться незакрашенным. Робот должен закрасить только клетки, удовлетворяющие данному условию. Например, для приведённого выше рисунка Робот должен закрасить следующие клетки (см. рисунок).</w:t>
      </w:r>
      <w:r w:rsidR="00FA36CB" w:rsidRPr="00FA36CB">
        <w:rPr>
          <w:noProof/>
          <w:lang w:eastAsia="ru-RU"/>
        </w:rPr>
        <w:t xml:space="preserve"> </w:t>
      </w:r>
      <w:r w:rsidR="00FA36CB">
        <w:rPr>
          <w:noProof/>
          <w:lang w:eastAsia="ru-RU"/>
        </w:rPr>
        <w:t xml:space="preserve">При исполнении алгоритма Робот не должен разрушиться, выполнение алгоритма должно завершиться. Конечное расположение Робота может быть произвольным. </w:t>
      </w:r>
    </w:p>
    <w:p w:rsidR="00FA36CB" w:rsidRDefault="00FA36CB" w:rsidP="00FA36CB">
      <w:pPr>
        <w:pStyle w:val="a4"/>
        <w:jc w:val="both"/>
        <w:rPr>
          <w:noProof/>
          <w:lang w:eastAsia="ru-RU"/>
        </w:rPr>
      </w:pPr>
      <w:r>
        <w:rPr>
          <w:noProof/>
          <w:lang w:eastAsia="ru-RU"/>
        </w:rPr>
        <w:t>Алгоритм должен решать задачу для любого допустимого расположения стен и любого</w:t>
      </w:r>
    </w:p>
    <w:p w:rsidR="00E76A9A" w:rsidRDefault="00FA36CB" w:rsidP="00FA36CB">
      <w:pPr>
        <w:pStyle w:val="a4"/>
        <w:jc w:val="both"/>
      </w:pPr>
      <w:r>
        <w:rPr>
          <w:noProof/>
          <w:lang w:eastAsia="ru-RU"/>
        </w:rPr>
        <w:t>расположения и размера прохода внутри стены.</w:t>
      </w:r>
    </w:p>
    <w:p w:rsidR="00FA36CB" w:rsidRPr="00FA36CB" w:rsidRDefault="00084B2D" w:rsidP="00FA36CB">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16 </w:t>
      </w:r>
      <w:r w:rsidR="00FA36CB" w:rsidRPr="00FA36CB">
        <w:rPr>
          <w:rFonts w:ascii="Times New Roman" w:eastAsia="Times New Roman" w:hAnsi="Times New Roman" w:cs="Times New Roman"/>
          <w:sz w:val="24"/>
          <w:szCs w:val="24"/>
          <w:lang w:eastAsia="ru-RU"/>
        </w:rPr>
        <w:t>Напишите программу, которая в последовательности натурал</w:t>
      </w:r>
      <w:r w:rsidR="00FA36CB">
        <w:rPr>
          <w:rFonts w:ascii="Times New Roman" w:eastAsia="Times New Roman" w:hAnsi="Times New Roman" w:cs="Times New Roman"/>
          <w:sz w:val="24"/>
          <w:szCs w:val="24"/>
          <w:lang w:eastAsia="ru-RU"/>
        </w:rPr>
        <w:t>ьных чисел определяет количество чисел, оканчивающих</w:t>
      </w:r>
      <w:r w:rsidR="00FA36CB" w:rsidRPr="00FA36CB">
        <w:rPr>
          <w:rFonts w:ascii="Times New Roman" w:eastAsia="Times New Roman" w:hAnsi="Times New Roman" w:cs="Times New Roman"/>
          <w:sz w:val="24"/>
          <w:szCs w:val="24"/>
          <w:lang w:eastAsia="ru-RU"/>
        </w:rPr>
        <w:t>ся на 6</w:t>
      </w:r>
      <w:r w:rsidR="00FA36CB">
        <w:rPr>
          <w:rFonts w:ascii="Times New Roman" w:eastAsia="Times New Roman" w:hAnsi="Times New Roman" w:cs="Times New Roman"/>
          <w:sz w:val="24"/>
          <w:szCs w:val="24"/>
          <w:lang w:eastAsia="ru-RU"/>
        </w:rPr>
        <w:t xml:space="preserve"> или кратных 6</w:t>
      </w:r>
      <w:r w:rsidR="00FA36CB" w:rsidRPr="00FA36CB">
        <w:rPr>
          <w:rFonts w:ascii="Times New Roman" w:eastAsia="Times New Roman" w:hAnsi="Times New Roman" w:cs="Times New Roman"/>
          <w:sz w:val="24"/>
          <w:szCs w:val="24"/>
          <w:lang w:eastAsia="ru-RU"/>
        </w:rPr>
        <w:t>. Программа полу</w:t>
      </w:r>
      <w:r w:rsidR="00FA36CB">
        <w:rPr>
          <w:rFonts w:ascii="Times New Roman" w:eastAsia="Times New Roman" w:hAnsi="Times New Roman" w:cs="Times New Roman"/>
          <w:sz w:val="24"/>
          <w:szCs w:val="24"/>
          <w:lang w:eastAsia="ru-RU"/>
        </w:rPr>
        <w:t xml:space="preserve">чает на вход количество чисел в </w:t>
      </w:r>
      <w:r w:rsidR="00FA36CB" w:rsidRPr="00FA36CB">
        <w:rPr>
          <w:rFonts w:ascii="Times New Roman" w:eastAsia="Times New Roman" w:hAnsi="Times New Roman" w:cs="Times New Roman"/>
          <w:sz w:val="24"/>
          <w:szCs w:val="24"/>
          <w:lang w:eastAsia="ru-RU"/>
        </w:rPr>
        <w:t>последоват</w:t>
      </w:r>
      <w:r w:rsidR="00FA36CB">
        <w:rPr>
          <w:rFonts w:ascii="Times New Roman" w:eastAsia="Times New Roman" w:hAnsi="Times New Roman" w:cs="Times New Roman"/>
          <w:sz w:val="24"/>
          <w:szCs w:val="24"/>
          <w:lang w:eastAsia="ru-RU"/>
        </w:rPr>
        <w:t xml:space="preserve">ельности, а затем сами числа. В </w:t>
      </w:r>
      <w:r w:rsidR="00FA36CB" w:rsidRPr="00FA36CB">
        <w:rPr>
          <w:rFonts w:ascii="Times New Roman" w:eastAsia="Times New Roman" w:hAnsi="Times New Roman" w:cs="Times New Roman"/>
          <w:sz w:val="24"/>
          <w:szCs w:val="24"/>
          <w:lang w:eastAsia="ru-RU"/>
        </w:rPr>
        <w:t>последоват</w:t>
      </w:r>
      <w:r w:rsidR="00FA36CB">
        <w:rPr>
          <w:rFonts w:ascii="Times New Roman" w:eastAsia="Times New Roman" w:hAnsi="Times New Roman" w:cs="Times New Roman"/>
          <w:sz w:val="24"/>
          <w:szCs w:val="24"/>
          <w:lang w:eastAsia="ru-RU"/>
        </w:rPr>
        <w:t xml:space="preserve">ельности всегда имеется число, </w:t>
      </w:r>
      <w:r w:rsidR="00FA36CB" w:rsidRPr="00FA36CB">
        <w:rPr>
          <w:rFonts w:ascii="Times New Roman" w:eastAsia="Times New Roman" w:hAnsi="Times New Roman" w:cs="Times New Roman"/>
          <w:sz w:val="24"/>
          <w:szCs w:val="24"/>
          <w:lang w:eastAsia="ru-RU"/>
        </w:rPr>
        <w:t xml:space="preserve">оканчивающееся на 6. </w:t>
      </w:r>
    </w:p>
    <w:p w:rsidR="00FA36CB" w:rsidRPr="00FA36CB" w:rsidRDefault="00FA36CB" w:rsidP="00FA36CB">
      <w:pPr>
        <w:rPr>
          <w:rFonts w:ascii="Times New Roman" w:eastAsia="Times New Roman" w:hAnsi="Times New Roman" w:cs="Times New Roman"/>
          <w:sz w:val="24"/>
          <w:szCs w:val="24"/>
          <w:lang w:eastAsia="ru-RU"/>
        </w:rPr>
      </w:pPr>
      <w:r w:rsidRPr="00FA36CB">
        <w:rPr>
          <w:rFonts w:ascii="Times New Roman" w:eastAsia="Times New Roman" w:hAnsi="Times New Roman" w:cs="Times New Roman"/>
          <w:sz w:val="24"/>
          <w:szCs w:val="24"/>
          <w:lang w:eastAsia="ru-RU"/>
        </w:rPr>
        <w:t xml:space="preserve">Количество чисел не превышает 1000. Введённые числа не превышают 30 000. </w:t>
      </w:r>
    </w:p>
    <w:p w:rsidR="00FA36CB" w:rsidRDefault="00FA36CB">
      <w:pPr>
        <w:rPr>
          <w:rFonts w:ascii="Times New Roman" w:eastAsia="Times New Roman" w:hAnsi="Times New Roman" w:cs="Times New Roman"/>
          <w:sz w:val="24"/>
          <w:szCs w:val="24"/>
          <w:lang w:eastAsia="ru-RU"/>
        </w:rPr>
      </w:pPr>
      <w:r w:rsidRPr="00FA36CB">
        <w:rPr>
          <w:rFonts w:ascii="Times New Roman" w:eastAsia="Times New Roman" w:hAnsi="Times New Roman" w:cs="Times New Roman"/>
          <w:sz w:val="24"/>
          <w:szCs w:val="24"/>
          <w:lang w:eastAsia="ru-RU"/>
        </w:rPr>
        <w:t>Программа до</w:t>
      </w:r>
      <w:r>
        <w:rPr>
          <w:rFonts w:ascii="Times New Roman" w:eastAsia="Times New Roman" w:hAnsi="Times New Roman" w:cs="Times New Roman"/>
          <w:sz w:val="24"/>
          <w:szCs w:val="24"/>
          <w:lang w:eastAsia="ru-RU"/>
        </w:rPr>
        <w:t>лжна вывести одно число – количество чисел, удовлетворяющих данному условию</w:t>
      </w:r>
      <w:r w:rsidRPr="00FA36CB">
        <w:rPr>
          <w:rFonts w:ascii="Times New Roman" w:eastAsia="Times New Roman" w:hAnsi="Times New Roman" w:cs="Times New Roman"/>
          <w:sz w:val="24"/>
          <w:szCs w:val="24"/>
          <w:lang w:eastAsia="ru-RU"/>
        </w:rPr>
        <w:t>.</w:t>
      </w:r>
    </w:p>
    <w:p w:rsidR="00FA36CB" w:rsidRDefault="00FA36CB">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Пример работы программы:</w:t>
      </w:r>
    </w:p>
    <w:p w:rsidR="00FA36CB" w:rsidRDefault="00FA36CB">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Ввод: </w:t>
      </w: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3</w:t>
      </w:r>
      <w:r>
        <w:rPr>
          <w:rFonts w:ascii="Times New Roman" w:eastAsia="Times New Roman" w:hAnsi="Times New Roman" w:cs="Times New Roman"/>
          <w:sz w:val="24"/>
          <w:szCs w:val="24"/>
          <w:lang w:eastAsia="ru-RU"/>
        </w:rPr>
        <w:tab/>
        <w:t>8</w:t>
      </w:r>
      <w:r>
        <w:rPr>
          <w:rFonts w:ascii="Times New Roman" w:eastAsia="Times New Roman" w:hAnsi="Times New Roman" w:cs="Times New Roman"/>
          <w:sz w:val="24"/>
          <w:szCs w:val="24"/>
          <w:lang w:eastAsia="ru-RU"/>
        </w:rPr>
        <w:tab/>
        <w:t>16</w:t>
      </w:r>
      <w:r>
        <w:rPr>
          <w:rFonts w:ascii="Times New Roman" w:eastAsia="Times New Roman" w:hAnsi="Times New Roman" w:cs="Times New Roman"/>
          <w:sz w:val="24"/>
          <w:szCs w:val="24"/>
          <w:lang w:eastAsia="ru-RU"/>
        </w:rPr>
        <w:tab/>
        <w:t>12</w:t>
      </w:r>
    </w:p>
    <w:p w:rsidR="00FA36CB" w:rsidRDefault="00FA36CB">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Вывод:</w:t>
      </w:r>
      <w:r>
        <w:rPr>
          <w:rFonts w:ascii="Times New Roman" w:eastAsia="Times New Roman" w:hAnsi="Times New Roman" w:cs="Times New Roman"/>
          <w:sz w:val="24"/>
          <w:szCs w:val="24"/>
          <w:lang w:eastAsia="ru-RU"/>
        </w:rPr>
        <w:tab/>
        <w:t>2</w:t>
      </w:r>
      <w:r>
        <w:rPr>
          <w:rFonts w:ascii="Times New Roman" w:eastAsia="Times New Roman" w:hAnsi="Times New Roman" w:cs="Times New Roman"/>
          <w:sz w:val="24"/>
          <w:szCs w:val="24"/>
          <w:lang w:eastAsia="ru-RU"/>
        </w:rPr>
        <w:br w:type="page"/>
      </w:r>
    </w:p>
    <w:p w:rsidR="00FA36CB" w:rsidRDefault="00FA36CB">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br w:type="page"/>
      </w:r>
    </w:p>
    <w:p w:rsidR="00F10866" w:rsidRPr="00FA36CB" w:rsidRDefault="00F10866" w:rsidP="00FA36CB">
      <w:pPr>
        <w:jc w:val="both"/>
        <w:rPr>
          <w:rFonts w:ascii="Times New Roman" w:eastAsia="Times New Roman" w:hAnsi="Times New Roman" w:cs="Times New Roman"/>
          <w:sz w:val="24"/>
          <w:szCs w:val="24"/>
          <w:lang w:eastAsia="ru-RU"/>
        </w:rPr>
      </w:pPr>
    </w:p>
    <w:p w:rsidR="00F10866" w:rsidRPr="00351C72" w:rsidRDefault="00F10866" w:rsidP="00F10866">
      <w:pPr>
        <w:jc w:val="both"/>
        <w:rPr>
          <w:sz w:val="28"/>
          <w:szCs w:val="28"/>
        </w:rPr>
      </w:pPr>
      <w:r>
        <w:rPr>
          <w:sz w:val="28"/>
          <w:szCs w:val="28"/>
        </w:rPr>
        <w:t>Вариант 2</w:t>
      </w:r>
    </w:p>
    <w:p w:rsidR="00F10866" w:rsidRDefault="00C049C7" w:rsidP="00F10866">
      <w:pPr>
        <w:jc w:val="both"/>
        <w:rPr>
          <w:sz w:val="28"/>
          <w:szCs w:val="28"/>
        </w:rPr>
      </w:pPr>
      <w:r>
        <w:rPr>
          <w:sz w:val="28"/>
          <w:szCs w:val="28"/>
        </w:rPr>
        <w:t>№ 1. На соревнование по робототехнике</w:t>
      </w:r>
      <w:r w:rsidR="00F10866" w:rsidRPr="00351C72">
        <w:rPr>
          <w:sz w:val="28"/>
          <w:szCs w:val="28"/>
        </w:rPr>
        <w:t xml:space="preserve"> тренер заявил следующих участников. «Заявка спортивного клуба Восток включае</w:t>
      </w:r>
      <w:r>
        <w:rPr>
          <w:sz w:val="28"/>
          <w:szCs w:val="28"/>
        </w:rPr>
        <w:t>т следующих участников: Вьюн, Сидоров, Мухин, Большаков, Николаев</w:t>
      </w:r>
      <w:r w:rsidR="00F10866" w:rsidRPr="00351C72">
        <w:rPr>
          <w:sz w:val="28"/>
          <w:szCs w:val="28"/>
        </w:rPr>
        <w:t xml:space="preserve">.» Однако в день </w:t>
      </w:r>
      <w:r>
        <w:rPr>
          <w:sz w:val="28"/>
          <w:szCs w:val="28"/>
        </w:rPr>
        <w:t xml:space="preserve">соревнований один из участников </w:t>
      </w:r>
      <w:r w:rsidR="00F10866" w:rsidRPr="00351C72">
        <w:rPr>
          <w:sz w:val="28"/>
          <w:szCs w:val="28"/>
        </w:rPr>
        <w:t>заболел</w:t>
      </w:r>
      <w:r>
        <w:rPr>
          <w:sz w:val="28"/>
          <w:szCs w:val="28"/>
        </w:rPr>
        <w:t>,</w:t>
      </w:r>
      <w:r w:rsidR="00F10866" w:rsidRPr="00351C72">
        <w:rPr>
          <w:sz w:val="28"/>
          <w:szCs w:val="28"/>
        </w:rPr>
        <w:t xml:space="preserve"> и тренер исключил фамилию заболевшего участника</w:t>
      </w:r>
      <w:r w:rsidR="00512B5C">
        <w:rPr>
          <w:sz w:val="28"/>
          <w:szCs w:val="28"/>
        </w:rPr>
        <w:t>,</w:t>
      </w:r>
      <w:r w:rsidR="00F10866" w:rsidRPr="00351C72">
        <w:rPr>
          <w:sz w:val="28"/>
          <w:szCs w:val="28"/>
        </w:rPr>
        <w:t xml:space="preserve"> убрав ненужные знаки препинания и пробелы.  При эт</w:t>
      </w:r>
      <w:r w:rsidR="00512B5C">
        <w:rPr>
          <w:sz w:val="28"/>
          <w:szCs w:val="28"/>
        </w:rPr>
        <w:t>ом размер файла уменьшился на 56 бит</w:t>
      </w:r>
      <w:r w:rsidR="00F10866" w:rsidRPr="00351C72">
        <w:rPr>
          <w:sz w:val="28"/>
          <w:szCs w:val="28"/>
        </w:rPr>
        <w:t xml:space="preserve">. Определите фамилию заболевшего участника, если заявка была записана в кодировке </w:t>
      </w:r>
      <w:r>
        <w:rPr>
          <w:sz w:val="28"/>
          <w:szCs w:val="28"/>
          <w:lang w:val="en-US"/>
        </w:rPr>
        <w:t>KOI</w:t>
      </w:r>
      <w:r w:rsidRPr="00C049C7">
        <w:rPr>
          <w:sz w:val="28"/>
          <w:szCs w:val="28"/>
        </w:rPr>
        <w:t>-8</w:t>
      </w:r>
      <w:r w:rsidR="00F10866" w:rsidRPr="00351C72">
        <w:rPr>
          <w:sz w:val="28"/>
          <w:szCs w:val="28"/>
        </w:rPr>
        <w:t>, использующей 1 байт на символ.</w:t>
      </w:r>
      <w:r w:rsidR="00F10866">
        <w:rPr>
          <w:sz w:val="28"/>
          <w:szCs w:val="28"/>
        </w:rPr>
        <w:t xml:space="preserve"> В ответе запишите фамилию заболевшего участника в именительном падеже.</w:t>
      </w:r>
    </w:p>
    <w:p w:rsidR="00F10866" w:rsidRDefault="00C049C7" w:rsidP="00F10866">
      <w:pPr>
        <w:jc w:val="both"/>
        <w:rPr>
          <w:sz w:val="28"/>
          <w:szCs w:val="28"/>
        </w:rPr>
      </w:pPr>
      <w:r>
        <w:rPr>
          <w:sz w:val="28"/>
          <w:szCs w:val="28"/>
        </w:rPr>
        <w:t>№ 2 Миша</w:t>
      </w:r>
      <w:r w:rsidR="00F10866">
        <w:rPr>
          <w:sz w:val="28"/>
          <w:szCs w:val="28"/>
        </w:rPr>
        <w:t xml:space="preserve"> кодировал пароль, используя следующую кодировку:</w:t>
      </w:r>
    </w:p>
    <w:tbl>
      <w:tblPr>
        <w:tblStyle w:val="a3"/>
        <w:tblW w:w="0" w:type="auto"/>
        <w:tblLook w:val="04A0" w:firstRow="1" w:lastRow="0" w:firstColumn="1" w:lastColumn="0" w:noHBand="0" w:noVBand="1"/>
      </w:tblPr>
      <w:tblGrid>
        <w:gridCol w:w="1557"/>
        <w:gridCol w:w="1557"/>
        <w:gridCol w:w="1557"/>
        <w:gridCol w:w="1558"/>
        <w:gridCol w:w="1558"/>
        <w:gridCol w:w="1558"/>
      </w:tblGrid>
      <w:tr w:rsidR="00F10866" w:rsidTr="00D67AB8">
        <w:tc>
          <w:tcPr>
            <w:tcW w:w="1557" w:type="dxa"/>
          </w:tcPr>
          <w:p w:rsidR="00F10866" w:rsidRDefault="00F10866" w:rsidP="00D67AB8">
            <w:pPr>
              <w:jc w:val="center"/>
              <w:rPr>
                <w:sz w:val="28"/>
                <w:szCs w:val="28"/>
              </w:rPr>
            </w:pPr>
            <w:r>
              <w:rPr>
                <w:sz w:val="28"/>
                <w:szCs w:val="28"/>
              </w:rPr>
              <w:t>А</w:t>
            </w:r>
          </w:p>
        </w:tc>
        <w:tc>
          <w:tcPr>
            <w:tcW w:w="1557" w:type="dxa"/>
          </w:tcPr>
          <w:p w:rsidR="00F10866" w:rsidRDefault="009C7014" w:rsidP="00D67AB8">
            <w:pPr>
              <w:jc w:val="center"/>
              <w:rPr>
                <w:sz w:val="28"/>
                <w:szCs w:val="28"/>
              </w:rPr>
            </w:pPr>
            <w:r>
              <w:rPr>
                <w:sz w:val="28"/>
                <w:szCs w:val="28"/>
              </w:rPr>
              <w:t>В</w:t>
            </w:r>
          </w:p>
        </w:tc>
        <w:tc>
          <w:tcPr>
            <w:tcW w:w="1557" w:type="dxa"/>
          </w:tcPr>
          <w:p w:rsidR="00F10866" w:rsidRDefault="009C7014" w:rsidP="00D67AB8">
            <w:pPr>
              <w:jc w:val="center"/>
              <w:rPr>
                <w:sz w:val="28"/>
                <w:szCs w:val="28"/>
              </w:rPr>
            </w:pPr>
            <w:r>
              <w:rPr>
                <w:sz w:val="28"/>
                <w:szCs w:val="28"/>
              </w:rPr>
              <w:t>Д</w:t>
            </w:r>
          </w:p>
        </w:tc>
        <w:tc>
          <w:tcPr>
            <w:tcW w:w="1558" w:type="dxa"/>
          </w:tcPr>
          <w:p w:rsidR="00F10866" w:rsidRDefault="009C7014" w:rsidP="00D67AB8">
            <w:pPr>
              <w:jc w:val="center"/>
              <w:rPr>
                <w:sz w:val="28"/>
                <w:szCs w:val="28"/>
              </w:rPr>
            </w:pPr>
            <w:r>
              <w:rPr>
                <w:sz w:val="28"/>
                <w:szCs w:val="28"/>
              </w:rPr>
              <w:t>О</w:t>
            </w:r>
          </w:p>
        </w:tc>
        <w:tc>
          <w:tcPr>
            <w:tcW w:w="1558" w:type="dxa"/>
          </w:tcPr>
          <w:p w:rsidR="00F10866" w:rsidRDefault="009C7014" w:rsidP="00D67AB8">
            <w:pPr>
              <w:jc w:val="center"/>
              <w:rPr>
                <w:sz w:val="28"/>
                <w:szCs w:val="28"/>
              </w:rPr>
            </w:pPr>
            <w:r>
              <w:rPr>
                <w:sz w:val="28"/>
                <w:szCs w:val="28"/>
              </w:rPr>
              <w:t>Р</w:t>
            </w:r>
          </w:p>
        </w:tc>
        <w:tc>
          <w:tcPr>
            <w:tcW w:w="1558" w:type="dxa"/>
          </w:tcPr>
          <w:p w:rsidR="00F10866" w:rsidRDefault="009C7014" w:rsidP="00D67AB8">
            <w:pPr>
              <w:jc w:val="center"/>
              <w:rPr>
                <w:sz w:val="28"/>
                <w:szCs w:val="28"/>
              </w:rPr>
            </w:pPr>
            <w:r>
              <w:rPr>
                <w:sz w:val="28"/>
                <w:szCs w:val="28"/>
              </w:rPr>
              <w:t>У</w:t>
            </w:r>
          </w:p>
        </w:tc>
      </w:tr>
      <w:tr w:rsidR="00F10866" w:rsidTr="00D67AB8">
        <w:tc>
          <w:tcPr>
            <w:tcW w:w="1557" w:type="dxa"/>
          </w:tcPr>
          <w:p w:rsidR="00F10866" w:rsidRDefault="00F10866" w:rsidP="00D67AB8">
            <w:pPr>
              <w:jc w:val="center"/>
              <w:rPr>
                <w:sz w:val="28"/>
                <w:szCs w:val="28"/>
              </w:rPr>
            </w:pPr>
            <w:r>
              <w:rPr>
                <w:sz w:val="28"/>
                <w:szCs w:val="28"/>
              </w:rPr>
              <w:t>01</w:t>
            </w:r>
          </w:p>
        </w:tc>
        <w:tc>
          <w:tcPr>
            <w:tcW w:w="1557" w:type="dxa"/>
          </w:tcPr>
          <w:p w:rsidR="00F10866" w:rsidRDefault="009C7014" w:rsidP="00D67AB8">
            <w:pPr>
              <w:jc w:val="center"/>
              <w:rPr>
                <w:sz w:val="28"/>
                <w:szCs w:val="28"/>
              </w:rPr>
            </w:pPr>
            <w:r>
              <w:rPr>
                <w:sz w:val="28"/>
                <w:szCs w:val="28"/>
              </w:rPr>
              <w:t>011</w:t>
            </w:r>
          </w:p>
        </w:tc>
        <w:tc>
          <w:tcPr>
            <w:tcW w:w="1557" w:type="dxa"/>
          </w:tcPr>
          <w:p w:rsidR="00F10866" w:rsidRDefault="009C7014" w:rsidP="00D67AB8">
            <w:pPr>
              <w:jc w:val="center"/>
              <w:rPr>
                <w:sz w:val="28"/>
                <w:szCs w:val="28"/>
              </w:rPr>
            </w:pPr>
            <w:r>
              <w:rPr>
                <w:sz w:val="28"/>
                <w:szCs w:val="28"/>
              </w:rPr>
              <w:t>100</w:t>
            </w:r>
          </w:p>
        </w:tc>
        <w:tc>
          <w:tcPr>
            <w:tcW w:w="1558" w:type="dxa"/>
          </w:tcPr>
          <w:p w:rsidR="00F10866" w:rsidRDefault="009C7014" w:rsidP="00D67AB8">
            <w:pPr>
              <w:jc w:val="center"/>
              <w:rPr>
                <w:sz w:val="28"/>
                <w:szCs w:val="28"/>
              </w:rPr>
            </w:pPr>
            <w:r>
              <w:rPr>
                <w:sz w:val="28"/>
                <w:szCs w:val="28"/>
              </w:rPr>
              <w:t>111</w:t>
            </w:r>
          </w:p>
        </w:tc>
        <w:tc>
          <w:tcPr>
            <w:tcW w:w="1558" w:type="dxa"/>
          </w:tcPr>
          <w:p w:rsidR="00F10866" w:rsidRDefault="009C7014" w:rsidP="00D67AB8">
            <w:pPr>
              <w:jc w:val="center"/>
              <w:rPr>
                <w:sz w:val="28"/>
                <w:szCs w:val="28"/>
              </w:rPr>
            </w:pPr>
            <w:r>
              <w:rPr>
                <w:sz w:val="28"/>
                <w:szCs w:val="28"/>
              </w:rPr>
              <w:t>010</w:t>
            </w:r>
          </w:p>
        </w:tc>
        <w:tc>
          <w:tcPr>
            <w:tcW w:w="1558" w:type="dxa"/>
          </w:tcPr>
          <w:p w:rsidR="00F10866" w:rsidRDefault="009C7014" w:rsidP="00D67AB8">
            <w:pPr>
              <w:jc w:val="center"/>
              <w:rPr>
                <w:sz w:val="28"/>
                <w:szCs w:val="28"/>
              </w:rPr>
            </w:pPr>
            <w:r>
              <w:rPr>
                <w:sz w:val="28"/>
                <w:szCs w:val="28"/>
              </w:rPr>
              <w:t>001</w:t>
            </w:r>
          </w:p>
        </w:tc>
      </w:tr>
    </w:tbl>
    <w:p w:rsidR="00F10866" w:rsidRDefault="00F10866" w:rsidP="00F10866">
      <w:pPr>
        <w:ind w:firstLine="708"/>
        <w:jc w:val="both"/>
        <w:rPr>
          <w:sz w:val="28"/>
          <w:szCs w:val="28"/>
        </w:rPr>
      </w:pPr>
      <w:r>
        <w:rPr>
          <w:sz w:val="28"/>
          <w:szCs w:val="28"/>
        </w:rPr>
        <w:t>Потом он два раза менял пароль, каждый раз записы</w:t>
      </w:r>
      <w:r w:rsidR="009C7014">
        <w:rPr>
          <w:sz w:val="28"/>
          <w:szCs w:val="28"/>
        </w:rPr>
        <w:t>вая его на разных бумажках. Миша</w:t>
      </w:r>
      <w:r>
        <w:rPr>
          <w:sz w:val="28"/>
          <w:szCs w:val="28"/>
        </w:rPr>
        <w:t xml:space="preserve"> не учёл, что один и тот же код может раскодироваться различным образом и забыл на какой бумажке за</w:t>
      </w:r>
      <w:r w:rsidR="0011213A">
        <w:rPr>
          <w:sz w:val="28"/>
          <w:szCs w:val="28"/>
        </w:rPr>
        <w:t>писан правильный пароль. Но Миша</w:t>
      </w:r>
      <w:r>
        <w:rPr>
          <w:sz w:val="28"/>
          <w:szCs w:val="28"/>
        </w:rPr>
        <w:t xml:space="preserve"> точно п</w:t>
      </w:r>
      <w:r w:rsidR="0011213A">
        <w:rPr>
          <w:sz w:val="28"/>
          <w:szCs w:val="28"/>
        </w:rPr>
        <w:t>омнит, что в пароле было ровно 3</w:t>
      </w:r>
      <w:r>
        <w:rPr>
          <w:sz w:val="28"/>
          <w:szCs w:val="28"/>
        </w:rPr>
        <w:t xml:space="preserve"> буквы. Запишите в ответ правильный пароль. Перед Васей лежат три бумажки.</w:t>
      </w:r>
    </w:p>
    <w:p w:rsidR="00F10866" w:rsidRDefault="0011213A" w:rsidP="00F10866">
      <w:pPr>
        <w:pStyle w:val="leftmargin"/>
        <w:tabs>
          <w:tab w:val="left" w:pos="708"/>
          <w:tab w:val="left" w:pos="1416"/>
          <w:tab w:val="left" w:pos="2124"/>
          <w:tab w:val="left" w:pos="2832"/>
          <w:tab w:val="left" w:pos="3540"/>
          <w:tab w:val="left" w:pos="4248"/>
          <w:tab w:val="left" w:pos="4848"/>
        </w:tabs>
      </w:pPr>
      <w:r>
        <w:t xml:space="preserve">1)  0100100101 </w:t>
      </w:r>
      <w:r>
        <w:tab/>
        <w:t>2)  010111100</w:t>
      </w:r>
      <w:r>
        <w:tab/>
      </w:r>
      <w:r>
        <w:tab/>
        <w:t>3)  10011101001</w:t>
      </w:r>
      <w:r w:rsidR="00F10866">
        <w:tab/>
      </w:r>
      <w:r w:rsidR="00F10866">
        <w:tab/>
      </w:r>
    </w:p>
    <w:p w:rsidR="00F10866" w:rsidRDefault="00F10866" w:rsidP="00F10866">
      <w:pPr>
        <w:jc w:val="both"/>
        <w:rPr>
          <w:b/>
          <w:i/>
          <w:sz w:val="28"/>
          <w:szCs w:val="28"/>
        </w:rPr>
      </w:pPr>
      <w:r w:rsidRPr="00E159AF">
        <w:rPr>
          <w:sz w:val="28"/>
          <w:szCs w:val="28"/>
        </w:rPr>
        <w:t>№3 Напишите наибольшее двухзначное натуральное число для которого истинно выражение</w:t>
      </w:r>
      <w:r w:rsidR="0011213A">
        <w:rPr>
          <w:b/>
          <w:i/>
          <w:sz w:val="28"/>
          <w:szCs w:val="28"/>
        </w:rPr>
        <w:t>: (Сумма чисел числа четная</w:t>
      </w:r>
      <w:r w:rsidRPr="00E159AF">
        <w:rPr>
          <w:b/>
          <w:i/>
          <w:sz w:val="28"/>
          <w:szCs w:val="28"/>
        </w:rPr>
        <w:t>) И</w:t>
      </w:r>
      <w:r w:rsidR="0011213A">
        <w:rPr>
          <w:b/>
          <w:i/>
          <w:sz w:val="28"/>
          <w:szCs w:val="28"/>
        </w:rPr>
        <w:t xml:space="preserve"> НЕ (Число больше 46</w:t>
      </w:r>
      <w:r w:rsidRPr="00E159AF">
        <w:rPr>
          <w:b/>
          <w:i/>
          <w:sz w:val="28"/>
          <w:szCs w:val="28"/>
        </w:rPr>
        <w:t>)</w:t>
      </w:r>
    </w:p>
    <w:p w:rsidR="00F10866" w:rsidRDefault="0011213A" w:rsidP="00F10866">
      <w:pPr>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anchor distT="0" distB="0" distL="114300" distR="114300" simplePos="0" relativeHeight="251662336" behindDoc="0" locked="0" layoutInCell="1" allowOverlap="1" wp14:anchorId="74856DB4" wp14:editId="3DCE96A4">
            <wp:simplePos x="0" y="0"/>
            <wp:positionH relativeFrom="margin">
              <wp:align>right</wp:align>
            </wp:positionH>
            <wp:positionV relativeFrom="paragraph">
              <wp:posOffset>481965</wp:posOffset>
            </wp:positionV>
            <wp:extent cx="4114800" cy="1752600"/>
            <wp:effectExtent l="0" t="0" r="0" b="0"/>
            <wp:wrapSquare wrapText="bothSides"/>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Безымянный.png"/>
                    <pic:cNvPicPr/>
                  </pic:nvPicPr>
                  <pic:blipFill>
                    <a:blip r:embed="rId18">
                      <a:extLst>
                        <a:ext uri="{28A0092B-C50C-407E-A947-70E740481C1C}">
                          <a14:useLocalDpi xmlns:a14="http://schemas.microsoft.com/office/drawing/2010/main" val="0"/>
                        </a:ext>
                      </a:extLst>
                    </a:blip>
                    <a:stretch>
                      <a:fillRect/>
                    </a:stretch>
                  </pic:blipFill>
                  <pic:spPr>
                    <a:xfrm>
                      <a:off x="0" y="0"/>
                      <a:ext cx="4114800" cy="1752600"/>
                    </a:xfrm>
                    <a:prstGeom prst="rect">
                      <a:avLst/>
                    </a:prstGeom>
                  </pic:spPr>
                </pic:pic>
              </a:graphicData>
            </a:graphic>
          </wp:anchor>
        </w:drawing>
      </w:r>
      <w:r w:rsidR="00F10866">
        <w:rPr>
          <w:sz w:val="28"/>
          <w:szCs w:val="28"/>
        </w:rPr>
        <w:t xml:space="preserve">№ 4 </w:t>
      </w:r>
      <w:r w:rsidR="00F10866" w:rsidRPr="00E159AF">
        <w:rPr>
          <w:rFonts w:ascii="Times New Roman" w:eastAsia="Times New Roman" w:hAnsi="Times New Roman" w:cs="Times New Roman"/>
          <w:sz w:val="28"/>
          <w:szCs w:val="28"/>
          <w:lang w:eastAsia="ru-RU"/>
        </w:rPr>
        <w:t>Между населенными пунктами A, B, C,</w:t>
      </w:r>
      <w:r w:rsidR="00F10866">
        <w:rPr>
          <w:rFonts w:ascii="Times New Roman" w:eastAsia="Times New Roman" w:hAnsi="Times New Roman" w:cs="Times New Roman"/>
          <w:sz w:val="28"/>
          <w:szCs w:val="28"/>
          <w:lang w:eastAsia="ru-RU"/>
        </w:rPr>
        <w:t xml:space="preserve"> D, E построены дороги, время движения по которым на различных видах транспорта (в часах</w:t>
      </w:r>
      <w:r w:rsidR="00F10866" w:rsidRPr="00E159AF">
        <w:rPr>
          <w:rFonts w:ascii="Times New Roman" w:eastAsia="Times New Roman" w:hAnsi="Times New Roman" w:cs="Times New Roman"/>
          <w:sz w:val="28"/>
          <w:szCs w:val="28"/>
          <w:lang w:eastAsia="ru-RU"/>
        </w:rPr>
        <w:t>) приведена в таблице.</w:t>
      </w:r>
      <w:r w:rsidR="00F10866">
        <w:rPr>
          <w:rFonts w:ascii="Times New Roman" w:eastAsia="Times New Roman" w:hAnsi="Times New Roman" w:cs="Times New Roman"/>
          <w:sz w:val="28"/>
          <w:szCs w:val="28"/>
          <w:lang w:eastAsia="ru-RU"/>
        </w:rPr>
        <w:t xml:space="preserve"> Курьер выезжает из пункта А и он должен забрать документы в</w:t>
      </w:r>
      <w:r w:rsidR="002D50C6">
        <w:rPr>
          <w:rFonts w:ascii="Times New Roman" w:eastAsia="Times New Roman" w:hAnsi="Times New Roman" w:cs="Times New Roman"/>
          <w:sz w:val="28"/>
          <w:szCs w:val="28"/>
          <w:lang w:eastAsia="ru-RU"/>
        </w:rPr>
        <w:t xml:space="preserve"> пункте С и отвезти их в пункт F</w:t>
      </w:r>
      <w:r w:rsidR="00F10866">
        <w:rPr>
          <w:rFonts w:ascii="Times New Roman" w:eastAsia="Times New Roman" w:hAnsi="Times New Roman" w:cs="Times New Roman"/>
          <w:sz w:val="28"/>
          <w:szCs w:val="28"/>
          <w:lang w:eastAsia="ru-RU"/>
        </w:rPr>
        <w:t xml:space="preserve">. Найти минимальное время для выполнения этой задачи. Время считается от момента выезда </w:t>
      </w:r>
      <w:r w:rsidR="002D50C6">
        <w:rPr>
          <w:rFonts w:ascii="Times New Roman" w:eastAsia="Times New Roman" w:hAnsi="Times New Roman" w:cs="Times New Roman"/>
          <w:sz w:val="28"/>
          <w:szCs w:val="28"/>
          <w:lang w:eastAsia="ru-RU"/>
        </w:rPr>
        <w:t>из пункта А до приезда в пункт F</w:t>
      </w:r>
      <w:r w:rsidR="00F10866">
        <w:rPr>
          <w:rFonts w:ascii="Times New Roman" w:eastAsia="Times New Roman" w:hAnsi="Times New Roman" w:cs="Times New Roman"/>
          <w:sz w:val="28"/>
          <w:szCs w:val="28"/>
          <w:lang w:eastAsia="ru-RU"/>
        </w:rPr>
        <w:t>. В ответ запишите только число без указания единицы измерения.</w:t>
      </w:r>
    </w:p>
    <w:p w:rsidR="00F10866" w:rsidRDefault="00F10866" w:rsidP="00F10866">
      <w:pP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br w:type="page"/>
      </w:r>
    </w:p>
    <w:p w:rsidR="00F10866" w:rsidRPr="00AC1E50" w:rsidRDefault="00F10866" w:rsidP="00F10866">
      <w:pPr>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lastRenderedPageBreak/>
        <w:t xml:space="preserve">№ 5 </w:t>
      </w:r>
      <w:r w:rsidRPr="00AC1E50">
        <w:rPr>
          <w:rFonts w:ascii="Times New Roman" w:eastAsia="Times New Roman" w:hAnsi="Times New Roman" w:cs="Times New Roman"/>
          <w:sz w:val="28"/>
          <w:szCs w:val="28"/>
          <w:lang w:eastAsia="ru-RU"/>
        </w:rPr>
        <w:t xml:space="preserve">У исполнителя Вычислитель две команды, которым присвоены номера: </w:t>
      </w:r>
    </w:p>
    <w:p w:rsidR="00F10866" w:rsidRPr="00AC1E50" w:rsidRDefault="00F10866" w:rsidP="00F10866">
      <w:pPr>
        <w:jc w:val="both"/>
        <w:rPr>
          <w:rFonts w:ascii="Times New Roman" w:eastAsia="Times New Roman" w:hAnsi="Times New Roman" w:cs="Times New Roman"/>
          <w:sz w:val="28"/>
          <w:szCs w:val="28"/>
          <w:lang w:eastAsia="ru-RU"/>
        </w:rPr>
      </w:pPr>
      <w:r w:rsidRPr="00AC1E50">
        <w:rPr>
          <w:rFonts w:ascii="Times New Roman" w:eastAsia="Times New Roman" w:hAnsi="Times New Roman" w:cs="Times New Roman"/>
          <w:sz w:val="28"/>
          <w:szCs w:val="28"/>
          <w:lang w:eastAsia="ru-RU"/>
        </w:rPr>
        <w:t>1. умножь на b</w:t>
      </w:r>
      <w:r w:rsidR="002D50C6">
        <w:rPr>
          <w:rFonts w:ascii="Times New Roman" w:eastAsia="Times New Roman" w:hAnsi="Times New Roman" w:cs="Times New Roman"/>
          <w:sz w:val="28"/>
          <w:szCs w:val="28"/>
          <w:lang w:eastAsia="ru-RU"/>
        </w:rPr>
        <w:tab/>
        <w:t>2.  прибавь 2</w:t>
      </w:r>
      <w:r w:rsidRPr="00AC1E50">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ab/>
      </w:r>
      <w:r w:rsidRPr="00AC1E50">
        <w:rPr>
          <w:rFonts w:ascii="Times New Roman" w:eastAsia="Times New Roman" w:hAnsi="Times New Roman" w:cs="Times New Roman"/>
          <w:sz w:val="28"/>
          <w:szCs w:val="28"/>
          <w:lang w:eastAsia="ru-RU"/>
        </w:rPr>
        <w:t xml:space="preserve">(b  — неизвестное натуральное число) </w:t>
      </w:r>
    </w:p>
    <w:p w:rsidR="00F10866" w:rsidRDefault="00F10866" w:rsidP="00F10866">
      <w:pPr>
        <w:jc w:val="both"/>
        <w:rPr>
          <w:rFonts w:ascii="Times New Roman" w:eastAsia="Times New Roman" w:hAnsi="Times New Roman" w:cs="Times New Roman"/>
          <w:sz w:val="28"/>
          <w:szCs w:val="28"/>
          <w:lang w:eastAsia="ru-RU"/>
        </w:rPr>
      </w:pPr>
      <w:r w:rsidRPr="00AC1E50">
        <w:rPr>
          <w:rFonts w:ascii="Times New Roman" w:eastAsia="Times New Roman" w:hAnsi="Times New Roman" w:cs="Times New Roman"/>
          <w:sz w:val="28"/>
          <w:szCs w:val="28"/>
          <w:lang w:eastAsia="ru-RU"/>
        </w:rPr>
        <w:t>Первая из них увеличивает число на экране в b раз, вторая увеличивает его на 2.</w:t>
      </w:r>
      <w:r>
        <w:rPr>
          <w:rFonts w:ascii="Times New Roman" w:eastAsia="Times New Roman" w:hAnsi="Times New Roman" w:cs="Times New Roman"/>
          <w:sz w:val="28"/>
          <w:szCs w:val="28"/>
          <w:lang w:eastAsia="ru-RU"/>
        </w:rPr>
        <w:t xml:space="preserve"> </w:t>
      </w:r>
      <w:r w:rsidRPr="00AC1E50">
        <w:rPr>
          <w:rFonts w:ascii="Times New Roman" w:eastAsia="Times New Roman" w:hAnsi="Times New Roman" w:cs="Times New Roman"/>
          <w:sz w:val="28"/>
          <w:szCs w:val="28"/>
          <w:lang w:eastAsia="ru-RU"/>
        </w:rPr>
        <w:t>Известно, что п</w:t>
      </w:r>
      <w:r w:rsidR="002D50C6">
        <w:rPr>
          <w:rFonts w:ascii="Times New Roman" w:eastAsia="Times New Roman" w:hAnsi="Times New Roman" w:cs="Times New Roman"/>
          <w:sz w:val="28"/>
          <w:szCs w:val="28"/>
          <w:lang w:eastAsia="ru-RU"/>
        </w:rPr>
        <w:t xml:space="preserve">рограмма </w:t>
      </w:r>
      <w:r w:rsidR="002D50C6" w:rsidRPr="002D2AAA">
        <w:rPr>
          <w:rFonts w:ascii="Times New Roman" w:eastAsia="Times New Roman" w:hAnsi="Times New Roman" w:cs="Times New Roman"/>
          <w:sz w:val="28"/>
          <w:szCs w:val="28"/>
          <w:lang w:eastAsia="ru-RU"/>
        </w:rPr>
        <w:t>2</w:t>
      </w:r>
      <w:r w:rsidR="002D50C6">
        <w:rPr>
          <w:rFonts w:ascii="Times New Roman" w:eastAsia="Times New Roman" w:hAnsi="Times New Roman" w:cs="Times New Roman"/>
          <w:sz w:val="28"/>
          <w:szCs w:val="28"/>
          <w:lang w:eastAsia="ru-RU"/>
        </w:rPr>
        <w:t>1221 переводит число 4 в число 6</w:t>
      </w:r>
      <w:r>
        <w:rPr>
          <w:rFonts w:ascii="Times New Roman" w:eastAsia="Times New Roman" w:hAnsi="Times New Roman" w:cs="Times New Roman"/>
          <w:sz w:val="28"/>
          <w:szCs w:val="28"/>
          <w:lang w:eastAsia="ru-RU"/>
        </w:rPr>
        <w:t>6</w:t>
      </w:r>
      <w:r w:rsidRPr="00AC1E50">
        <w:rPr>
          <w:rFonts w:ascii="Times New Roman" w:eastAsia="Times New Roman" w:hAnsi="Times New Roman" w:cs="Times New Roman"/>
          <w:sz w:val="28"/>
          <w:szCs w:val="28"/>
          <w:lang w:eastAsia="ru-RU"/>
        </w:rPr>
        <w:t>. Определите значение b.</w:t>
      </w:r>
    </w:p>
    <w:p w:rsidR="00F10866" w:rsidRDefault="00F10866" w:rsidP="00F10866">
      <w:pPr>
        <w:rPr>
          <w:rFonts w:ascii="Helvetica" w:eastAsia="Times New Roman" w:hAnsi="Helvetica" w:cs="Helvetica"/>
          <w:color w:val="202124"/>
          <w:sz w:val="24"/>
          <w:szCs w:val="24"/>
          <w:shd w:val="clear" w:color="auto" w:fill="F1F3F4"/>
          <w:lang w:eastAsia="ru-RU"/>
        </w:rPr>
      </w:pPr>
      <w:r>
        <w:rPr>
          <w:rFonts w:ascii="Times New Roman" w:eastAsia="Times New Roman" w:hAnsi="Times New Roman" w:cs="Times New Roman"/>
          <w:sz w:val="28"/>
          <w:szCs w:val="28"/>
          <w:lang w:eastAsia="ru-RU"/>
        </w:rPr>
        <w:t xml:space="preserve">№ 6 </w:t>
      </w:r>
      <w:r w:rsidRPr="00E90855">
        <w:rPr>
          <w:rFonts w:ascii="Helvetica" w:eastAsia="Times New Roman" w:hAnsi="Helvetica" w:cs="Helvetica"/>
          <w:color w:val="202124"/>
          <w:sz w:val="24"/>
          <w:szCs w:val="24"/>
          <w:shd w:val="clear" w:color="auto" w:fill="F1F3F4"/>
          <w:lang w:eastAsia="ru-RU"/>
        </w:rPr>
        <w:t xml:space="preserve">№ 6 Дана программа. </w:t>
      </w:r>
    </w:p>
    <w:tbl>
      <w:tblPr>
        <w:tblStyle w:val="a3"/>
        <w:tblW w:w="0" w:type="auto"/>
        <w:tblLook w:val="04A0" w:firstRow="1" w:lastRow="0" w:firstColumn="1" w:lastColumn="0" w:noHBand="0" w:noVBand="1"/>
      </w:tblPr>
      <w:tblGrid>
        <w:gridCol w:w="3115"/>
        <w:gridCol w:w="3115"/>
        <w:gridCol w:w="3115"/>
      </w:tblGrid>
      <w:tr w:rsidR="008F52F0" w:rsidTr="00D67AB8">
        <w:tc>
          <w:tcPr>
            <w:tcW w:w="3115" w:type="dxa"/>
          </w:tcPr>
          <w:p w:rsidR="00F10866" w:rsidRPr="00E90855" w:rsidRDefault="00F10866" w:rsidP="00D67AB8">
            <w:pPr>
              <w:jc w:val="center"/>
              <w:rPr>
                <w:rFonts w:ascii="Helvetica" w:eastAsia="Times New Roman" w:hAnsi="Helvetica" w:cs="Helvetica"/>
                <w:color w:val="202124"/>
                <w:sz w:val="24"/>
                <w:szCs w:val="24"/>
                <w:shd w:val="clear" w:color="auto" w:fill="F1F3F4"/>
                <w:lang w:val="en-US" w:eastAsia="ru-RU"/>
              </w:rPr>
            </w:pPr>
            <w:r>
              <w:rPr>
                <w:rFonts w:ascii="Helvetica" w:eastAsia="Times New Roman" w:hAnsi="Helvetica" w:cs="Helvetica"/>
                <w:color w:val="202124"/>
                <w:sz w:val="24"/>
                <w:szCs w:val="24"/>
                <w:shd w:val="clear" w:color="auto" w:fill="F1F3F4"/>
                <w:lang w:val="en-US" w:eastAsia="ru-RU"/>
              </w:rPr>
              <w:t>Python</w:t>
            </w:r>
          </w:p>
        </w:tc>
        <w:tc>
          <w:tcPr>
            <w:tcW w:w="3115" w:type="dxa"/>
          </w:tcPr>
          <w:p w:rsidR="00F10866" w:rsidRPr="00E90855" w:rsidRDefault="00F10866" w:rsidP="00D67AB8">
            <w:pPr>
              <w:jc w:val="center"/>
              <w:rPr>
                <w:rFonts w:ascii="Helvetica" w:eastAsia="Times New Roman" w:hAnsi="Helvetica" w:cs="Helvetica"/>
                <w:color w:val="202124"/>
                <w:sz w:val="24"/>
                <w:szCs w:val="24"/>
                <w:shd w:val="clear" w:color="auto" w:fill="F1F3F4"/>
                <w:lang w:val="en-US" w:eastAsia="ru-RU"/>
              </w:rPr>
            </w:pPr>
            <w:r>
              <w:rPr>
                <w:rFonts w:ascii="Helvetica" w:eastAsia="Times New Roman" w:hAnsi="Helvetica" w:cs="Helvetica"/>
                <w:color w:val="202124"/>
                <w:sz w:val="24"/>
                <w:szCs w:val="24"/>
                <w:shd w:val="clear" w:color="auto" w:fill="F1F3F4"/>
                <w:lang w:val="en-US" w:eastAsia="ru-RU"/>
              </w:rPr>
              <w:t>C++</w:t>
            </w:r>
          </w:p>
        </w:tc>
        <w:tc>
          <w:tcPr>
            <w:tcW w:w="3115" w:type="dxa"/>
          </w:tcPr>
          <w:p w:rsidR="00F10866" w:rsidRPr="00E90855" w:rsidRDefault="00A23A64" w:rsidP="00D67AB8">
            <w:pPr>
              <w:jc w:val="center"/>
              <w:rPr>
                <w:rFonts w:ascii="Helvetica" w:eastAsia="Times New Roman" w:hAnsi="Helvetica" w:cs="Helvetica"/>
                <w:color w:val="202124"/>
                <w:sz w:val="24"/>
                <w:szCs w:val="24"/>
                <w:shd w:val="clear" w:color="auto" w:fill="F1F3F4"/>
                <w:lang w:val="en-US" w:eastAsia="ru-RU"/>
              </w:rPr>
            </w:pPr>
            <w:r>
              <w:rPr>
                <w:rFonts w:ascii="Helvetica" w:eastAsia="Times New Roman" w:hAnsi="Helvetica" w:cs="Helvetica"/>
                <w:color w:val="202124"/>
                <w:sz w:val="24"/>
                <w:szCs w:val="24"/>
                <w:shd w:val="clear" w:color="auto" w:fill="F1F3F4"/>
                <w:lang w:val="en-US" w:eastAsia="ru-RU"/>
              </w:rPr>
              <w:t>КУМИР</w:t>
            </w:r>
          </w:p>
        </w:tc>
      </w:tr>
      <w:tr w:rsidR="008F52F0" w:rsidTr="00D67AB8">
        <w:tc>
          <w:tcPr>
            <w:tcW w:w="3115" w:type="dxa"/>
          </w:tcPr>
          <w:p w:rsidR="00F10866" w:rsidRDefault="00497C08" w:rsidP="00D67AB8">
            <w:pPr>
              <w:rPr>
                <w:rFonts w:ascii="Helvetica" w:eastAsia="Times New Roman" w:hAnsi="Helvetica" w:cs="Helvetica"/>
                <w:color w:val="202124"/>
                <w:sz w:val="24"/>
                <w:szCs w:val="24"/>
                <w:shd w:val="clear" w:color="auto" w:fill="F1F3F4"/>
                <w:lang w:eastAsia="ru-RU"/>
              </w:rPr>
            </w:pPr>
            <w:r>
              <w:rPr>
                <w:noProof/>
                <w:lang w:eastAsia="ru-RU"/>
              </w:rPr>
              <w:drawing>
                <wp:inline distT="0" distB="0" distL="0" distR="0" wp14:anchorId="48A28E17" wp14:editId="1BC8F5BB">
                  <wp:extent cx="1516920" cy="1169582"/>
                  <wp:effectExtent l="0" t="0" r="762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3726" t="4716" r="81887" b="75561"/>
                          <a:stretch/>
                        </pic:blipFill>
                        <pic:spPr bwMode="auto">
                          <a:xfrm>
                            <a:off x="0" y="0"/>
                            <a:ext cx="1555110" cy="1199028"/>
                          </a:xfrm>
                          <a:prstGeom prst="rect">
                            <a:avLst/>
                          </a:prstGeom>
                          <a:ln>
                            <a:noFill/>
                          </a:ln>
                          <a:extLst>
                            <a:ext uri="{53640926-AAD7-44D8-BBD7-CCE9431645EC}">
                              <a14:shadowObscured xmlns:a14="http://schemas.microsoft.com/office/drawing/2010/main"/>
                            </a:ext>
                          </a:extLst>
                        </pic:spPr>
                      </pic:pic>
                    </a:graphicData>
                  </a:graphic>
                </wp:inline>
              </w:drawing>
            </w:r>
          </w:p>
        </w:tc>
        <w:tc>
          <w:tcPr>
            <w:tcW w:w="3115" w:type="dxa"/>
          </w:tcPr>
          <w:p w:rsidR="00674FF2" w:rsidRDefault="00674FF2" w:rsidP="00D67AB8">
            <w:pPr>
              <w:rPr>
                <w:rFonts w:ascii="Helvetica" w:eastAsia="Times New Roman" w:hAnsi="Helvetica" w:cs="Helvetica"/>
                <w:color w:val="202124"/>
                <w:sz w:val="24"/>
                <w:szCs w:val="24"/>
                <w:shd w:val="clear" w:color="auto" w:fill="F1F3F4"/>
                <w:lang w:eastAsia="ru-RU"/>
              </w:rPr>
            </w:pPr>
            <w:r>
              <w:rPr>
                <w:noProof/>
                <w:lang w:eastAsia="ru-RU"/>
              </w:rPr>
              <w:drawing>
                <wp:anchor distT="0" distB="0" distL="114300" distR="114300" simplePos="0" relativeHeight="251661312" behindDoc="0" locked="0" layoutInCell="1" allowOverlap="1" wp14:anchorId="214DA64D" wp14:editId="3AF18CA6">
                  <wp:simplePos x="0" y="0"/>
                  <wp:positionH relativeFrom="column">
                    <wp:posOffset>20955</wp:posOffset>
                  </wp:positionH>
                  <wp:positionV relativeFrom="paragraph">
                    <wp:posOffset>48895</wp:posOffset>
                  </wp:positionV>
                  <wp:extent cx="1827530" cy="1305560"/>
                  <wp:effectExtent l="0" t="0" r="1270" b="8890"/>
                  <wp:wrapSquare wrapText="bothSides"/>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cstate="print">
                            <a:extLst>
                              <a:ext uri="{28A0092B-C50C-407E-A947-70E740481C1C}">
                                <a14:useLocalDpi xmlns:a14="http://schemas.microsoft.com/office/drawing/2010/main" val="0"/>
                              </a:ext>
                            </a:extLst>
                          </a:blip>
                          <a:srcRect l="8891" t="11099" r="69232" b="61119"/>
                          <a:stretch/>
                        </pic:blipFill>
                        <pic:spPr bwMode="auto">
                          <a:xfrm>
                            <a:off x="0" y="0"/>
                            <a:ext cx="1827530" cy="13055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F10866" w:rsidRPr="00674FF2" w:rsidRDefault="00F10866" w:rsidP="00674FF2">
            <w:pPr>
              <w:ind w:firstLine="708"/>
              <w:rPr>
                <w:rFonts w:ascii="Helvetica" w:eastAsia="Times New Roman" w:hAnsi="Helvetica" w:cs="Helvetica"/>
                <w:sz w:val="24"/>
                <w:szCs w:val="24"/>
                <w:lang w:eastAsia="ru-RU"/>
              </w:rPr>
            </w:pPr>
          </w:p>
        </w:tc>
        <w:tc>
          <w:tcPr>
            <w:tcW w:w="3115" w:type="dxa"/>
          </w:tcPr>
          <w:p w:rsidR="00F10866" w:rsidRPr="008F52F0" w:rsidRDefault="008F52F0" w:rsidP="00D67AB8">
            <w:pPr>
              <w:rPr>
                <w:rFonts w:ascii="Helvetica" w:eastAsia="Times New Roman" w:hAnsi="Helvetica" w:cs="Helvetica"/>
                <w:color w:val="202124"/>
                <w:sz w:val="24"/>
                <w:szCs w:val="24"/>
                <w:shd w:val="clear" w:color="auto" w:fill="F1F3F4"/>
                <w:lang w:val="en-US" w:eastAsia="ru-RU"/>
              </w:rPr>
            </w:pPr>
            <w:r>
              <w:rPr>
                <w:noProof/>
                <w:lang w:eastAsia="ru-RU"/>
              </w:rPr>
              <w:drawing>
                <wp:inline distT="0" distB="0" distL="0" distR="0" wp14:anchorId="7FBC23FD" wp14:editId="6B750831">
                  <wp:extent cx="1577872" cy="1279806"/>
                  <wp:effectExtent l="0" t="0" r="381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1085" t="11478" r="79898" b="61097"/>
                          <a:stretch/>
                        </pic:blipFill>
                        <pic:spPr bwMode="auto">
                          <a:xfrm>
                            <a:off x="0" y="0"/>
                            <a:ext cx="1599229" cy="1297129"/>
                          </a:xfrm>
                          <a:prstGeom prst="rect">
                            <a:avLst/>
                          </a:prstGeom>
                          <a:ln>
                            <a:noFill/>
                          </a:ln>
                          <a:extLst>
                            <a:ext uri="{53640926-AAD7-44D8-BBD7-CCE9431645EC}">
                              <a14:shadowObscured xmlns:a14="http://schemas.microsoft.com/office/drawing/2010/main"/>
                            </a:ext>
                          </a:extLst>
                        </pic:spPr>
                      </pic:pic>
                    </a:graphicData>
                  </a:graphic>
                </wp:inline>
              </w:drawing>
            </w:r>
          </w:p>
        </w:tc>
      </w:tr>
    </w:tbl>
    <w:p w:rsidR="00F10866" w:rsidRDefault="00F10866" w:rsidP="00F10866">
      <w:pPr>
        <w:rPr>
          <w:rFonts w:ascii="Helvetica" w:eastAsia="Times New Roman" w:hAnsi="Helvetica" w:cs="Helvetica"/>
          <w:color w:val="202124"/>
          <w:sz w:val="24"/>
          <w:szCs w:val="24"/>
          <w:shd w:val="clear" w:color="auto" w:fill="F1F3F4"/>
          <w:lang w:eastAsia="ru-RU"/>
        </w:rPr>
      </w:pPr>
    </w:p>
    <w:p w:rsidR="00F10866" w:rsidRPr="002D2AAA" w:rsidRDefault="00F10866" w:rsidP="002D2AAA">
      <w:pPr>
        <w:jc w:val="both"/>
        <w:rPr>
          <w:rFonts w:ascii="Times New Roman" w:eastAsia="Times New Roman" w:hAnsi="Times New Roman" w:cs="Times New Roman"/>
          <w:sz w:val="28"/>
          <w:szCs w:val="28"/>
          <w:lang w:eastAsia="ru-RU"/>
        </w:rPr>
      </w:pPr>
      <w:r w:rsidRPr="002D2AAA">
        <w:rPr>
          <w:rFonts w:ascii="Times New Roman" w:eastAsia="Times New Roman" w:hAnsi="Times New Roman" w:cs="Times New Roman"/>
          <w:sz w:val="28"/>
          <w:szCs w:val="28"/>
          <w:lang w:eastAsia="ru-RU"/>
        </w:rPr>
        <w:t xml:space="preserve">При одном и том же значении а делается 9 запусков программы со следующими значениями x и y: </w:t>
      </w:r>
    </w:p>
    <w:p w:rsidR="00F10866" w:rsidRPr="00570449" w:rsidRDefault="00F10866" w:rsidP="00F10866">
      <w:pPr>
        <w:jc w:val="both"/>
        <w:rPr>
          <w:rFonts w:ascii="Times New Roman" w:eastAsia="Times New Roman" w:hAnsi="Times New Roman" w:cs="Times New Roman"/>
          <w:b/>
          <w:i/>
          <w:sz w:val="28"/>
          <w:szCs w:val="28"/>
          <w:lang w:eastAsia="ru-RU"/>
        </w:rPr>
      </w:pPr>
      <w:r w:rsidRPr="00570449">
        <w:rPr>
          <w:rFonts w:ascii="Times New Roman" w:eastAsia="Times New Roman" w:hAnsi="Times New Roman" w:cs="Times New Roman"/>
          <w:b/>
          <w:i/>
          <w:sz w:val="28"/>
          <w:szCs w:val="28"/>
          <w:lang w:eastAsia="ru-RU"/>
        </w:rPr>
        <w:t>(2, 12), (6,10) (11, 8), (7,7), </w:t>
      </w:r>
      <w:r>
        <w:rPr>
          <w:rFonts w:ascii="Times New Roman" w:eastAsia="Times New Roman" w:hAnsi="Times New Roman" w:cs="Times New Roman"/>
          <w:b/>
          <w:i/>
          <w:sz w:val="28"/>
          <w:szCs w:val="28"/>
          <w:lang w:eastAsia="ru-RU"/>
        </w:rPr>
        <w:t>(4, 9), </w:t>
      </w:r>
      <w:r w:rsidRPr="00E90855">
        <w:rPr>
          <w:rFonts w:ascii="Times New Roman" w:eastAsia="Times New Roman" w:hAnsi="Times New Roman" w:cs="Times New Roman"/>
          <w:b/>
          <w:i/>
          <w:sz w:val="28"/>
          <w:szCs w:val="28"/>
          <w:lang w:eastAsia="ru-RU"/>
        </w:rPr>
        <w:t>(5, 6), (7, 3), (8, 2), (</w:t>
      </w:r>
      <w:r w:rsidRPr="00570449">
        <w:rPr>
          <w:rFonts w:ascii="Times New Roman" w:eastAsia="Times New Roman" w:hAnsi="Times New Roman" w:cs="Times New Roman"/>
          <w:b/>
          <w:i/>
          <w:sz w:val="28"/>
          <w:szCs w:val="28"/>
          <w:lang w:eastAsia="ru-RU"/>
        </w:rPr>
        <w:t>1</w:t>
      </w:r>
      <w:r w:rsidRPr="00E90855">
        <w:rPr>
          <w:rFonts w:ascii="Times New Roman" w:eastAsia="Times New Roman" w:hAnsi="Times New Roman" w:cs="Times New Roman"/>
          <w:b/>
          <w:i/>
          <w:sz w:val="28"/>
          <w:szCs w:val="28"/>
          <w:lang w:eastAsia="ru-RU"/>
        </w:rPr>
        <w:t xml:space="preserve">4, 6). </w:t>
      </w:r>
    </w:p>
    <w:p w:rsidR="00F10866" w:rsidRPr="00E90855" w:rsidRDefault="00497C08" w:rsidP="00F10866">
      <w:pPr>
        <w:rPr>
          <w:rFonts w:ascii="Times New Roman" w:eastAsia="Times New Roman" w:hAnsi="Times New Roman" w:cs="Times New Roman"/>
          <w:sz w:val="24"/>
          <w:szCs w:val="24"/>
          <w:lang w:eastAsia="ru-RU"/>
        </w:rPr>
      </w:pPr>
      <w:r>
        <w:rPr>
          <w:rFonts w:ascii="Helvetica" w:eastAsia="Times New Roman" w:hAnsi="Helvetica" w:cs="Helvetica"/>
          <w:color w:val="202124"/>
          <w:sz w:val="24"/>
          <w:szCs w:val="24"/>
          <w:lang w:eastAsia="ru-RU"/>
        </w:rPr>
        <w:t>Найдите минимальное</w:t>
      </w:r>
      <w:r w:rsidR="00F10866">
        <w:rPr>
          <w:rFonts w:ascii="Helvetica" w:eastAsia="Times New Roman" w:hAnsi="Helvetica" w:cs="Helvetica"/>
          <w:color w:val="202124"/>
          <w:sz w:val="24"/>
          <w:szCs w:val="24"/>
          <w:lang w:eastAsia="ru-RU"/>
        </w:rPr>
        <w:t xml:space="preserve">  значение</w:t>
      </w:r>
      <w:r w:rsidR="00F10866" w:rsidRPr="00E90855">
        <w:rPr>
          <w:rFonts w:ascii="Helvetica" w:eastAsia="Times New Roman" w:hAnsi="Helvetica" w:cs="Helvetica"/>
          <w:color w:val="202124"/>
          <w:sz w:val="24"/>
          <w:szCs w:val="24"/>
          <w:lang w:eastAsia="ru-RU"/>
        </w:rPr>
        <w:t xml:space="preserve"> а, при</w:t>
      </w:r>
      <w:r w:rsidR="00F10866">
        <w:rPr>
          <w:rFonts w:ascii="Helvetica" w:eastAsia="Times New Roman" w:hAnsi="Helvetica" w:cs="Helvetica"/>
          <w:color w:val="202124"/>
          <w:sz w:val="24"/>
          <w:szCs w:val="24"/>
          <w:lang w:eastAsia="ru-RU"/>
        </w:rPr>
        <w:t xml:space="preserve"> которых программа выдаст No ровно 5 </w:t>
      </w:r>
      <w:r w:rsidR="00F10866" w:rsidRPr="00E90855">
        <w:rPr>
          <w:rFonts w:ascii="Helvetica" w:eastAsia="Times New Roman" w:hAnsi="Helvetica" w:cs="Helvetica"/>
          <w:color w:val="202124"/>
          <w:sz w:val="24"/>
          <w:szCs w:val="24"/>
          <w:lang w:eastAsia="ru-RU"/>
        </w:rPr>
        <w:t>раз</w:t>
      </w:r>
      <w:r w:rsidR="00F10866">
        <w:rPr>
          <w:rFonts w:ascii="Helvetica" w:eastAsia="Times New Roman" w:hAnsi="Helvetica" w:cs="Helvetica"/>
          <w:color w:val="202124"/>
          <w:sz w:val="24"/>
          <w:szCs w:val="24"/>
          <w:lang w:eastAsia="ru-RU"/>
        </w:rPr>
        <w:t>.</w:t>
      </w:r>
    </w:p>
    <w:p w:rsidR="002D50C6" w:rsidRDefault="002D50C6" w:rsidP="00F10866">
      <w:pPr>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№7 Учитель Макар Иванович получил от районного методиста адрес, по которому он должен скачать текст районной контрольной работы. Однако кот порвал этот листок на 7 частей:</w:t>
      </w:r>
    </w:p>
    <w:p w:rsidR="00F10866" w:rsidRPr="00B373C8" w:rsidRDefault="002D50C6" w:rsidP="00F10866">
      <w:pPr>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А</w:t>
      </w:r>
      <w:r w:rsidRPr="00B373C8">
        <w:rPr>
          <w:rFonts w:ascii="Times New Roman" w:eastAsia="Times New Roman" w:hAnsi="Times New Roman" w:cs="Times New Roman"/>
          <w:sz w:val="28"/>
          <w:szCs w:val="28"/>
          <w:lang w:eastAsia="ru-RU"/>
        </w:rPr>
        <w:t xml:space="preserve"> </w:t>
      </w:r>
      <w:r w:rsidR="00B373C8">
        <w:rPr>
          <w:rFonts w:ascii="Times New Roman" w:eastAsia="Times New Roman" w:hAnsi="Times New Roman" w:cs="Times New Roman"/>
          <w:sz w:val="28"/>
          <w:szCs w:val="28"/>
          <w:lang w:val="en-US" w:eastAsia="ru-RU"/>
        </w:rPr>
        <w:t>pdf</w:t>
      </w:r>
      <w:r w:rsidRPr="00B373C8">
        <w:rPr>
          <w:rFonts w:ascii="Times New Roman" w:eastAsia="Times New Roman" w:hAnsi="Times New Roman" w:cs="Times New Roman"/>
          <w:sz w:val="28"/>
          <w:szCs w:val="28"/>
          <w:lang w:eastAsia="ru-RU"/>
        </w:rPr>
        <w:tab/>
      </w:r>
      <w:r w:rsidR="00B373C8" w:rsidRPr="00B373C8">
        <w:rPr>
          <w:rFonts w:ascii="Times New Roman" w:eastAsia="Times New Roman" w:hAnsi="Times New Roman" w:cs="Times New Roman"/>
          <w:sz w:val="28"/>
          <w:szCs w:val="28"/>
          <w:lang w:eastAsia="ru-RU"/>
        </w:rPr>
        <w:tab/>
      </w:r>
      <w:r>
        <w:rPr>
          <w:rFonts w:ascii="Times New Roman" w:eastAsia="Times New Roman" w:hAnsi="Times New Roman" w:cs="Times New Roman"/>
          <w:sz w:val="28"/>
          <w:szCs w:val="28"/>
          <w:lang w:eastAsia="ru-RU"/>
        </w:rPr>
        <w:t>Б</w:t>
      </w:r>
      <w:r w:rsidR="00202489" w:rsidRPr="00B373C8">
        <w:rPr>
          <w:rFonts w:ascii="Times New Roman" w:eastAsia="Times New Roman" w:hAnsi="Times New Roman" w:cs="Times New Roman"/>
          <w:sz w:val="28"/>
          <w:szCs w:val="28"/>
          <w:lang w:eastAsia="ru-RU"/>
        </w:rPr>
        <w:t xml:space="preserve"> </w:t>
      </w:r>
      <w:r w:rsidR="00202489">
        <w:rPr>
          <w:rFonts w:ascii="Times New Roman" w:eastAsia="Times New Roman" w:hAnsi="Times New Roman" w:cs="Times New Roman"/>
          <w:sz w:val="28"/>
          <w:szCs w:val="28"/>
          <w:lang w:val="en-US" w:eastAsia="ru-RU"/>
        </w:rPr>
        <w:t>http</w:t>
      </w:r>
      <w:r w:rsidR="007772DC">
        <w:rPr>
          <w:rFonts w:ascii="Times New Roman" w:eastAsia="Times New Roman" w:hAnsi="Times New Roman" w:cs="Times New Roman"/>
          <w:sz w:val="28"/>
          <w:szCs w:val="28"/>
          <w:lang w:val="en-US" w:eastAsia="ru-RU"/>
        </w:rPr>
        <w:t>s</w:t>
      </w:r>
      <w:r w:rsidR="00202489" w:rsidRPr="00B373C8">
        <w:rPr>
          <w:rFonts w:ascii="Times New Roman" w:eastAsia="Times New Roman" w:hAnsi="Times New Roman" w:cs="Times New Roman"/>
          <w:sz w:val="28"/>
          <w:szCs w:val="28"/>
          <w:lang w:eastAsia="ru-RU"/>
        </w:rPr>
        <w:t>://</w:t>
      </w:r>
      <w:r w:rsidRPr="00B373C8">
        <w:rPr>
          <w:rFonts w:ascii="Times New Roman" w:eastAsia="Times New Roman" w:hAnsi="Times New Roman" w:cs="Times New Roman"/>
          <w:sz w:val="28"/>
          <w:szCs w:val="28"/>
          <w:lang w:eastAsia="ru-RU"/>
        </w:rPr>
        <w:tab/>
      </w:r>
      <w:r w:rsidR="00202489">
        <w:rPr>
          <w:rFonts w:ascii="Times New Roman" w:eastAsia="Times New Roman" w:hAnsi="Times New Roman" w:cs="Times New Roman"/>
          <w:sz w:val="28"/>
          <w:szCs w:val="28"/>
          <w:lang w:eastAsia="ru-RU"/>
        </w:rPr>
        <w:t>В</w:t>
      </w:r>
      <w:r w:rsidR="00B373C8" w:rsidRPr="00B373C8">
        <w:rPr>
          <w:rFonts w:ascii="Times New Roman" w:eastAsia="Times New Roman" w:hAnsi="Times New Roman" w:cs="Times New Roman"/>
          <w:sz w:val="28"/>
          <w:szCs w:val="28"/>
          <w:lang w:eastAsia="ru-RU"/>
        </w:rPr>
        <w:t xml:space="preserve">  </w:t>
      </w:r>
      <w:r w:rsidR="00B373C8">
        <w:rPr>
          <w:rFonts w:ascii="Times New Roman" w:eastAsia="Times New Roman" w:hAnsi="Times New Roman" w:cs="Times New Roman"/>
          <w:sz w:val="28"/>
          <w:szCs w:val="28"/>
          <w:lang w:val="en-US" w:eastAsia="ru-RU"/>
        </w:rPr>
        <w:t>met</w:t>
      </w:r>
      <w:r w:rsidR="00B373C8" w:rsidRPr="00202489">
        <w:rPr>
          <w:rFonts w:ascii="Times New Roman" w:eastAsia="Times New Roman" w:hAnsi="Times New Roman" w:cs="Times New Roman"/>
          <w:sz w:val="28"/>
          <w:szCs w:val="28"/>
          <w:lang w:eastAsia="ru-RU"/>
        </w:rPr>
        <w:t>.</w:t>
      </w:r>
      <w:r w:rsidR="00202489" w:rsidRPr="00B373C8">
        <w:rPr>
          <w:rFonts w:ascii="Times New Roman" w:eastAsia="Times New Roman" w:hAnsi="Times New Roman" w:cs="Times New Roman"/>
          <w:sz w:val="28"/>
          <w:szCs w:val="28"/>
          <w:lang w:eastAsia="ru-RU"/>
        </w:rPr>
        <w:tab/>
      </w:r>
      <w:r w:rsidR="00202489">
        <w:rPr>
          <w:rFonts w:ascii="Times New Roman" w:eastAsia="Times New Roman" w:hAnsi="Times New Roman" w:cs="Times New Roman"/>
          <w:sz w:val="28"/>
          <w:szCs w:val="28"/>
          <w:lang w:eastAsia="ru-RU"/>
        </w:rPr>
        <w:t>Г</w:t>
      </w:r>
      <w:r w:rsidR="00B373C8" w:rsidRPr="00B373C8">
        <w:rPr>
          <w:rFonts w:ascii="Times New Roman" w:eastAsia="Times New Roman" w:hAnsi="Times New Roman" w:cs="Times New Roman"/>
          <w:sz w:val="28"/>
          <w:szCs w:val="28"/>
          <w:lang w:eastAsia="ru-RU"/>
        </w:rPr>
        <w:t xml:space="preserve">  .</w:t>
      </w:r>
      <w:r w:rsidR="00B373C8">
        <w:rPr>
          <w:rFonts w:ascii="Times New Roman" w:eastAsia="Times New Roman" w:hAnsi="Times New Roman" w:cs="Times New Roman"/>
          <w:sz w:val="28"/>
          <w:szCs w:val="28"/>
          <w:lang w:val="en-US" w:eastAsia="ru-RU"/>
        </w:rPr>
        <w:t>pdf</w:t>
      </w:r>
      <w:r w:rsidR="00202489" w:rsidRPr="00B373C8">
        <w:rPr>
          <w:rFonts w:ascii="Times New Roman" w:eastAsia="Times New Roman" w:hAnsi="Times New Roman" w:cs="Times New Roman"/>
          <w:sz w:val="28"/>
          <w:szCs w:val="28"/>
          <w:lang w:eastAsia="ru-RU"/>
        </w:rPr>
        <w:tab/>
      </w:r>
      <w:r w:rsidR="00202489">
        <w:rPr>
          <w:rFonts w:ascii="Times New Roman" w:eastAsia="Times New Roman" w:hAnsi="Times New Roman" w:cs="Times New Roman"/>
          <w:sz w:val="28"/>
          <w:szCs w:val="28"/>
          <w:lang w:eastAsia="ru-RU"/>
        </w:rPr>
        <w:t>Д</w:t>
      </w:r>
      <w:r w:rsidR="00202489" w:rsidRPr="00B373C8">
        <w:rPr>
          <w:rFonts w:ascii="Times New Roman" w:eastAsia="Times New Roman" w:hAnsi="Times New Roman" w:cs="Times New Roman"/>
          <w:sz w:val="28"/>
          <w:szCs w:val="28"/>
          <w:lang w:eastAsia="ru-RU"/>
        </w:rPr>
        <w:t xml:space="preserve"> /</w:t>
      </w:r>
      <w:r w:rsidR="00202489">
        <w:rPr>
          <w:rFonts w:ascii="Times New Roman" w:eastAsia="Times New Roman" w:hAnsi="Times New Roman" w:cs="Times New Roman"/>
          <w:sz w:val="28"/>
          <w:szCs w:val="28"/>
          <w:lang w:val="en-US" w:eastAsia="ru-RU"/>
        </w:rPr>
        <w:t>met</w:t>
      </w:r>
      <w:r w:rsidR="00202489" w:rsidRPr="00B373C8">
        <w:rPr>
          <w:rFonts w:ascii="Times New Roman" w:eastAsia="Times New Roman" w:hAnsi="Times New Roman" w:cs="Times New Roman"/>
          <w:sz w:val="28"/>
          <w:szCs w:val="28"/>
          <w:lang w:eastAsia="ru-RU"/>
        </w:rPr>
        <w:tab/>
      </w:r>
      <w:r w:rsidR="00202489">
        <w:rPr>
          <w:rFonts w:ascii="Times New Roman" w:eastAsia="Times New Roman" w:hAnsi="Times New Roman" w:cs="Times New Roman"/>
          <w:sz w:val="28"/>
          <w:szCs w:val="28"/>
          <w:lang w:eastAsia="ru-RU"/>
        </w:rPr>
        <w:t>Е</w:t>
      </w:r>
      <w:r w:rsidR="00202489" w:rsidRPr="00B373C8">
        <w:rPr>
          <w:rFonts w:ascii="Times New Roman" w:eastAsia="Times New Roman" w:hAnsi="Times New Roman" w:cs="Times New Roman"/>
          <w:sz w:val="28"/>
          <w:szCs w:val="28"/>
          <w:lang w:eastAsia="ru-RU"/>
        </w:rPr>
        <w:t xml:space="preserve"> </w:t>
      </w:r>
      <w:r w:rsidR="00B373C8">
        <w:rPr>
          <w:rFonts w:ascii="Times New Roman" w:eastAsia="Times New Roman" w:hAnsi="Times New Roman" w:cs="Times New Roman"/>
          <w:sz w:val="28"/>
          <w:szCs w:val="28"/>
          <w:lang w:val="en-US" w:eastAsia="ru-RU"/>
        </w:rPr>
        <w:t>spb</w:t>
      </w:r>
      <w:r w:rsidR="00B373C8" w:rsidRPr="00B373C8">
        <w:rPr>
          <w:rFonts w:ascii="Times New Roman" w:eastAsia="Times New Roman" w:hAnsi="Times New Roman" w:cs="Times New Roman"/>
          <w:sz w:val="28"/>
          <w:szCs w:val="28"/>
          <w:lang w:eastAsia="ru-RU"/>
        </w:rPr>
        <w:tab/>
      </w:r>
      <w:r w:rsidR="00202489" w:rsidRPr="00B373C8">
        <w:rPr>
          <w:rFonts w:ascii="Times New Roman" w:eastAsia="Times New Roman" w:hAnsi="Times New Roman" w:cs="Times New Roman"/>
          <w:sz w:val="28"/>
          <w:szCs w:val="28"/>
          <w:lang w:eastAsia="ru-RU"/>
        </w:rPr>
        <w:tab/>
      </w:r>
      <w:r w:rsidR="00202489">
        <w:rPr>
          <w:rFonts w:ascii="Times New Roman" w:eastAsia="Times New Roman" w:hAnsi="Times New Roman" w:cs="Times New Roman"/>
          <w:sz w:val="28"/>
          <w:szCs w:val="28"/>
          <w:lang w:eastAsia="ru-RU"/>
        </w:rPr>
        <w:t>Ж</w:t>
      </w:r>
      <w:r w:rsidRPr="00B373C8">
        <w:rPr>
          <w:rFonts w:ascii="Times New Roman" w:eastAsia="Times New Roman" w:hAnsi="Times New Roman" w:cs="Times New Roman"/>
          <w:sz w:val="28"/>
          <w:szCs w:val="28"/>
          <w:lang w:eastAsia="ru-RU"/>
        </w:rPr>
        <w:t xml:space="preserve"> </w:t>
      </w:r>
      <w:r w:rsidR="00B373C8" w:rsidRPr="00B373C8">
        <w:rPr>
          <w:rFonts w:ascii="Times New Roman" w:eastAsia="Times New Roman" w:hAnsi="Times New Roman" w:cs="Times New Roman"/>
          <w:sz w:val="28"/>
          <w:szCs w:val="28"/>
          <w:lang w:eastAsia="ru-RU"/>
        </w:rPr>
        <w:t>.</w:t>
      </w:r>
      <w:r w:rsidR="00B373C8">
        <w:rPr>
          <w:rFonts w:ascii="Times New Roman" w:eastAsia="Times New Roman" w:hAnsi="Times New Roman" w:cs="Times New Roman"/>
          <w:sz w:val="28"/>
          <w:szCs w:val="28"/>
          <w:lang w:val="en-US" w:eastAsia="ru-RU"/>
        </w:rPr>
        <w:t>ru</w:t>
      </w:r>
      <w:r w:rsidR="00B373C8" w:rsidRPr="00B373C8">
        <w:rPr>
          <w:rFonts w:ascii="Times New Roman" w:eastAsia="Times New Roman" w:hAnsi="Times New Roman" w:cs="Times New Roman"/>
          <w:sz w:val="28"/>
          <w:szCs w:val="28"/>
          <w:lang w:eastAsia="ru-RU"/>
        </w:rPr>
        <w:t>/</w:t>
      </w:r>
    </w:p>
    <w:p w:rsidR="002D2AAA" w:rsidRPr="002D2AAA" w:rsidRDefault="00202489" w:rsidP="002D2AAA">
      <w:pPr>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Однако Макар Иванович точно знает, что сайт районного методиста имеет имя </w:t>
      </w:r>
      <w:r>
        <w:rPr>
          <w:rFonts w:ascii="Times New Roman" w:eastAsia="Times New Roman" w:hAnsi="Times New Roman" w:cs="Times New Roman"/>
          <w:sz w:val="28"/>
          <w:szCs w:val="28"/>
          <w:lang w:val="en-US" w:eastAsia="ru-RU"/>
        </w:rPr>
        <w:t>met</w:t>
      </w:r>
      <w:r w:rsidRPr="00202489">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находится на домене </w:t>
      </w:r>
      <w:r>
        <w:rPr>
          <w:rFonts w:ascii="Times New Roman" w:eastAsia="Times New Roman" w:hAnsi="Times New Roman" w:cs="Times New Roman"/>
          <w:sz w:val="28"/>
          <w:szCs w:val="28"/>
          <w:lang w:val="en-US" w:eastAsia="ru-RU"/>
        </w:rPr>
        <w:t>spb</w:t>
      </w:r>
      <w:r w:rsidRPr="00202489">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val="en-US" w:eastAsia="ru-RU"/>
        </w:rPr>
        <w:t>ru</w:t>
      </w:r>
      <w:r w:rsidRPr="00202489">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доступ к нему осуществляется по протоколу </w:t>
      </w:r>
      <w:r>
        <w:rPr>
          <w:rFonts w:ascii="Times New Roman" w:eastAsia="Times New Roman" w:hAnsi="Times New Roman" w:cs="Times New Roman"/>
          <w:sz w:val="28"/>
          <w:szCs w:val="28"/>
          <w:lang w:val="en-US" w:eastAsia="ru-RU"/>
        </w:rPr>
        <w:t>https</w:t>
      </w:r>
      <w:r w:rsidRPr="00202489">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нужный файл имеет имя </w:t>
      </w:r>
      <w:r>
        <w:rPr>
          <w:rFonts w:ascii="Times New Roman" w:eastAsia="Times New Roman" w:hAnsi="Times New Roman" w:cs="Times New Roman"/>
          <w:sz w:val="28"/>
          <w:szCs w:val="28"/>
          <w:lang w:val="en-US" w:eastAsia="ru-RU"/>
        </w:rPr>
        <w:t>met</w:t>
      </w:r>
      <w:r w:rsidRPr="00202489">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и расширение </w:t>
      </w:r>
      <w:r>
        <w:rPr>
          <w:rFonts w:ascii="Times New Roman" w:eastAsia="Times New Roman" w:hAnsi="Times New Roman" w:cs="Times New Roman"/>
          <w:sz w:val="28"/>
          <w:szCs w:val="28"/>
          <w:lang w:val="en-US" w:eastAsia="ru-RU"/>
        </w:rPr>
        <w:t>pdf</w:t>
      </w:r>
      <w:r w:rsidRPr="00202489">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и находится в папке </w:t>
      </w:r>
      <w:r>
        <w:rPr>
          <w:rFonts w:ascii="Times New Roman" w:eastAsia="Times New Roman" w:hAnsi="Times New Roman" w:cs="Times New Roman"/>
          <w:sz w:val="28"/>
          <w:szCs w:val="28"/>
          <w:lang w:val="en-US" w:eastAsia="ru-RU"/>
        </w:rPr>
        <w:t>pdf</w:t>
      </w:r>
      <w:r w:rsidRPr="00202489">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которая находится в корневой папке сайта. В каком порядке нужно сложить имеющиеся клочки бумажки, чтобы получить ссылку на требуемый файл.</w:t>
      </w:r>
      <w:r w:rsidR="002D2AAA" w:rsidRPr="002D2AAA">
        <w:rPr>
          <w:rFonts w:ascii="Times New Roman" w:eastAsia="Times New Roman" w:hAnsi="Times New Roman" w:cs="Times New Roman"/>
          <w:sz w:val="28"/>
          <w:szCs w:val="28"/>
          <w:lang w:eastAsia="ru-RU"/>
        </w:rPr>
        <w:t xml:space="preserve"> </w:t>
      </w:r>
      <w:r w:rsidR="002D2AAA">
        <w:rPr>
          <w:rFonts w:ascii="Times New Roman" w:eastAsia="Times New Roman" w:hAnsi="Times New Roman" w:cs="Times New Roman"/>
          <w:sz w:val="28"/>
          <w:szCs w:val="28"/>
          <w:lang w:eastAsia="ru-RU"/>
        </w:rPr>
        <w:t xml:space="preserve">В ответе </w:t>
      </w:r>
      <w:r w:rsidR="002D2AAA" w:rsidRPr="002D2AAA">
        <w:rPr>
          <w:rFonts w:ascii="Times New Roman" w:eastAsia="Times New Roman" w:hAnsi="Times New Roman" w:cs="Times New Roman"/>
          <w:sz w:val="28"/>
          <w:szCs w:val="28"/>
          <w:lang w:eastAsia="ru-RU"/>
        </w:rPr>
        <w:t>запишите последовательность букв, кодирующую адрес указанного файла в сети Интернет.</w:t>
      </w:r>
    </w:p>
    <w:p w:rsidR="00202489" w:rsidRPr="002D2AAA" w:rsidRDefault="00202489" w:rsidP="00AC1E50">
      <w:pPr>
        <w:jc w:val="both"/>
        <w:rPr>
          <w:rFonts w:ascii="Times New Roman" w:eastAsia="Times New Roman" w:hAnsi="Times New Roman" w:cs="Times New Roman"/>
          <w:sz w:val="28"/>
          <w:szCs w:val="28"/>
          <w:lang w:eastAsia="ru-RU"/>
        </w:rPr>
      </w:pPr>
    </w:p>
    <w:p w:rsidR="00A42B42" w:rsidRDefault="00A42B42">
      <w:pP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br w:type="page"/>
      </w:r>
    </w:p>
    <w:p w:rsidR="00A42B42" w:rsidRPr="007772DC" w:rsidRDefault="00A42B42" w:rsidP="00A42B42">
      <w:pPr>
        <w:jc w:val="both"/>
        <w:rPr>
          <w:rFonts w:ascii="Times New Roman" w:eastAsia="Times New Roman" w:hAnsi="Times New Roman" w:cs="Times New Roman"/>
          <w:sz w:val="28"/>
          <w:szCs w:val="28"/>
          <w:lang w:eastAsia="ru-RU"/>
        </w:rPr>
      </w:pPr>
      <w:r>
        <w:rPr>
          <w:noProof/>
          <w:lang w:eastAsia="ru-RU"/>
        </w:rPr>
        <w:lastRenderedPageBreak/>
        <w:drawing>
          <wp:anchor distT="0" distB="0" distL="114300" distR="114300" simplePos="0" relativeHeight="251664384" behindDoc="0" locked="0" layoutInCell="1" allowOverlap="1" wp14:anchorId="535E7FE4" wp14:editId="6B5D3A8C">
            <wp:simplePos x="0" y="0"/>
            <wp:positionH relativeFrom="margin">
              <wp:align>left</wp:align>
            </wp:positionH>
            <wp:positionV relativeFrom="paragraph">
              <wp:posOffset>308920</wp:posOffset>
            </wp:positionV>
            <wp:extent cx="2726055" cy="1228090"/>
            <wp:effectExtent l="0" t="0" r="0" b="0"/>
            <wp:wrapSquare wrapText="bothSides"/>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cstate="print">
                      <a:extLst>
                        <a:ext uri="{28A0092B-C50C-407E-A947-70E740481C1C}">
                          <a14:useLocalDpi xmlns:a14="http://schemas.microsoft.com/office/drawing/2010/main" val="0"/>
                        </a:ext>
                      </a:extLst>
                    </a:blip>
                    <a:srcRect l="14749" t="46331" r="53319" b="28084"/>
                    <a:stretch/>
                  </pic:blipFill>
                  <pic:spPr bwMode="auto">
                    <a:xfrm>
                      <a:off x="0" y="0"/>
                      <a:ext cx="2726055" cy="12280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ascii="Times New Roman" w:eastAsia="Times New Roman" w:hAnsi="Times New Roman" w:cs="Times New Roman"/>
          <w:sz w:val="28"/>
          <w:szCs w:val="28"/>
          <w:lang w:eastAsia="ru-RU"/>
        </w:rPr>
        <w:t xml:space="preserve">№ 8 </w:t>
      </w:r>
      <w:r w:rsidRPr="007772DC">
        <w:rPr>
          <w:rFonts w:ascii="Times New Roman" w:eastAsia="Times New Roman" w:hAnsi="Times New Roman" w:cs="Times New Roman"/>
          <w:sz w:val="28"/>
          <w:szCs w:val="28"/>
          <w:lang w:eastAsia="ru-RU"/>
        </w:rPr>
        <w:t>В языке запросов поискового сервера для обозначения логической</w:t>
      </w:r>
      <w:r w:rsidRPr="007772DC">
        <w:rPr>
          <w:rFonts w:ascii="Times New Roman" w:eastAsia="Times New Roman" w:hAnsi="Times New Roman" w:cs="Times New Roman"/>
          <w:sz w:val="28"/>
          <w:szCs w:val="28"/>
          <w:lang w:eastAsia="ru-RU"/>
        </w:rPr>
        <w:br/>
        <w:t>операции «ИЛИ» используется символ «|», а для обозначения логической операции «И» </w:t>
      </w:r>
      <w:r w:rsidRPr="007772DC">
        <w:rPr>
          <w:rFonts w:ascii="Times New Roman" w:eastAsia="Times New Roman" w:hAnsi="Times New Roman" w:cs="Times New Roman"/>
          <w:lang w:eastAsia="ru-RU"/>
        </w:rPr>
        <w:t>–</w:t>
      </w:r>
      <w:r w:rsidRPr="007772DC">
        <w:rPr>
          <w:rFonts w:ascii="Times New Roman" w:eastAsia="Times New Roman" w:hAnsi="Times New Roman" w:cs="Times New Roman"/>
          <w:sz w:val="28"/>
          <w:szCs w:val="28"/>
          <w:lang w:eastAsia="ru-RU"/>
        </w:rPr>
        <w:t>– символ «&amp;».</w:t>
      </w:r>
      <w:r>
        <w:rPr>
          <w:rFonts w:ascii="Times New Roman" w:eastAsia="Times New Roman" w:hAnsi="Times New Roman" w:cs="Times New Roman"/>
          <w:sz w:val="28"/>
          <w:szCs w:val="28"/>
          <w:lang w:eastAsia="ru-RU"/>
        </w:rPr>
        <w:t xml:space="preserve"> </w:t>
      </w:r>
      <w:r w:rsidRPr="007772DC">
        <w:rPr>
          <w:rFonts w:ascii="Times New Roman" w:eastAsia="Times New Roman" w:hAnsi="Times New Roman" w:cs="Times New Roman"/>
          <w:sz w:val="28"/>
          <w:szCs w:val="28"/>
          <w:lang w:eastAsia="ru-RU"/>
        </w:rPr>
        <w:t>В таблице приведены запросы и количество найденных по ним страниц некоторого сегмента сети Интернет.</w:t>
      </w:r>
      <w:r>
        <w:rPr>
          <w:rFonts w:ascii="Times New Roman" w:eastAsia="Times New Roman" w:hAnsi="Times New Roman" w:cs="Times New Roman"/>
          <w:sz w:val="28"/>
          <w:szCs w:val="28"/>
          <w:lang w:eastAsia="ru-RU"/>
        </w:rPr>
        <w:t xml:space="preserve"> </w:t>
      </w:r>
      <w:r w:rsidRPr="007772DC">
        <w:rPr>
          <w:rFonts w:ascii="Times New Roman" w:eastAsia="Times New Roman" w:hAnsi="Times New Roman" w:cs="Times New Roman"/>
          <w:sz w:val="28"/>
          <w:szCs w:val="28"/>
          <w:lang w:eastAsia="ru-RU"/>
        </w:rPr>
        <w:t>Какое количество страниц (в сотнях тысяч) будет найдено по запросу</w:t>
      </w:r>
      <w:r>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br/>
      </w:r>
      <w:r w:rsidRPr="00A42B42">
        <w:rPr>
          <w:rFonts w:ascii="Times New Roman" w:eastAsia="Times New Roman" w:hAnsi="Times New Roman" w:cs="Times New Roman"/>
          <w:b/>
          <w:i/>
          <w:sz w:val="28"/>
          <w:szCs w:val="28"/>
          <w:lang w:eastAsia="ru-RU"/>
        </w:rPr>
        <w:t>Зефир &amp; Ветер</w:t>
      </w:r>
      <w:r w:rsidRPr="007772DC">
        <w:rPr>
          <w:rFonts w:ascii="Times New Roman" w:eastAsia="Times New Roman" w:hAnsi="Times New Roman" w:cs="Times New Roman"/>
          <w:sz w:val="28"/>
          <w:szCs w:val="28"/>
          <w:lang w:eastAsia="ru-RU"/>
        </w:rPr>
        <w:t>?</w:t>
      </w:r>
    </w:p>
    <w:p w:rsidR="00A42B42" w:rsidRPr="007772DC" w:rsidRDefault="00A42B42" w:rsidP="00A42B42">
      <w:pPr>
        <w:jc w:val="both"/>
        <w:rPr>
          <w:rFonts w:ascii="Times New Roman" w:eastAsia="Times New Roman" w:hAnsi="Times New Roman" w:cs="Times New Roman"/>
          <w:sz w:val="28"/>
          <w:szCs w:val="28"/>
          <w:lang w:eastAsia="ru-RU"/>
        </w:rPr>
      </w:pPr>
      <w:r w:rsidRPr="007772DC">
        <w:rPr>
          <w:rFonts w:ascii="Times New Roman" w:eastAsia="Times New Roman" w:hAnsi="Times New Roman" w:cs="Times New Roman"/>
          <w:sz w:val="28"/>
          <w:szCs w:val="28"/>
          <w:lang w:eastAsia="ru-RU"/>
        </w:rPr>
        <w:t>Считается, что все запросы выполнялись практически одновременно, так что набор страниц, содержащих все искомые слова, не изменялся за время выполнения запросов.</w:t>
      </w:r>
    </w:p>
    <w:p w:rsidR="00E90855" w:rsidRPr="00202489" w:rsidRDefault="00580C05" w:rsidP="00AC1E50">
      <w:pPr>
        <w:jc w:val="both"/>
        <w:rPr>
          <w:rFonts w:ascii="Times New Roman" w:eastAsia="Times New Roman" w:hAnsi="Times New Roman" w:cs="Times New Roman"/>
          <w:sz w:val="28"/>
          <w:szCs w:val="28"/>
          <w:lang w:eastAsia="ru-RU"/>
        </w:rPr>
      </w:pPr>
      <w:r>
        <w:rPr>
          <w:noProof/>
          <w:lang w:eastAsia="ru-RU"/>
        </w:rPr>
        <w:drawing>
          <wp:anchor distT="0" distB="0" distL="114300" distR="114300" simplePos="0" relativeHeight="251666432" behindDoc="0" locked="0" layoutInCell="1" allowOverlap="1" wp14:anchorId="7109F1F1" wp14:editId="2593A729">
            <wp:simplePos x="0" y="0"/>
            <wp:positionH relativeFrom="margin">
              <wp:align>right</wp:align>
            </wp:positionH>
            <wp:positionV relativeFrom="paragraph">
              <wp:posOffset>30953</wp:posOffset>
            </wp:positionV>
            <wp:extent cx="2802890" cy="1960880"/>
            <wp:effectExtent l="0" t="0" r="0" b="1270"/>
            <wp:wrapSquare wrapText="bothSides"/>
            <wp:docPr id="13" name="Рисунок 4"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ndefin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02890" cy="1960880"/>
                    </a:xfrm>
                    <a:prstGeom prst="rect">
                      <a:avLst/>
                    </a:prstGeom>
                    <a:noFill/>
                    <a:ln>
                      <a:noFill/>
                    </a:ln>
                  </pic:spPr>
                </pic:pic>
              </a:graphicData>
            </a:graphic>
          </wp:anchor>
        </w:drawing>
      </w:r>
      <w:r>
        <w:rPr>
          <w:rFonts w:ascii="Times New Roman" w:eastAsia="Times New Roman" w:hAnsi="Times New Roman" w:cs="Times New Roman"/>
          <w:sz w:val="28"/>
          <w:szCs w:val="28"/>
          <w:lang w:eastAsia="ru-RU"/>
        </w:rPr>
        <w:t xml:space="preserve">№9 </w:t>
      </w:r>
      <w:r w:rsidRPr="00580C05">
        <w:rPr>
          <w:rFonts w:ascii="Times New Roman" w:eastAsia="Times New Roman" w:hAnsi="Times New Roman" w:cs="Times New Roman"/>
          <w:sz w:val="28"/>
          <w:szCs w:val="28"/>
          <w:lang w:eastAsia="ru-RU"/>
        </w:rPr>
        <w:t>На рисунке – схема дорог, связывающих города А, Б, В, Г, Д, Е, Ж и К. По каждой дороге можно двигаться только в одном направлении, указанном стрелкой. Сколько существует различных путей из города А в город К?</w:t>
      </w:r>
      <w:r w:rsidRPr="00580C05">
        <w:rPr>
          <w:noProof/>
          <w:lang w:eastAsia="ru-RU"/>
        </w:rPr>
        <w:t xml:space="preserve"> </w:t>
      </w:r>
    </w:p>
    <w:p w:rsidR="00B973CB" w:rsidRPr="00B973CB" w:rsidRDefault="00B973CB" w:rsidP="00B973CB">
      <w:pPr>
        <w:pStyle w:val="leftmargin"/>
        <w:rPr>
          <w:sz w:val="28"/>
          <w:szCs w:val="28"/>
        </w:rPr>
      </w:pPr>
      <w:r>
        <w:rPr>
          <w:sz w:val="28"/>
          <w:szCs w:val="28"/>
        </w:rPr>
        <w:t xml:space="preserve">№10 </w:t>
      </w:r>
      <w:r w:rsidRPr="00B973CB">
        <w:rPr>
          <w:sz w:val="28"/>
          <w:szCs w:val="28"/>
        </w:rPr>
        <w:t>Среди приведенных ниже трех чисел, записанных в различных системах счисления, найдите минимальное</w:t>
      </w:r>
      <w:r>
        <w:rPr>
          <w:sz w:val="28"/>
          <w:szCs w:val="28"/>
        </w:rPr>
        <w:t xml:space="preserve">  число, которое в десятичной системе счисления является трёхзначным</w:t>
      </w:r>
      <w:r w:rsidRPr="00B973CB">
        <w:rPr>
          <w:sz w:val="28"/>
          <w:szCs w:val="28"/>
        </w:rPr>
        <w:t xml:space="preserve"> и запишите его в ответе в десятичной системе счисления. В ответе запишите только число, основание системы счисления указывать не нужно.</w:t>
      </w:r>
    </w:p>
    <w:p w:rsidR="00B973CB" w:rsidRPr="00B973CB" w:rsidRDefault="00B973CB" w:rsidP="00B973CB">
      <w:pPr>
        <w:spacing w:before="100" w:beforeAutospacing="1" w:after="100" w:afterAutospacing="1"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62</w:t>
      </w:r>
      <w:r w:rsidRPr="00B973CB">
        <w:rPr>
          <w:rFonts w:ascii="Times New Roman" w:eastAsia="Times New Roman" w:hAnsi="Times New Roman" w:cs="Times New Roman"/>
          <w:sz w:val="24"/>
          <w:szCs w:val="24"/>
          <w:vertAlign w:val="subscript"/>
          <w:lang w:eastAsia="ru-RU"/>
        </w:rPr>
        <w:t>16</w:t>
      </w:r>
      <w:r>
        <w:rPr>
          <w:rFonts w:ascii="Times New Roman" w:eastAsia="Times New Roman" w:hAnsi="Times New Roman" w:cs="Times New Roman"/>
          <w:sz w:val="24"/>
          <w:szCs w:val="24"/>
          <w:lang w:eastAsia="ru-RU"/>
        </w:rPr>
        <w:t>, 152</w:t>
      </w:r>
      <w:r w:rsidRPr="00B973CB">
        <w:rPr>
          <w:rFonts w:ascii="Times New Roman" w:eastAsia="Times New Roman" w:hAnsi="Times New Roman" w:cs="Times New Roman"/>
          <w:sz w:val="24"/>
          <w:szCs w:val="24"/>
          <w:vertAlign w:val="subscript"/>
          <w:lang w:eastAsia="ru-RU"/>
        </w:rPr>
        <w:t>8</w:t>
      </w:r>
      <w:r>
        <w:rPr>
          <w:rFonts w:ascii="Times New Roman" w:eastAsia="Times New Roman" w:hAnsi="Times New Roman" w:cs="Times New Roman"/>
          <w:sz w:val="24"/>
          <w:szCs w:val="24"/>
          <w:lang w:eastAsia="ru-RU"/>
        </w:rPr>
        <w:t>, 1101001</w:t>
      </w:r>
      <w:r w:rsidRPr="00B973CB">
        <w:rPr>
          <w:rFonts w:ascii="Times New Roman" w:eastAsia="Times New Roman" w:hAnsi="Times New Roman" w:cs="Times New Roman"/>
          <w:sz w:val="24"/>
          <w:szCs w:val="24"/>
          <w:vertAlign w:val="subscript"/>
          <w:lang w:eastAsia="ru-RU"/>
        </w:rPr>
        <w:t>2</w:t>
      </w:r>
      <w:r w:rsidRPr="00B973CB">
        <w:rPr>
          <w:rFonts w:ascii="Times New Roman" w:eastAsia="Times New Roman" w:hAnsi="Times New Roman" w:cs="Times New Roman"/>
          <w:sz w:val="24"/>
          <w:szCs w:val="24"/>
          <w:lang w:eastAsia="ru-RU"/>
        </w:rPr>
        <w:t>.</w:t>
      </w:r>
    </w:p>
    <w:p w:rsidR="00B3391E" w:rsidRPr="00E159AF" w:rsidRDefault="00C3511E" w:rsidP="00E159AF">
      <w:pPr>
        <w:jc w:val="both"/>
        <w:rPr>
          <w:rFonts w:ascii="Times New Roman" w:eastAsia="Times New Roman" w:hAnsi="Times New Roman" w:cs="Times New Roman"/>
          <w:sz w:val="28"/>
          <w:szCs w:val="28"/>
          <w:lang w:eastAsia="ru-RU"/>
        </w:rPr>
      </w:pPr>
      <w:r w:rsidRPr="00375E98">
        <w:rPr>
          <w:rFonts w:ascii="Times New Roman" w:eastAsia="Times New Roman" w:hAnsi="Times New Roman" w:cs="Times New Roman"/>
          <w:sz w:val="28"/>
          <w:szCs w:val="28"/>
          <w:lang w:eastAsia="ru-RU"/>
        </w:rPr>
        <w:t>№</w:t>
      </w:r>
      <w:r>
        <w:rPr>
          <w:rFonts w:ascii="Times New Roman" w:eastAsia="Times New Roman" w:hAnsi="Times New Roman" w:cs="Times New Roman"/>
          <w:sz w:val="24"/>
          <w:szCs w:val="24"/>
          <w:lang w:eastAsia="ru-RU"/>
        </w:rPr>
        <w:t xml:space="preserve"> </w:t>
      </w:r>
      <w:r w:rsidRPr="00375E98">
        <w:rPr>
          <w:rFonts w:ascii="Times New Roman" w:eastAsia="Times New Roman" w:hAnsi="Times New Roman" w:cs="Times New Roman"/>
          <w:sz w:val="28"/>
          <w:szCs w:val="28"/>
          <w:lang w:eastAsia="ru-RU"/>
        </w:rPr>
        <w:t>11 В одном из произведений находящихся в подкаталоге Проза</w:t>
      </w:r>
      <w:r w:rsidRPr="00375E98">
        <w:rPr>
          <w:sz w:val="28"/>
          <w:szCs w:val="28"/>
        </w:rPr>
        <w:t xml:space="preserve"> </w:t>
      </w:r>
      <w:r w:rsidRPr="00375E98">
        <w:rPr>
          <w:rFonts w:ascii="Times New Roman" w:eastAsia="Times New Roman" w:hAnsi="Times New Roman" w:cs="Times New Roman"/>
          <w:sz w:val="28"/>
          <w:szCs w:val="28"/>
          <w:lang w:eastAsia="ru-RU"/>
        </w:rPr>
        <w:t>есть персонаж</w:t>
      </w:r>
      <w:r>
        <w:rPr>
          <w:rFonts w:ascii="Times New Roman" w:eastAsia="Times New Roman" w:hAnsi="Times New Roman" w:cs="Times New Roman"/>
          <w:sz w:val="28"/>
          <w:szCs w:val="28"/>
          <w:lang w:eastAsia="ru-RU"/>
        </w:rPr>
        <w:t xml:space="preserve">, который дарит </w:t>
      </w:r>
      <w:r w:rsidRPr="00C3511E">
        <w:rPr>
          <w:rFonts w:ascii="Times New Roman" w:eastAsia="Times New Roman" w:hAnsi="Times New Roman" w:cs="Times New Roman"/>
          <w:sz w:val="28"/>
          <w:szCs w:val="28"/>
          <w:lang w:eastAsia="ru-RU"/>
        </w:rPr>
        <w:t xml:space="preserve">Гавриле Ардалионычу свой портрет. </w:t>
      </w:r>
      <w:r w:rsidRPr="00375E98">
        <w:rPr>
          <w:rFonts w:ascii="Times New Roman" w:eastAsia="Times New Roman" w:hAnsi="Times New Roman" w:cs="Times New Roman"/>
          <w:sz w:val="28"/>
          <w:szCs w:val="28"/>
          <w:lang w:eastAsia="ru-RU"/>
        </w:rPr>
        <w:t>помощью поисковых средств операционной системы и текстового редактора выясните</w:t>
      </w:r>
      <w:r>
        <w:rPr>
          <w:rFonts w:ascii="Times New Roman" w:eastAsia="Times New Roman" w:hAnsi="Times New Roman" w:cs="Times New Roman"/>
          <w:sz w:val="28"/>
          <w:szCs w:val="28"/>
          <w:lang w:eastAsia="ru-RU"/>
        </w:rPr>
        <w:t xml:space="preserve"> имя этого персонажа.</w:t>
      </w:r>
    </w:p>
    <w:p w:rsidR="00A43F06" w:rsidRPr="00A43F06" w:rsidRDefault="00A43F06" w:rsidP="00A43F06">
      <w:pPr>
        <w:jc w:val="both"/>
        <w:rPr>
          <w:rFonts w:ascii="Times New Roman" w:eastAsia="Times New Roman" w:hAnsi="Times New Roman" w:cs="Times New Roman"/>
          <w:sz w:val="28"/>
          <w:szCs w:val="28"/>
          <w:lang w:eastAsia="ru-RU"/>
        </w:rPr>
      </w:pPr>
      <w:r>
        <w:rPr>
          <w:sz w:val="28"/>
          <w:szCs w:val="28"/>
        </w:rPr>
        <w:t xml:space="preserve">№ 12 </w:t>
      </w:r>
      <w:r w:rsidRPr="00A43F06">
        <w:rPr>
          <w:rFonts w:ascii="Times New Roman" w:eastAsia="Times New Roman" w:hAnsi="Times New Roman" w:cs="Times New Roman"/>
          <w:sz w:val="28"/>
          <w:szCs w:val="28"/>
          <w:lang w:eastAsia="ru-RU"/>
        </w:rPr>
        <w:t>Сколько файлов с расширением .</w:t>
      </w:r>
      <w:r>
        <w:rPr>
          <w:rFonts w:ascii="Times New Roman" w:eastAsia="Times New Roman" w:hAnsi="Times New Roman" w:cs="Times New Roman"/>
          <w:sz w:val="28"/>
          <w:szCs w:val="28"/>
          <w:lang w:val="en-US" w:eastAsia="ru-RU"/>
        </w:rPr>
        <w:t>pdf</w:t>
      </w:r>
      <w:r w:rsidRPr="00A43F06">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и размером не более 2500 килобайт </w:t>
      </w:r>
      <w:r w:rsidRPr="00A43F06">
        <w:rPr>
          <w:rFonts w:ascii="Times New Roman" w:eastAsia="Times New Roman" w:hAnsi="Times New Roman" w:cs="Times New Roman"/>
          <w:sz w:val="28"/>
          <w:szCs w:val="28"/>
          <w:lang w:eastAsia="ru-RU"/>
        </w:rPr>
        <w:t xml:space="preserve"> содержится в подкаталогах каталога </w:t>
      </w:r>
      <w:r>
        <w:rPr>
          <w:rFonts w:ascii="Times New Roman" w:eastAsia="Times New Roman" w:hAnsi="Times New Roman" w:cs="Times New Roman"/>
          <w:sz w:val="28"/>
          <w:szCs w:val="28"/>
          <w:lang w:val="en-US" w:eastAsia="ru-RU"/>
        </w:rPr>
        <w:t>Files</w:t>
      </w:r>
      <w:r w:rsidRPr="00A43F06">
        <w:rPr>
          <w:rFonts w:ascii="Times New Roman" w:eastAsia="Times New Roman" w:hAnsi="Times New Roman" w:cs="Times New Roman"/>
          <w:sz w:val="28"/>
          <w:szCs w:val="28"/>
          <w:lang w:eastAsia="ru-RU"/>
        </w:rPr>
        <w:t>11_12? В ответе укажите только число.</w:t>
      </w:r>
    </w:p>
    <w:p w:rsidR="00B723DD" w:rsidRDefault="00B723DD">
      <w:pPr>
        <w:rPr>
          <w:sz w:val="28"/>
          <w:szCs w:val="28"/>
        </w:rPr>
      </w:pPr>
      <w:r>
        <w:rPr>
          <w:sz w:val="28"/>
          <w:szCs w:val="28"/>
        </w:rPr>
        <w:br w:type="page"/>
      </w:r>
    </w:p>
    <w:p w:rsidR="00B723DD" w:rsidRPr="00B723DD" w:rsidRDefault="00B723DD" w:rsidP="00B723DD">
      <w:pPr>
        <w:jc w:val="both"/>
        <w:rPr>
          <w:rFonts w:ascii="Times New Roman" w:eastAsia="Times New Roman" w:hAnsi="Times New Roman" w:cs="Times New Roman"/>
          <w:sz w:val="28"/>
          <w:szCs w:val="28"/>
          <w:lang w:eastAsia="ru-RU"/>
        </w:rPr>
      </w:pPr>
      <w:r w:rsidRPr="00B723DD">
        <w:rPr>
          <w:rFonts w:ascii="Times New Roman" w:eastAsia="Times New Roman" w:hAnsi="Times New Roman" w:cs="Times New Roman"/>
          <w:sz w:val="28"/>
          <w:szCs w:val="28"/>
          <w:lang w:eastAsia="ru-RU"/>
        </w:rPr>
        <w:lastRenderedPageBreak/>
        <w:t>13.1</w:t>
      </w:r>
    </w:p>
    <w:p w:rsidR="00B723DD" w:rsidRPr="00983AA7" w:rsidRDefault="00B723DD" w:rsidP="00B723DD">
      <w:pPr>
        <w:jc w:val="both"/>
        <w:rPr>
          <w:rFonts w:ascii="Times New Roman" w:eastAsia="Times New Roman" w:hAnsi="Times New Roman" w:cs="Times New Roman"/>
          <w:sz w:val="24"/>
          <w:szCs w:val="24"/>
          <w:lang w:eastAsia="ru-RU"/>
        </w:rPr>
      </w:pPr>
      <w:r w:rsidRPr="00983AA7">
        <w:rPr>
          <w:rFonts w:ascii="Times New Roman" w:eastAsia="Times New Roman" w:hAnsi="Times New Roman" w:cs="Times New Roman"/>
          <w:sz w:val="24"/>
          <w:szCs w:val="24"/>
          <w:lang w:eastAsia="ru-RU"/>
        </w:rPr>
        <w:t xml:space="preserve">Используя информацию и иллюстративный материал, содержащийся в каталоге ЗАДАНИЕ 13, создайте презентацию из трёх слайдов на тему «Боярышник». В презентации должны содержаться краткие иллюстрированные сведения о растении и пример его использования в кулинарии. Все слайды должны быть выполнены в едином стиле, каждый слайд должен быть озаглавлен. Презентацию сохраните в файле, имя которого Вам сообщат организаторы. Файл ответа необходимо сохранить в одном из следующих форматов *.odp, или *.ppt, или *.pptx. </w:t>
      </w:r>
    </w:p>
    <w:p w:rsidR="00B723DD" w:rsidRPr="00983AA7" w:rsidRDefault="00B723DD" w:rsidP="00B723DD">
      <w:pPr>
        <w:jc w:val="both"/>
        <w:rPr>
          <w:rFonts w:ascii="Times New Roman" w:eastAsia="Times New Roman" w:hAnsi="Times New Roman" w:cs="Times New Roman"/>
          <w:sz w:val="24"/>
          <w:szCs w:val="24"/>
          <w:lang w:eastAsia="ru-RU"/>
        </w:rPr>
      </w:pPr>
      <w:r w:rsidRPr="00983AA7">
        <w:rPr>
          <w:rFonts w:ascii="Times New Roman" w:eastAsia="Times New Roman" w:hAnsi="Times New Roman" w:cs="Times New Roman"/>
          <w:sz w:val="24"/>
          <w:szCs w:val="24"/>
          <w:lang w:eastAsia="ru-RU"/>
        </w:rPr>
        <w:t xml:space="preserve">Требования к оформлению презентации </w:t>
      </w:r>
    </w:p>
    <w:p w:rsidR="00B723DD" w:rsidRPr="00983AA7" w:rsidRDefault="00B723DD" w:rsidP="00B723DD">
      <w:pPr>
        <w:jc w:val="both"/>
        <w:rPr>
          <w:rFonts w:ascii="Times New Roman" w:eastAsia="Times New Roman" w:hAnsi="Times New Roman" w:cs="Times New Roman"/>
          <w:sz w:val="24"/>
          <w:szCs w:val="24"/>
          <w:lang w:eastAsia="ru-RU"/>
        </w:rPr>
      </w:pPr>
      <w:r w:rsidRPr="00983AA7">
        <w:rPr>
          <w:rFonts w:ascii="Times New Roman" w:eastAsia="Times New Roman" w:hAnsi="Times New Roman" w:cs="Times New Roman"/>
          <w:sz w:val="24"/>
          <w:szCs w:val="24"/>
          <w:lang w:eastAsia="ru-RU"/>
        </w:rPr>
        <w:t xml:space="preserve">1. Ровно три слайда без анимации. Параметры страницы (слайда): экран (16:9), ориентация альбомная. </w:t>
      </w:r>
    </w:p>
    <w:p w:rsidR="00B723DD" w:rsidRPr="00983AA7" w:rsidRDefault="00B723DD" w:rsidP="00B723DD">
      <w:pPr>
        <w:jc w:val="both"/>
        <w:rPr>
          <w:rFonts w:ascii="Times New Roman" w:eastAsia="Times New Roman" w:hAnsi="Times New Roman" w:cs="Times New Roman"/>
          <w:sz w:val="24"/>
          <w:szCs w:val="24"/>
          <w:lang w:eastAsia="ru-RU"/>
        </w:rPr>
      </w:pPr>
      <w:r w:rsidRPr="00983AA7">
        <w:rPr>
          <w:rFonts w:ascii="Times New Roman" w:eastAsia="Times New Roman" w:hAnsi="Times New Roman" w:cs="Times New Roman"/>
          <w:sz w:val="24"/>
          <w:szCs w:val="24"/>
          <w:lang w:eastAsia="ru-RU"/>
        </w:rPr>
        <w:t xml:space="preserve">2. Содержание, структура, форматирование шрифта и размещение изображений на слайдах: </w:t>
      </w:r>
    </w:p>
    <w:p w:rsidR="00B723DD" w:rsidRPr="00983AA7" w:rsidRDefault="00B723DD" w:rsidP="00B723DD">
      <w:pPr>
        <w:jc w:val="both"/>
        <w:rPr>
          <w:rFonts w:ascii="Times New Roman" w:eastAsia="Times New Roman" w:hAnsi="Times New Roman" w:cs="Times New Roman"/>
          <w:sz w:val="24"/>
          <w:szCs w:val="24"/>
          <w:lang w:eastAsia="ru-RU"/>
        </w:rPr>
      </w:pPr>
      <w:r w:rsidRPr="00983AA7">
        <w:rPr>
          <w:rFonts w:ascii="Times New Roman" w:eastAsia="Times New Roman" w:hAnsi="Times New Roman" w:cs="Times New Roman"/>
          <w:sz w:val="24"/>
          <w:szCs w:val="24"/>
          <w:lang w:eastAsia="ru-RU"/>
        </w:rPr>
        <w:t xml:space="preserve">● первый слайд – титульный слайд с названием презентации, в подзаголовке титульного слайда в качестве информации об авторе презентации указывается идентификационный номер участника; ● второй слайд – основная информация в соответствии с заданием, размещённая по образцу на рисунке макета слайда 2:  заголовок слайда; два блока текста; два изображения; </w:t>
      </w:r>
      <w:r w:rsidRPr="00983AA7">
        <w:rPr>
          <w:rFonts w:ascii="Times New Roman" w:eastAsia="Times New Roman" w:hAnsi="Times New Roman" w:cs="Times New Roman"/>
          <w:sz w:val="24"/>
          <w:szCs w:val="24"/>
          <w:lang w:eastAsia="ru-RU"/>
        </w:rPr>
        <w:br/>
        <w:t xml:space="preserve">● третий слайд – дополнительная информация по теме презентации, размещённая по образцу на рисунке макета слайда 3:  заголовок слайда; три изображения; три блока текста. </w:t>
      </w:r>
    </w:p>
    <w:p w:rsidR="00B723DD" w:rsidRPr="00983AA7" w:rsidRDefault="00983AA7" w:rsidP="00B723DD">
      <w:pPr>
        <w:jc w:val="both"/>
        <w:rPr>
          <w:rFonts w:ascii="Times New Roman" w:eastAsia="Times New Roman" w:hAnsi="Times New Roman" w:cs="Times New Roman"/>
          <w:sz w:val="24"/>
          <w:szCs w:val="24"/>
          <w:lang w:eastAsia="ru-RU"/>
        </w:rPr>
      </w:pPr>
      <w:r>
        <w:rPr>
          <w:noProof/>
          <w:lang w:eastAsia="ru-RU"/>
        </w:rPr>
        <w:drawing>
          <wp:inline distT="0" distB="0" distL="0" distR="0" wp14:anchorId="33FE7C10" wp14:editId="4323847B">
            <wp:extent cx="2774372" cy="2491142"/>
            <wp:effectExtent l="0" t="0" r="6985" b="444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30785" t="26433" r="31519" b="13392"/>
                    <a:stretch/>
                  </pic:blipFill>
                  <pic:spPr bwMode="auto">
                    <a:xfrm>
                      <a:off x="0" y="0"/>
                      <a:ext cx="2784233" cy="2499996"/>
                    </a:xfrm>
                    <a:prstGeom prst="rect">
                      <a:avLst/>
                    </a:prstGeom>
                    <a:ln>
                      <a:noFill/>
                    </a:ln>
                    <a:extLst>
                      <a:ext uri="{53640926-AAD7-44D8-BBD7-CCE9431645EC}">
                        <a14:shadowObscured xmlns:a14="http://schemas.microsoft.com/office/drawing/2010/main"/>
                      </a:ext>
                    </a:extLst>
                  </pic:spPr>
                </pic:pic>
              </a:graphicData>
            </a:graphic>
          </wp:inline>
        </w:drawing>
      </w:r>
      <w:r w:rsidR="00B723DD" w:rsidRPr="00983AA7">
        <w:rPr>
          <w:rFonts w:ascii="Times New Roman" w:eastAsia="Times New Roman" w:hAnsi="Times New Roman" w:cs="Times New Roman"/>
          <w:sz w:val="24"/>
          <w:szCs w:val="24"/>
          <w:lang w:eastAsia="ru-RU"/>
        </w:rPr>
        <w:t xml:space="preserve">На макетах слайдов существенным является наличие всех объектов, их взаимное расположение. Выравнивание объектов, ориентация изображений выполняются произвольно в соответствии с замыслом автора работы и служат наилучшему раскрытию темы. </w:t>
      </w:r>
    </w:p>
    <w:p w:rsidR="00B37085" w:rsidRDefault="00983AA7" w:rsidP="00983AA7">
      <w:pPr>
        <w:jc w:val="both"/>
        <w:rPr>
          <w:rFonts w:ascii="Times New Roman" w:eastAsia="Times New Roman" w:hAnsi="Times New Roman" w:cs="Times New Roman"/>
          <w:sz w:val="24"/>
          <w:szCs w:val="24"/>
          <w:lang w:eastAsia="ru-RU"/>
        </w:rPr>
      </w:pPr>
      <w:r w:rsidRPr="00983AA7">
        <w:rPr>
          <w:rFonts w:ascii="Times New Roman" w:eastAsia="Times New Roman" w:hAnsi="Times New Roman" w:cs="Times New Roman"/>
          <w:sz w:val="24"/>
          <w:szCs w:val="24"/>
          <w:lang w:eastAsia="ru-RU"/>
        </w:rPr>
        <w:t>В презентации должен использоваться единый тип шрифта. Размер шрифта: для названия презентации на титульном слайде – 40 пунктов; для подзаголовка на титульном слайде и заголовков слайдов – 24 пункта; для подзаголовков на слайдах 2 и 3 и для основного текста – 20 пунктов. Текст не должен перекрывать основные изображения</w:t>
      </w:r>
      <w:r w:rsidRPr="00983AA7">
        <w:rPr>
          <w:sz w:val="24"/>
          <w:szCs w:val="24"/>
        </w:rPr>
        <w:t xml:space="preserve"> </w:t>
      </w:r>
      <w:r w:rsidRPr="00983AA7">
        <w:rPr>
          <w:rFonts w:ascii="Times New Roman" w:eastAsia="Times New Roman" w:hAnsi="Times New Roman" w:cs="Times New Roman"/>
          <w:sz w:val="24"/>
          <w:szCs w:val="24"/>
          <w:lang w:eastAsia="ru-RU"/>
        </w:rPr>
        <w:t>или сливаться с фоном.</w:t>
      </w:r>
    </w:p>
    <w:p w:rsidR="00B37085" w:rsidRDefault="00B37085">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br w:type="page"/>
      </w:r>
    </w:p>
    <w:p w:rsidR="00B37085" w:rsidRDefault="00B37085" w:rsidP="00B37085">
      <w:pPr>
        <w:jc w:val="both"/>
        <w:rPr>
          <w:rFonts w:ascii="Times New Roman" w:hAnsi="Times New Roman" w:cs="Times New Roman"/>
          <w:sz w:val="24"/>
          <w:szCs w:val="24"/>
        </w:rPr>
      </w:pPr>
      <w:r>
        <w:rPr>
          <w:rFonts w:ascii="Times New Roman" w:eastAsia="Times New Roman" w:hAnsi="Times New Roman" w:cs="Times New Roman"/>
          <w:sz w:val="24"/>
          <w:szCs w:val="24"/>
          <w:lang w:eastAsia="ru-RU"/>
        </w:rPr>
        <w:lastRenderedPageBreak/>
        <w:t xml:space="preserve">13.2 </w:t>
      </w:r>
      <w:r w:rsidRPr="00C44BD6">
        <w:rPr>
          <w:rFonts w:ascii="Times New Roman" w:hAnsi="Times New Roman" w:cs="Times New Roman"/>
          <w:sz w:val="24"/>
          <w:szCs w:val="24"/>
        </w:rPr>
        <w:t>Создайте в текстовом редакторе документ и напишите в нём следующий текст, точно воспроизведя всё оформление текста, имеющееся в образце. Данный текст должен быть написан шрифтом размером 14 пунктов. В тексте и в таблице есть слова, выделенные полужирным шрифтом и курсив</w:t>
      </w:r>
      <w:r w:rsidR="00326295">
        <w:rPr>
          <w:rFonts w:ascii="Times New Roman" w:hAnsi="Times New Roman" w:cs="Times New Roman"/>
          <w:sz w:val="24"/>
          <w:szCs w:val="24"/>
        </w:rPr>
        <w:t>ом. Отступ первой строки каждого</w:t>
      </w:r>
      <w:r w:rsidRPr="00C44BD6">
        <w:rPr>
          <w:rFonts w:ascii="Times New Roman" w:hAnsi="Times New Roman" w:cs="Times New Roman"/>
          <w:sz w:val="24"/>
          <w:szCs w:val="24"/>
        </w:rPr>
        <w:t xml:space="preserve"> абзаца 1 см. Расстояние между строками текста не менее высоты одинарного, но не более полуторного междустрочного интервала. Основной текст выровнен по ширине. В первой ст</w:t>
      </w:r>
      <w:r w:rsidR="00203EF9">
        <w:rPr>
          <w:rFonts w:ascii="Times New Roman" w:hAnsi="Times New Roman" w:cs="Times New Roman"/>
          <w:sz w:val="24"/>
          <w:szCs w:val="24"/>
        </w:rPr>
        <w:t>роке таблицы и в ячейках всех</w:t>
      </w:r>
      <w:r w:rsidRPr="00C44BD6">
        <w:rPr>
          <w:rFonts w:ascii="Times New Roman" w:hAnsi="Times New Roman" w:cs="Times New Roman"/>
          <w:sz w:val="24"/>
          <w:szCs w:val="24"/>
        </w:rPr>
        <w:t xml:space="preserve"> столбц</w:t>
      </w:r>
      <w:r w:rsidR="00203EF9">
        <w:rPr>
          <w:rFonts w:ascii="Times New Roman" w:hAnsi="Times New Roman" w:cs="Times New Roman"/>
          <w:sz w:val="24"/>
          <w:szCs w:val="24"/>
        </w:rPr>
        <w:t>ов кроме первого</w:t>
      </w:r>
      <w:r w:rsidRPr="00C44BD6">
        <w:rPr>
          <w:rFonts w:ascii="Times New Roman" w:hAnsi="Times New Roman" w:cs="Times New Roman"/>
          <w:sz w:val="24"/>
          <w:szCs w:val="24"/>
        </w:rPr>
        <w:t xml:space="preserve"> применено выравнивание по центру горизонтали, в ячейках первого столбца, кроме заголовка - по левому краю. В</w:t>
      </w:r>
      <w:r w:rsidR="00983EB3">
        <w:rPr>
          <w:rFonts w:ascii="Times New Roman" w:hAnsi="Times New Roman" w:cs="Times New Roman"/>
          <w:sz w:val="24"/>
          <w:szCs w:val="24"/>
        </w:rPr>
        <w:t>о всех</w:t>
      </w:r>
      <w:r w:rsidRPr="00C44BD6">
        <w:rPr>
          <w:rFonts w:ascii="Times New Roman" w:hAnsi="Times New Roman" w:cs="Times New Roman"/>
          <w:sz w:val="24"/>
          <w:szCs w:val="24"/>
        </w:rPr>
        <w:t xml:space="preserve"> ячейках таблицы применено выравнивание по центру </w:t>
      </w:r>
      <w:r w:rsidR="00983EB3">
        <w:rPr>
          <w:rFonts w:ascii="Times New Roman" w:hAnsi="Times New Roman" w:cs="Times New Roman"/>
          <w:sz w:val="24"/>
          <w:szCs w:val="24"/>
        </w:rPr>
        <w:t>вертикали. Ширина таблицы равна ширине основного текста</w:t>
      </w:r>
      <w:r w:rsidR="00743630">
        <w:rPr>
          <w:rFonts w:ascii="Times New Roman" w:hAnsi="Times New Roman" w:cs="Times New Roman"/>
          <w:sz w:val="24"/>
          <w:szCs w:val="24"/>
        </w:rPr>
        <w:t xml:space="preserve"> </w:t>
      </w:r>
      <w:r w:rsidR="00983EB3">
        <w:rPr>
          <w:rFonts w:ascii="Times New Roman" w:hAnsi="Times New Roman" w:cs="Times New Roman"/>
          <w:sz w:val="24"/>
          <w:szCs w:val="24"/>
        </w:rPr>
        <w:t>.</w:t>
      </w:r>
      <w:r w:rsidRPr="00C44BD6">
        <w:rPr>
          <w:rFonts w:ascii="Times New Roman" w:hAnsi="Times New Roman" w:cs="Times New Roman"/>
          <w:sz w:val="24"/>
          <w:szCs w:val="24"/>
        </w:rPr>
        <w:t xml:space="preserve">При этом допустимо, чтобы ширина Вашего текста отличалась от ширины текста в примере, поскольку ширина текста зависит от размера страницы и полей. В этом случае разбиение текста на строки должно соответствовать стандартной ширине абзаца. Интервал между текстом и таблицей не менее 12 пунктов, но не более 24 пунктов. Текст сохраните в файле, имя которого Вам сообщат организаторы. Файл ответа необходимо сохранить в одном из следующих форматов: *.odt, или *.doc, или *.docx. </w:t>
      </w:r>
    </w:p>
    <w:p w:rsidR="00743630" w:rsidRDefault="00743630" w:rsidP="00FE03A1">
      <w:pPr>
        <w:jc w:val="center"/>
        <w:rPr>
          <w:rFonts w:ascii="Times New Roman" w:hAnsi="Times New Roman" w:cs="Times New Roman"/>
          <w:sz w:val="24"/>
          <w:szCs w:val="24"/>
        </w:rPr>
      </w:pPr>
    </w:p>
    <w:p w:rsidR="00FE03A1" w:rsidRDefault="00FE03A1" w:rsidP="00FE03A1">
      <w:pPr>
        <w:jc w:val="center"/>
        <w:rPr>
          <w:rFonts w:ascii="Times New Roman" w:hAnsi="Times New Roman" w:cs="Times New Roman"/>
          <w:sz w:val="24"/>
          <w:szCs w:val="24"/>
        </w:rPr>
      </w:pPr>
      <w:r>
        <w:rPr>
          <w:rFonts w:ascii="Times New Roman" w:hAnsi="Times New Roman" w:cs="Times New Roman"/>
          <w:sz w:val="24"/>
          <w:szCs w:val="24"/>
        </w:rPr>
        <w:t>Планеты Земной группы</w:t>
      </w:r>
    </w:p>
    <w:p w:rsidR="00983EB3" w:rsidRDefault="00983EB3" w:rsidP="00FE03A1">
      <w:pPr>
        <w:jc w:val="center"/>
        <w:rPr>
          <w:rFonts w:ascii="Times New Roman" w:hAnsi="Times New Roman" w:cs="Times New Roman"/>
          <w:sz w:val="24"/>
          <w:szCs w:val="24"/>
        </w:rPr>
      </w:pPr>
    </w:p>
    <w:tbl>
      <w:tblPr>
        <w:tblStyle w:val="a3"/>
        <w:tblW w:w="0" w:type="auto"/>
        <w:tblLook w:val="04A0" w:firstRow="1" w:lastRow="0" w:firstColumn="1" w:lastColumn="0" w:noHBand="0" w:noVBand="1"/>
      </w:tblPr>
      <w:tblGrid>
        <w:gridCol w:w="2336"/>
        <w:gridCol w:w="2336"/>
        <w:gridCol w:w="2336"/>
        <w:gridCol w:w="2337"/>
      </w:tblGrid>
      <w:tr w:rsidR="00203EF9" w:rsidTr="00203EF9">
        <w:tc>
          <w:tcPr>
            <w:tcW w:w="2336" w:type="dxa"/>
            <w:vMerge w:val="restart"/>
            <w:vAlign w:val="center"/>
          </w:tcPr>
          <w:p w:rsidR="00203EF9" w:rsidRDefault="00203EF9" w:rsidP="00203EF9">
            <w:pPr>
              <w:jc w:val="center"/>
              <w:rPr>
                <w:rFonts w:ascii="Times New Roman" w:hAnsi="Times New Roman" w:cs="Times New Roman"/>
                <w:sz w:val="24"/>
                <w:szCs w:val="24"/>
              </w:rPr>
            </w:pPr>
            <w:r>
              <w:rPr>
                <w:rFonts w:ascii="Times New Roman" w:hAnsi="Times New Roman" w:cs="Times New Roman"/>
                <w:sz w:val="24"/>
                <w:szCs w:val="24"/>
              </w:rPr>
              <w:t>Планета</w:t>
            </w:r>
          </w:p>
        </w:tc>
        <w:tc>
          <w:tcPr>
            <w:tcW w:w="7009" w:type="dxa"/>
            <w:gridSpan w:val="3"/>
          </w:tcPr>
          <w:p w:rsidR="00203EF9" w:rsidRDefault="00203EF9" w:rsidP="00FE03A1">
            <w:pPr>
              <w:jc w:val="center"/>
              <w:rPr>
                <w:rFonts w:ascii="Times New Roman" w:hAnsi="Times New Roman" w:cs="Times New Roman"/>
                <w:sz w:val="24"/>
                <w:szCs w:val="24"/>
              </w:rPr>
            </w:pPr>
            <w:r>
              <w:rPr>
                <w:rFonts w:ascii="Times New Roman" w:hAnsi="Times New Roman" w:cs="Times New Roman"/>
                <w:sz w:val="24"/>
                <w:szCs w:val="24"/>
              </w:rPr>
              <w:t>Характеристики</w:t>
            </w:r>
          </w:p>
        </w:tc>
      </w:tr>
      <w:tr w:rsidR="00203EF9" w:rsidTr="00203EF9">
        <w:tc>
          <w:tcPr>
            <w:tcW w:w="2336" w:type="dxa"/>
            <w:vMerge/>
          </w:tcPr>
          <w:p w:rsidR="00203EF9" w:rsidRDefault="00203EF9" w:rsidP="00FE03A1">
            <w:pPr>
              <w:jc w:val="center"/>
              <w:rPr>
                <w:rFonts w:ascii="Times New Roman" w:hAnsi="Times New Roman" w:cs="Times New Roman"/>
                <w:sz w:val="24"/>
                <w:szCs w:val="24"/>
              </w:rPr>
            </w:pPr>
          </w:p>
        </w:tc>
        <w:tc>
          <w:tcPr>
            <w:tcW w:w="2336" w:type="dxa"/>
            <w:vAlign w:val="center"/>
          </w:tcPr>
          <w:p w:rsidR="00203EF9" w:rsidRPr="00203EF9" w:rsidRDefault="00203EF9" w:rsidP="00203EF9">
            <w:pPr>
              <w:jc w:val="center"/>
              <w:rPr>
                <w:rFonts w:ascii="Times New Roman" w:hAnsi="Times New Roman" w:cs="Times New Roman"/>
                <w:sz w:val="24"/>
                <w:szCs w:val="24"/>
              </w:rPr>
            </w:pPr>
            <w:r w:rsidRPr="00203EF9">
              <w:rPr>
                <w:sz w:val="24"/>
                <w:szCs w:val="24"/>
              </w:rPr>
              <w:t>Расстояние от Солнца (млн км)</w:t>
            </w:r>
          </w:p>
        </w:tc>
        <w:tc>
          <w:tcPr>
            <w:tcW w:w="2336" w:type="dxa"/>
            <w:vAlign w:val="center"/>
          </w:tcPr>
          <w:p w:rsidR="00203EF9" w:rsidRPr="00203EF9" w:rsidRDefault="00203EF9" w:rsidP="00203EF9">
            <w:pPr>
              <w:jc w:val="center"/>
              <w:rPr>
                <w:rFonts w:ascii="Times New Roman" w:hAnsi="Times New Roman" w:cs="Times New Roman"/>
                <w:sz w:val="24"/>
                <w:szCs w:val="24"/>
              </w:rPr>
            </w:pPr>
            <w:r w:rsidRPr="00203EF9">
              <w:rPr>
                <w:sz w:val="24"/>
                <w:szCs w:val="24"/>
              </w:rPr>
              <w:t>Плотность (кг/м</w:t>
            </w:r>
            <w:r w:rsidRPr="00203EF9">
              <w:rPr>
                <w:sz w:val="24"/>
                <w:szCs w:val="24"/>
                <w:vertAlign w:val="superscript"/>
              </w:rPr>
              <w:t>3</w:t>
            </w:r>
            <w:r w:rsidRPr="00203EF9">
              <w:rPr>
                <w:sz w:val="24"/>
                <w:szCs w:val="24"/>
              </w:rPr>
              <w:t xml:space="preserve"> )</w:t>
            </w:r>
          </w:p>
        </w:tc>
        <w:tc>
          <w:tcPr>
            <w:tcW w:w="2337" w:type="dxa"/>
            <w:vAlign w:val="center"/>
          </w:tcPr>
          <w:p w:rsidR="00203EF9" w:rsidRPr="00203EF9" w:rsidRDefault="00203EF9" w:rsidP="00203EF9">
            <w:pPr>
              <w:jc w:val="center"/>
              <w:rPr>
                <w:rFonts w:ascii="Times New Roman" w:hAnsi="Times New Roman" w:cs="Times New Roman"/>
                <w:sz w:val="24"/>
                <w:szCs w:val="24"/>
              </w:rPr>
            </w:pPr>
            <w:r w:rsidRPr="00203EF9">
              <w:rPr>
                <w:sz w:val="24"/>
                <w:szCs w:val="24"/>
              </w:rPr>
              <w:t>Время полного оборота вокруг Солнца (сут.)</w:t>
            </w:r>
          </w:p>
        </w:tc>
      </w:tr>
      <w:tr w:rsidR="00203EF9" w:rsidTr="00203EF9">
        <w:tc>
          <w:tcPr>
            <w:tcW w:w="2336" w:type="dxa"/>
          </w:tcPr>
          <w:p w:rsidR="00203EF9" w:rsidRPr="00983EB3" w:rsidRDefault="00203EF9" w:rsidP="00203EF9">
            <w:pPr>
              <w:rPr>
                <w:rFonts w:ascii="Times New Roman" w:hAnsi="Times New Roman" w:cs="Times New Roman"/>
                <w:b/>
                <w:i/>
                <w:sz w:val="24"/>
                <w:szCs w:val="24"/>
              </w:rPr>
            </w:pPr>
            <w:r w:rsidRPr="00983EB3">
              <w:rPr>
                <w:rFonts w:ascii="Times New Roman" w:hAnsi="Times New Roman" w:cs="Times New Roman"/>
                <w:b/>
                <w:i/>
                <w:sz w:val="24"/>
                <w:szCs w:val="24"/>
              </w:rPr>
              <w:t>Меркурий</w:t>
            </w:r>
          </w:p>
        </w:tc>
        <w:tc>
          <w:tcPr>
            <w:tcW w:w="2336" w:type="dxa"/>
          </w:tcPr>
          <w:p w:rsidR="00203EF9" w:rsidRDefault="00203EF9" w:rsidP="00FE03A1">
            <w:pPr>
              <w:jc w:val="center"/>
              <w:rPr>
                <w:rFonts w:ascii="Times New Roman" w:hAnsi="Times New Roman" w:cs="Times New Roman"/>
                <w:sz w:val="24"/>
                <w:szCs w:val="24"/>
              </w:rPr>
            </w:pPr>
            <w:r>
              <w:t>57,9</w:t>
            </w:r>
          </w:p>
        </w:tc>
        <w:tc>
          <w:tcPr>
            <w:tcW w:w="2336" w:type="dxa"/>
          </w:tcPr>
          <w:p w:rsidR="00203EF9" w:rsidRDefault="00203EF9" w:rsidP="00FE03A1">
            <w:pPr>
              <w:jc w:val="center"/>
              <w:rPr>
                <w:rFonts w:ascii="Times New Roman" w:hAnsi="Times New Roman" w:cs="Times New Roman"/>
                <w:sz w:val="24"/>
                <w:szCs w:val="24"/>
              </w:rPr>
            </w:pPr>
            <w:r>
              <w:rPr>
                <w:rFonts w:ascii="Times New Roman" w:hAnsi="Times New Roman" w:cs="Times New Roman"/>
                <w:sz w:val="24"/>
                <w:szCs w:val="24"/>
              </w:rPr>
              <w:t>5427</w:t>
            </w:r>
          </w:p>
        </w:tc>
        <w:tc>
          <w:tcPr>
            <w:tcW w:w="2337" w:type="dxa"/>
          </w:tcPr>
          <w:p w:rsidR="00203EF9" w:rsidRPr="00203EF9" w:rsidRDefault="00203EF9" w:rsidP="00FE03A1">
            <w:pPr>
              <w:jc w:val="center"/>
              <w:rPr>
                <w:rFonts w:ascii="Times New Roman" w:hAnsi="Times New Roman" w:cs="Times New Roman"/>
                <w:sz w:val="24"/>
                <w:szCs w:val="24"/>
              </w:rPr>
            </w:pPr>
            <w:r w:rsidRPr="00203EF9">
              <w:rPr>
                <w:rFonts w:ascii="Times New Roman" w:hAnsi="Times New Roman" w:cs="Times New Roman"/>
                <w:sz w:val="24"/>
                <w:szCs w:val="24"/>
              </w:rPr>
              <w:t>88</w:t>
            </w:r>
          </w:p>
        </w:tc>
      </w:tr>
      <w:tr w:rsidR="00203EF9" w:rsidTr="00203EF9">
        <w:tc>
          <w:tcPr>
            <w:tcW w:w="2336" w:type="dxa"/>
          </w:tcPr>
          <w:p w:rsidR="00203EF9" w:rsidRPr="00983EB3" w:rsidRDefault="00203EF9" w:rsidP="00203EF9">
            <w:pPr>
              <w:rPr>
                <w:rFonts w:ascii="Times New Roman" w:hAnsi="Times New Roman" w:cs="Times New Roman"/>
                <w:b/>
                <w:i/>
                <w:sz w:val="24"/>
                <w:szCs w:val="24"/>
              </w:rPr>
            </w:pPr>
            <w:r w:rsidRPr="00983EB3">
              <w:rPr>
                <w:rFonts w:ascii="Times New Roman" w:hAnsi="Times New Roman" w:cs="Times New Roman"/>
                <w:b/>
                <w:i/>
                <w:sz w:val="24"/>
                <w:szCs w:val="24"/>
              </w:rPr>
              <w:t>Венера</w:t>
            </w:r>
          </w:p>
        </w:tc>
        <w:tc>
          <w:tcPr>
            <w:tcW w:w="2336" w:type="dxa"/>
          </w:tcPr>
          <w:p w:rsidR="00203EF9" w:rsidRDefault="00203EF9" w:rsidP="00FE03A1">
            <w:pPr>
              <w:jc w:val="center"/>
              <w:rPr>
                <w:rFonts w:ascii="Times New Roman" w:hAnsi="Times New Roman" w:cs="Times New Roman"/>
                <w:sz w:val="24"/>
                <w:szCs w:val="24"/>
              </w:rPr>
            </w:pPr>
            <w:r>
              <w:rPr>
                <w:rFonts w:ascii="Times New Roman" w:hAnsi="Times New Roman" w:cs="Times New Roman"/>
                <w:sz w:val="24"/>
                <w:szCs w:val="24"/>
              </w:rPr>
              <w:t>108</w:t>
            </w:r>
          </w:p>
        </w:tc>
        <w:tc>
          <w:tcPr>
            <w:tcW w:w="2336" w:type="dxa"/>
          </w:tcPr>
          <w:p w:rsidR="00203EF9" w:rsidRDefault="00203EF9" w:rsidP="00FE03A1">
            <w:pPr>
              <w:jc w:val="center"/>
              <w:rPr>
                <w:rFonts w:ascii="Times New Roman" w:hAnsi="Times New Roman" w:cs="Times New Roman"/>
                <w:sz w:val="24"/>
                <w:szCs w:val="24"/>
              </w:rPr>
            </w:pPr>
            <w:r>
              <w:rPr>
                <w:rFonts w:ascii="Times New Roman" w:hAnsi="Times New Roman" w:cs="Times New Roman"/>
                <w:sz w:val="24"/>
                <w:szCs w:val="24"/>
              </w:rPr>
              <w:t>5243</w:t>
            </w:r>
          </w:p>
        </w:tc>
        <w:tc>
          <w:tcPr>
            <w:tcW w:w="2337" w:type="dxa"/>
          </w:tcPr>
          <w:p w:rsidR="00203EF9" w:rsidRDefault="00203EF9" w:rsidP="00FE03A1">
            <w:pPr>
              <w:jc w:val="center"/>
              <w:rPr>
                <w:rFonts w:ascii="Times New Roman" w:hAnsi="Times New Roman" w:cs="Times New Roman"/>
                <w:sz w:val="24"/>
                <w:szCs w:val="24"/>
              </w:rPr>
            </w:pPr>
            <w:r>
              <w:rPr>
                <w:rFonts w:ascii="Times New Roman" w:hAnsi="Times New Roman" w:cs="Times New Roman"/>
                <w:sz w:val="24"/>
                <w:szCs w:val="24"/>
              </w:rPr>
              <w:t>224</w:t>
            </w:r>
          </w:p>
        </w:tc>
      </w:tr>
      <w:tr w:rsidR="00203EF9" w:rsidTr="00203EF9">
        <w:tc>
          <w:tcPr>
            <w:tcW w:w="2336" w:type="dxa"/>
          </w:tcPr>
          <w:p w:rsidR="00203EF9" w:rsidRPr="00983EB3" w:rsidRDefault="00203EF9" w:rsidP="00203EF9">
            <w:pPr>
              <w:rPr>
                <w:rFonts w:ascii="Times New Roman" w:hAnsi="Times New Roman" w:cs="Times New Roman"/>
                <w:b/>
                <w:i/>
                <w:sz w:val="24"/>
                <w:szCs w:val="24"/>
              </w:rPr>
            </w:pPr>
            <w:r w:rsidRPr="00983EB3">
              <w:rPr>
                <w:rFonts w:ascii="Times New Roman" w:hAnsi="Times New Roman" w:cs="Times New Roman"/>
                <w:b/>
                <w:i/>
                <w:sz w:val="24"/>
                <w:szCs w:val="24"/>
              </w:rPr>
              <w:t>Земля</w:t>
            </w:r>
          </w:p>
        </w:tc>
        <w:tc>
          <w:tcPr>
            <w:tcW w:w="2336" w:type="dxa"/>
          </w:tcPr>
          <w:p w:rsidR="00203EF9" w:rsidRDefault="00203EF9" w:rsidP="00FE03A1">
            <w:pPr>
              <w:jc w:val="center"/>
              <w:rPr>
                <w:rFonts w:ascii="Times New Roman" w:hAnsi="Times New Roman" w:cs="Times New Roman"/>
                <w:sz w:val="24"/>
                <w:szCs w:val="24"/>
              </w:rPr>
            </w:pPr>
            <w:r>
              <w:rPr>
                <w:rFonts w:ascii="Times New Roman" w:hAnsi="Times New Roman" w:cs="Times New Roman"/>
                <w:sz w:val="24"/>
                <w:szCs w:val="24"/>
              </w:rPr>
              <w:t>149,6</w:t>
            </w:r>
          </w:p>
        </w:tc>
        <w:tc>
          <w:tcPr>
            <w:tcW w:w="2336" w:type="dxa"/>
          </w:tcPr>
          <w:p w:rsidR="00203EF9" w:rsidRDefault="00203EF9" w:rsidP="00FE03A1">
            <w:pPr>
              <w:jc w:val="center"/>
              <w:rPr>
                <w:rFonts w:ascii="Times New Roman" w:hAnsi="Times New Roman" w:cs="Times New Roman"/>
                <w:sz w:val="24"/>
                <w:szCs w:val="24"/>
              </w:rPr>
            </w:pPr>
            <w:r>
              <w:rPr>
                <w:rFonts w:ascii="Times New Roman" w:hAnsi="Times New Roman" w:cs="Times New Roman"/>
                <w:sz w:val="24"/>
                <w:szCs w:val="24"/>
              </w:rPr>
              <w:t>5515</w:t>
            </w:r>
          </w:p>
        </w:tc>
        <w:tc>
          <w:tcPr>
            <w:tcW w:w="2337" w:type="dxa"/>
          </w:tcPr>
          <w:p w:rsidR="00203EF9" w:rsidRDefault="00203EF9" w:rsidP="00FE03A1">
            <w:pPr>
              <w:jc w:val="center"/>
              <w:rPr>
                <w:rFonts w:ascii="Times New Roman" w:hAnsi="Times New Roman" w:cs="Times New Roman"/>
                <w:sz w:val="24"/>
                <w:szCs w:val="24"/>
              </w:rPr>
            </w:pPr>
            <w:r>
              <w:rPr>
                <w:rFonts w:ascii="Times New Roman" w:hAnsi="Times New Roman" w:cs="Times New Roman"/>
                <w:sz w:val="24"/>
                <w:szCs w:val="24"/>
              </w:rPr>
              <w:t>365</w:t>
            </w:r>
          </w:p>
        </w:tc>
      </w:tr>
      <w:tr w:rsidR="00203EF9" w:rsidTr="00203EF9">
        <w:tc>
          <w:tcPr>
            <w:tcW w:w="2336" w:type="dxa"/>
          </w:tcPr>
          <w:p w:rsidR="00203EF9" w:rsidRPr="00983EB3" w:rsidRDefault="00203EF9" w:rsidP="00203EF9">
            <w:pPr>
              <w:rPr>
                <w:rFonts w:ascii="Times New Roman" w:hAnsi="Times New Roman" w:cs="Times New Roman"/>
                <w:b/>
                <w:i/>
                <w:sz w:val="24"/>
                <w:szCs w:val="24"/>
              </w:rPr>
            </w:pPr>
            <w:r w:rsidRPr="00983EB3">
              <w:rPr>
                <w:rFonts w:ascii="Times New Roman" w:hAnsi="Times New Roman" w:cs="Times New Roman"/>
                <w:b/>
                <w:i/>
                <w:sz w:val="24"/>
                <w:szCs w:val="24"/>
              </w:rPr>
              <w:t>Марс</w:t>
            </w:r>
          </w:p>
        </w:tc>
        <w:tc>
          <w:tcPr>
            <w:tcW w:w="2336" w:type="dxa"/>
          </w:tcPr>
          <w:p w:rsidR="00203EF9" w:rsidRDefault="00203EF9" w:rsidP="00FE03A1">
            <w:pPr>
              <w:jc w:val="center"/>
              <w:rPr>
                <w:rFonts w:ascii="Times New Roman" w:hAnsi="Times New Roman" w:cs="Times New Roman"/>
                <w:sz w:val="24"/>
                <w:szCs w:val="24"/>
              </w:rPr>
            </w:pPr>
            <w:r>
              <w:rPr>
                <w:rFonts w:ascii="Times New Roman" w:hAnsi="Times New Roman" w:cs="Times New Roman"/>
                <w:sz w:val="24"/>
                <w:szCs w:val="24"/>
              </w:rPr>
              <w:t>227,9</w:t>
            </w:r>
          </w:p>
        </w:tc>
        <w:tc>
          <w:tcPr>
            <w:tcW w:w="2336" w:type="dxa"/>
          </w:tcPr>
          <w:p w:rsidR="00203EF9" w:rsidRDefault="00203EF9" w:rsidP="00FE03A1">
            <w:pPr>
              <w:jc w:val="center"/>
              <w:rPr>
                <w:rFonts w:ascii="Times New Roman" w:hAnsi="Times New Roman" w:cs="Times New Roman"/>
                <w:sz w:val="24"/>
                <w:szCs w:val="24"/>
              </w:rPr>
            </w:pPr>
            <w:r>
              <w:rPr>
                <w:rFonts w:ascii="Times New Roman" w:hAnsi="Times New Roman" w:cs="Times New Roman"/>
                <w:sz w:val="24"/>
                <w:szCs w:val="24"/>
              </w:rPr>
              <w:t>3933</w:t>
            </w:r>
          </w:p>
        </w:tc>
        <w:tc>
          <w:tcPr>
            <w:tcW w:w="2337" w:type="dxa"/>
          </w:tcPr>
          <w:p w:rsidR="00203EF9" w:rsidRDefault="00203EF9" w:rsidP="00FE03A1">
            <w:pPr>
              <w:jc w:val="center"/>
              <w:rPr>
                <w:rFonts w:ascii="Times New Roman" w:hAnsi="Times New Roman" w:cs="Times New Roman"/>
                <w:sz w:val="24"/>
                <w:szCs w:val="24"/>
              </w:rPr>
            </w:pPr>
            <w:r>
              <w:rPr>
                <w:rFonts w:ascii="Times New Roman" w:hAnsi="Times New Roman" w:cs="Times New Roman"/>
                <w:sz w:val="24"/>
                <w:szCs w:val="24"/>
              </w:rPr>
              <w:t>687</w:t>
            </w:r>
          </w:p>
        </w:tc>
      </w:tr>
    </w:tbl>
    <w:p w:rsidR="00FE03A1" w:rsidRDefault="00FE03A1" w:rsidP="00FE03A1">
      <w:pPr>
        <w:jc w:val="center"/>
        <w:rPr>
          <w:rFonts w:ascii="Times New Roman" w:hAnsi="Times New Roman" w:cs="Times New Roman"/>
          <w:sz w:val="24"/>
          <w:szCs w:val="24"/>
        </w:rPr>
      </w:pPr>
    </w:p>
    <w:p w:rsidR="00B37085" w:rsidRDefault="00FE03A1" w:rsidP="00203EF9">
      <w:pPr>
        <w:ind w:firstLine="567"/>
        <w:jc w:val="both"/>
        <w:rPr>
          <w:sz w:val="24"/>
          <w:szCs w:val="24"/>
        </w:rPr>
      </w:pPr>
      <w:r w:rsidRPr="00983EB3">
        <w:rPr>
          <w:b/>
          <w:sz w:val="24"/>
          <w:szCs w:val="24"/>
        </w:rPr>
        <w:t xml:space="preserve">Планеты </w:t>
      </w:r>
      <w:r w:rsidRPr="00203EF9">
        <w:rPr>
          <w:sz w:val="24"/>
          <w:szCs w:val="24"/>
        </w:rPr>
        <w:t xml:space="preserve">(от греч. </w:t>
      </w:r>
      <w:r w:rsidRPr="00983EB3">
        <w:rPr>
          <w:i/>
          <w:sz w:val="24"/>
          <w:szCs w:val="24"/>
        </w:rPr>
        <w:t>planetes – блуждающий</w:t>
      </w:r>
      <w:r w:rsidRPr="00203EF9">
        <w:rPr>
          <w:sz w:val="24"/>
          <w:szCs w:val="24"/>
        </w:rPr>
        <w:t xml:space="preserve">) – наиболее массивные тела Солнечной системы, движутся по эллиптическим орбитам вокруг Солнца, светятся </w:t>
      </w:r>
      <w:r w:rsidRPr="00983EB3">
        <w:rPr>
          <w:i/>
          <w:sz w:val="24"/>
          <w:szCs w:val="24"/>
        </w:rPr>
        <w:t>отражённым</w:t>
      </w:r>
      <w:r w:rsidRPr="00203EF9">
        <w:rPr>
          <w:sz w:val="24"/>
          <w:szCs w:val="24"/>
        </w:rPr>
        <w:t xml:space="preserve"> солнечным светом. </w:t>
      </w:r>
    </w:p>
    <w:p w:rsidR="00983EB3" w:rsidRPr="00203EF9" w:rsidRDefault="00983EB3" w:rsidP="00203EF9">
      <w:pPr>
        <w:ind w:firstLine="567"/>
        <w:jc w:val="both"/>
        <w:rPr>
          <w:rFonts w:ascii="Times New Roman" w:eastAsia="Times New Roman" w:hAnsi="Times New Roman" w:cs="Times New Roman"/>
          <w:sz w:val="24"/>
          <w:szCs w:val="24"/>
          <w:lang w:eastAsia="ru-RU"/>
        </w:rPr>
      </w:pPr>
      <w:r>
        <w:rPr>
          <w:sz w:val="24"/>
          <w:szCs w:val="24"/>
        </w:rPr>
        <w:t xml:space="preserve">Планетами </w:t>
      </w:r>
      <w:r w:rsidRPr="00983EB3">
        <w:rPr>
          <w:i/>
          <w:sz w:val="24"/>
          <w:szCs w:val="24"/>
        </w:rPr>
        <w:t>Земной группы</w:t>
      </w:r>
      <w:r>
        <w:rPr>
          <w:sz w:val="24"/>
          <w:szCs w:val="24"/>
        </w:rPr>
        <w:t xml:space="preserve"> называются первые от Солнца 4 планеты по размерам и плотности близкие к </w:t>
      </w:r>
      <w:r w:rsidRPr="00983EB3">
        <w:rPr>
          <w:b/>
          <w:sz w:val="24"/>
          <w:szCs w:val="24"/>
        </w:rPr>
        <w:t>Земле</w:t>
      </w:r>
      <w:r>
        <w:rPr>
          <w:sz w:val="24"/>
          <w:szCs w:val="24"/>
        </w:rPr>
        <w:t>.</w:t>
      </w:r>
    </w:p>
    <w:p w:rsidR="00326295" w:rsidRPr="00C87473" w:rsidRDefault="00326295" w:rsidP="00326295">
      <w:pPr>
        <w:jc w:val="both"/>
        <w:rPr>
          <w:rFonts w:ascii="Times New Roman" w:hAnsi="Times New Roman" w:cs="Times New Roman"/>
          <w:sz w:val="24"/>
          <w:szCs w:val="24"/>
        </w:rPr>
      </w:pPr>
      <w:r w:rsidRPr="00C87473">
        <w:rPr>
          <w:rFonts w:ascii="Times New Roman" w:hAnsi="Times New Roman" w:cs="Times New Roman"/>
          <w:sz w:val="24"/>
          <w:szCs w:val="24"/>
        </w:rPr>
        <w:t xml:space="preserve">№14 В электронную таблицу занесли данные о тестировании учеников по трём предметам. В столбце A записаны коды учеников; в столбце B – район проживания; в столбцах C, D и E – тестовые баллы по русскому языку, математике и информатике соответственно. Всего в электронную таблицу были занесены данные по 1000 учеников. Выполните задание. Откройте файл с данной электронной таблицей (расположение файла Вам сообщат организаторы). На основании данных, содержащихся в этой таблице, выполните задания. </w:t>
      </w:r>
    </w:p>
    <w:p w:rsidR="00326295" w:rsidRPr="00C87473" w:rsidRDefault="00326295" w:rsidP="00326295">
      <w:pPr>
        <w:pStyle w:val="a4"/>
        <w:numPr>
          <w:ilvl w:val="0"/>
          <w:numId w:val="3"/>
        </w:numPr>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Сколько учеников Заречного района набрали по русскому языку</w:t>
      </w:r>
      <w:r w:rsidRPr="00C87473">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не менее 50</w:t>
      </w:r>
      <w:r w:rsidRPr="00C87473">
        <w:rPr>
          <w:rFonts w:ascii="Times New Roman" w:eastAsia="Times New Roman" w:hAnsi="Times New Roman" w:cs="Times New Roman"/>
          <w:sz w:val="24"/>
          <w:szCs w:val="24"/>
          <w:lang w:eastAsia="ru-RU"/>
        </w:rPr>
        <w:t xml:space="preserve"> баллов. Ответ запишите в ячейку </w:t>
      </w:r>
      <w:r w:rsidRPr="00C87473">
        <w:rPr>
          <w:rFonts w:ascii="Times New Roman" w:eastAsia="Times New Roman" w:hAnsi="Times New Roman" w:cs="Times New Roman"/>
          <w:sz w:val="24"/>
          <w:szCs w:val="24"/>
          <w:lang w:val="en-US" w:eastAsia="ru-RU"/>
        </w:rPr>
        <w:t>H</w:t>
      </w:r>
      <w:r w:rsidRPr="00326295">
        <w:rPr>
          <w:rFonts w:ascii="Times New Roman" w:eastAsia="Times New Roman" w:hAnsi="Times New Roman" w:cs="Times New Roman"/>
          <w:sz w:val="24"/>
          <w:szCs w:val="24"/>
          <w:lang w:eastAsia="ru-RU"/>
        </w:rPr>
        <w:t>2</w:t>
      </w:r>
    </w:p>
    <w:p w:rsidR="00326295" w:rsidRPr="00C87473" w:rsidRDefault="00326295" w:rsidP="00326295">
      <w:pPr>
        <w:pStyle w:val="a4"/>
        <w:numPr>
          <w:ilvl w:val="0"/>
          <w:numId w:val="3"/>
        </w:numPr>
        <w:jc w:val="both"/>
        <w:rPr>
          <w:rFonts w:ascii="Times New Roman" w:eastAsia="Times New Roman" w:hAnsi="Times New Roman" w:cs="Times New Roman"/>
          <w:sz w:val="24"/>
          <w:szCs w:val="24"/>
          <w:lang w:eastAsia="ru-RU"/>
        </w:rPr>
      </w:pPr>
      <w:r w:rsidRPr="00C87473">
        <w:rPr>
          <w:rFonts w:ascii="Times New Roman" w:eastAsia="Times New Roman" w:hAnsi="Times New Roman" w:cs="Times New Roman"/>
          <w:sz w:val="24"/>
          <w:szCs w:val="24"/>
          <w:lang w:eastAsia="ru-RU"/>
        </w:rPr>
        <w:t xml:space="preserve">Найдите средний балл по </w:t>
      </w:r>
      <w:r w:rsidR="008C26D7">
        <w:rPr>
          <w:rFonts w:ascii="Times New Roman" w:eastAsia="Times New Roman" w:hAnsi="Times New Roman" w:cs="Times New Roman"/>
          <w:sz w:val="24"/>
          <w:szCs w:val="24"/>
          <w:lang w:eastAsia="ru-RU"/>
        </w:rPr>
        <w:t xml:space="preserve">информатике </w:t>
      </w:r>
      <w:r w:rsidRPr="00C87473">
        <w:rPr>
          <w:rFonts w:ascii="Times New Roman" w:eastAsia="Times New Roman" w:hAnsi="Times New Roman" w:cs="Times New Roman"/>
          <w:sz w:val="24"/>
          <w:szCs w:val="24"/>
          <w:lang w:eastAsia="ru-RU"/>
        </w:rPr>
        <w:t xml:space="preserve"> среди тех учеников, ко</w:t>
      </w:r>
      <w:r w:rsidR="008C26D7">
        <w:rPr>
          <w:rFonts w:ascii="Times New Roman" w:eastAsia="Times New Roman" w:hAnsi="Times New Roman" w:cs="Times New Roman"/>
          <w:sz w:val="24"/>
          <w:szCs w:val="24"/>
          <w:lang w:eastAsia="ru-RU"/>
        </w:rPr>
        <w:t>торые и математику и  русский язык</w:t>
      </w:r>
      <w:r w:rsidRPr="00C87473">
        <w:rPr>
          <w:rFonts w:ascii="Times New Roman" w:eastAsia="Times New Roman" w:hAnsi="Times New Roman" w:cs="Times New Roman"/>
          <w:sz w:val="24"/>
          <w:szCs w:val="24"/>
          <w:lang w:eastAsia="ru-RU"/>
        </w:rPr>
        <w:t xml:space="preserve"> сдали </w:t>
      </w:r>
      <w:r w:rsidR="008C26D7">
        <w:rPr>
          <w:rFonts w:ascii="Times New Roman" w:eastAsia="Times New Roman" w:hAnsi="Times New Roman" w:cs="Times New Roman"/>
          <w:sz w:val="24"/>
          <w:szCs w:val="24"/>
          <w:lang w:eastAsia="ru-RU"/>
        </w:rPr>
        <w:t>более</w:t>
      </w:r>
      <w:r w:rsidRPr="00C87473">
        <w:rPr>
          <w:rFonts w:ascii="Times New Roman" w:eastAsia="Times New Roman" w:hAnsi="Times New Roman" w:cs="Times New Roman"/>
          <w:sz w:val="24"/>
          <w:szCs w:val="24"/>
          <w:lang w:eastAsia="ru-RU"/>
        </w:rPr>
        <w:t xml:space="preserve">, чем </w:t>
      </w:r>
      <w:r w:rsidR="008C26D7">
        <w:rPr>
          <w:rFonts w:ascii="Times New Roman" w:eastAsia="Times New Roman" w:hAnsi="Times New Roman" w:cs="Times New Roman"/>
          <w:sz w:val="24"/>
          <w:szCs w:val="24"/>
          <w:lang w:eastAsia="ru-RU"/>
        </w:rPr>
        <w:t xml:space="preserve">на </w:t>
      </w:r>
      <w:r w:rsidRPr="00C87473">
        <w:rPr>
          <w:rFonts w:ascii="Times New Roman" w:eastAsia="Times New Roman" w:hAnsi="Times New Roman" w:cs="Times New Roman"/>
          <w:sz w:val="24"/>
          <w:szCs w:val="24"/>
          <w:lang w:eastAsia="ru-RU"/>
        </w:rPr>
        <w:t xml:space="preserve">50 баллов. Ответ запишите в ячейку </w:t>
      </w:r>
      <w:r w:rsidRPr="00C87473">
        <w:rPr>
          <w:rFonts w:ascii="Times New Roman" w:eastAsia="Times New Roman" w:hAnsi="Times New Roman" w:cs="Times New Roman"/>
          <w:sz w:val="24"/>
          <w:szCs w:val="24"/>
          <w:lang w:val="en-US" w:eastAsia="ru-RU"/>
        </w:rPr>
        <w:t>H</w:t>
      </w:r>
      <w:r w:rsidRPr="00C87473">
        <w:rPr>
          <w:rFonts w:ascii="Times New Roman" w:eastAsia="Times New Roman" w:hAnsi="Times New Roman" w:cs="Times New Roman"/>
          <w:sz w:val="24"/>
          <w:szCs w:val="24"/>
          <w:lang w:eastAsia="ru-RU"/>
        </w:rPr>
        <w:t>3, округлив до второго знака после запятой.</w:t>
      </w:r>
    </w:p>
    <w:p w:rsidR="00326295" w:rsidRPr="00C87473" w:rsidRDefault="00326295" w:rsidP="00326295">
      <w:pPr>
        <w:pStyle w:val="a4"/>
        <w:numPr>
          <w:ilvl w:val="0"/>
          <w:numId w:val="3"/>
        </w:numPr>
        <w:jc w:val="both"/>
        <w:rPr>
          <w:rFonts w:ascii="Times New Roman" w:eastAsia="Times New Roman" w:hAnsi="Times New Roman" w:cs="Times New Roman"/>
          <w:sz w:val="24"/>
          <w:szCs w:val="24"/>
          <w:lang w:eastAsia="ru-RU"/>
        </w:rPr>
      </w:pPr>
      <w:r w:rsidRPr="00C87473">
        <w:rPr>
          <w:rFonts w:ascii="Times New Roman" w:hAnsi="Times New Roman" w:cs="Times New Roman"/>
          <w:sz w:val="24"/>
          <w:szCs w:val="24"/>
        </w:rPr>
        <w:lastRenderedPageBreak/>
        <w:t>Постройте круговую диаграмму, отображающую соотношение числа учеников, ко</w:t>
      </w:r>
      <w:r w:rsidR="008C26D7">
        <w:rPr>
          <w:rFonts w:ascii="Times New Roman" w:hAnsi="Times New Roman" w:cs="Times New Roman"/>
          <w:sz w:val="24"/>
          <w:szCs w:val="24"/>
        </w:rPr>
        <w:t>торые набрали  по информатике</w:t>
      </w:r>
      <w:r w:rsidR="00CD0868">
        <w:rPr>
          <w:rFonts w:ascii="Times New Roman" w:hAnsi="Times New Roman" w:cs="Times New Roman"/>
          <w:sz w:val="24"/>
          <w:szCs w:val="24"/>
        </w:rPr>
        <w:t xml:space="preserve"> не более</w:t>
      </w:r>
      <w:r w:rsidRPr="00C87473">
        <w:rPr>
          <w:rFonts w:ascii="Times New Roman" w:hAnsi="Times New Roman" w:cs="Times New Roman"/>
          <w:sz w:val="24"/>
          <w:szCs w:val="24"/>
        </w:rPr>
        <w:t xml:space="preserve"> 40 баллов (низкий уровень), от 41 до 70 баллов (средний уровень) и более 70 баллов (высокий уровень). Левый верхний угол диаграммы разместите вблизи ячейки G6. В поле диаграммы должны присутствовать легенда (обозначение, какой сектор диаграммы соответствует какому уровню) и процентное соотношение таких учеников.</w:t>
      </w:r>
    </w:p>
    <w:p w:rsidR="00265CA2" w:rsidRDefault="00265CA2" w:rsidP="00265CA2">
      <w:pPr>
        <w:pStyle w:val="a4"/>
        <w:jc w:val="both"/>
        <w:rPr>
          <w:rFonts w:ascii="Times New Roman" w:hAnsi="Times New Roman" w:cs="Times New Roman"/>
          <w:sz w:val="24"/>
          <w:szCs w:val="24"/>
        </w:rPr>
      </w:pPr>
    </w:p>
    <w:p w:rsidR="00265CA2" w:rsidRPr="00C87473" w:rsidRDefault="00084B2D" w:rsidP="00265CA2">
      <w:pPr>
        <w:pStyle w:val="a4"/>
        <w:jc w:val="both"/>
        <w:rPr>
          <w:rFonts w:ascii="Times New Roman" w:eastAsia="Times New Roman" w:hAnsi="Times New Roman" w:cs="Times New Roman"/>
          <w:sz w:val="24"/>
          <w:szCs w:val="24"/>
          <w:lang w:eastAsia="ru-RU"/>
        </w:rPr>
      </w:pPr>
      <w:r>
        <w:rPr>
          <w:rFonts w:ascii="Times New Roman" w:hAnsi="Times New Roman" w:cs="Times New Roman"/>
          <w:sz w:val="24"/>
          <w:szCs w:val="24"/>
        </w:rPr>
        <w:t>№ 15</w:t>
      </w:r>
    </w:p>
    <w:p w:rsidR="00265CA2" w:rsidRDefault="005B5C55" w:rsidP="005B5C55">
      <w:pPr>
        <w:pStyle w:val="a4"/>
        <w:jc w:val="both"/>
      </w:pPr>
      <w:r>
        <w:rPr>
          <w:noProof/>
          <w:lang w:eastAsia="ru-RU"/>
        </w:rPr>
        <w:drawing>
          <wp:anchor distT="0" distB="0" distL="114300" distR="114300" simplePos="0" relativeHeight="251669504" behindDoc="0" locked="0" layoutInCell="1" allowOverlap="1" wp14:anchorId="222EDC52" wp14:editId="7AC6F686">
            <wp:simplePos x="0" y="0"/>
            <wp:positionH relativeFrom="column">
              <wp:posOffset>481965</wp:posOffset>
            </wp:positionH>
            <wp:positionV relativeFrom="paragraph">
              <wp:posOffset>52705</wp:posOffset>
            </wp:positionV>
            <wp:extent cx="2308860" cy="1744980"/>
            <wp:effectExtent l="0" t="0" r="0" b="7620"/>
            <wp:wrapSquare wrapText="bothSides"/>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cstate="print">
                      <a:extLst>
                        <a:ext uri="{28A0092B-C50C-407E-A947-70E740481C1C}">
                          <a14:useLocalDpi xmlns:a14="http://schemas.microsoft.com/office/drawing/2010/main" val="0"/>
                        </a:ext>
                      </a:extLst>
                    </a:blip>
                    <a:srcRect l="56697" t="23489" r="4435" b="24287"/>
                    <a:stretch/>
                  </pic:blipFill>
                  <pic:spPr bwMode="auto">
                    <a:xfrm>
                      <a:off x="0" y="0"/>
                      <a:ext cx="2308860" cy="1744980"/>
                    </a:xfrm>
                    <a:prstGeom prst="rect">
                      <a:avLst/>
                    </a:prstGeom>
                    <a:ln>
                      <a:noFill/>
                    </a:ln>
                    <a:extLst>
                      <a:ext uri="{53640926-AAD7-44D8-BBD7-CCE9431645EC}">
                        <a14:shadowObscured xmlns:a14="http://schemas.microsoft.com/office/drawing/2010/main"/>
                      </a:ext>
                    </a:extLst>
                  </pic:spPr>
                </pic:pic>
              </a:graphicData>
            </a:graphic>
          </wp:anchor>
        </w:drawing>
      </w:r>
      <w:r w:rsidR="00265CA2">
        <w:t>На бесконечном поле есть горизонтальные и вертикальные стены, ограничивающим прямоугольный участок. Каждый конец горизонтальной стены соединён с соответствующим концом вертикальной стены. Длины стен неизвестны. В левой вертикальной стене есть ровно один проход, точное место прохода и его ширина неизвестны. Робот находится в клетке, расположенной внутри ограниченного участка. На рисунке указан один из возможных способов расположения стен и Робота (Робот обозначен ромбом).</w:t>
      </w:r>
    </w:p>
    <w:p w:rsidR="00265CA2" w:rsidRDefault="005B5C55" w:rsidP="005B5C55">
      <w:pPr>
        <w:pStyle w:val="a4"/>
        <w:jc w:val="both"/>
        <w:rPr>
          <w:noProof/>
          <w:lang w:eastAsia="ru-RU"/>
        </w:rPr>
      </w:pPr>
      <w:r>
        <w:rPr>
          <w:noProof/>
          <w:lang w:eastAsia="ru-RU"/>
        </w:rPr>
        <w:drawing>
          <wp:anchor distT="0" distB="0" distL="114300" distR="114300" simplePos="0" relativeHeight="251670528" behindDoc="0" locked="0" layoutInCell="1" allowOverlap="1" wp14:anchorId="5D1F3DB0" wp14:editId="128E6D6B">
            <wp:simplePos x="0" y="0"/>
            <wp:positionH relativeFrom="column">
              <wp:posOffset>3910965</wp:posOffset>
            </wp:positionH>
            <wp:positionV relativeFrom="paragraph">
              <wp:posOffset>9525</wp:posOffset>
            </wp:positionV>
            <wp:extent cx="2179320" cy="1623060"/>
            <wp:effectExtent l="0" t="0" r="0" b="0"/>
            <wp:wrapSquare wrapText="bothSides"/>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cstate="print">
                      <a:extLst>
                        <a:ext uri="{28A0092B-C50C-407E-A947-70E740481C1C}">
                          <a14:useLocalDpi xmlns:a14="http://schemas.microsoft.com/office/drawing/2010/main" val="0"/>
                        </a:ext>
                      </a:extLst>
                    </a:blip>
                    <a:srcRect l="56825" t="25999" r="6488" b="25427"/>
                    <a:stretch/>
                  </pic:blipFill>
                  <pic:spPr bwMode="auto">
                    <a:xfrm>
                      <a:off x="0" y="0"/>
                      <a:ext cx="2179320" cy="1623060"/>
                    </a:xfrm>
                    <a:prstGeom prst="rect">
                      <a:avLst/>
                    </a:prstGeom>
                    <a:ln>
                      <a:noFill/>
                    </a:ln>
                    <a:extLst>
                      <a:ext uri="{53640926-AAD7-44D8-BBD7-CCE9431645EC}">
                        <a14:shadowObscured xmlns:a14="http://schemas.microsoft.com/office/drawing/2010/main"/>
                      </a:ext>
                    </a:extLst>
                  </pic:spPr>
                </pic:pic>
              </a:graphicData>
            </a:graphic>
          </wp:anchor>
        </w:drawing>
      </w:r>
      <w:r w:rsidR="00265CA2">
        <w:t>Напишите для Робота алгоритм, закрашивающий все клетки, рас</w:t>
      </w:r>
      <w:r>
        <w:t>положенные непосредственно правее правой вертикальной стены кроме самой верхней из таких клеток.</w:t>
      </w:r>
      <w:r w:rsidR="00265CA2">
        <w:t xml:space="preserve">  Робот должен закрасить только клетки, удовлетворяющие данному условию. Например, для приведённого выше рисунка Робот должен закрасить следующие клетки (см. рисунок).</w:t>
      </w:r>
      <w:r w:rsidR="00265CA2" w:rsidRPr="00FA36CB">
        <w:rPr>
          <w:noProof/>
          <w:lang w:eastAsia="ru-RU"/>
        </w:rPr>
        <w:t xml:space="preserve"> </w:t>
      </w:r>
      <w:r w:rsidR="00265CA2">
        <w:rPr>
          <w:noProof/>
          <w:lang w:eastAsia="ru-RU"/>
        </w:rPr>
        <w:t xml:space="preserve">При исполнении алгоритма Робот не должен разрушиться, выполнение алгоритма должно завершиться. Конечное расположение Робота может быть произвольным. </w:t>
      </w:r>
    </w:p>
    <w:p w:rsidR="00265CA2" w:rsidRDefault="00265CA2" w:rsidP="005B5C55">
      <w:pPr>
        <w:pStyle w:val="a4"/>
        <w:jc w:val="both"/>
        <w:rPr>
          <w:noProof/>
          <w:lang w:eastAsia="ru-RU"/>
        </w:rPr>
      </w:pPr>
      <w:r>
        <w:rPr>
          <w:noProof/>
          <w:lang w:eastAsia="ru-RU"/>
        </w:rPr>
        <w:t>Алгоритм должен решать задачу для любого допустимого расположения стен и любого</w:t>
      </w:r>
    </w:p>
    <w:p w:rsidR="00265CA2" w:rsidRDefault="00265CA2" w:rsidP="005B5C55">
      <w:pPr>
        <w:pStyle w:val="a4"/>
        <w:jc w:val="both"/>
      </w:pPr>
      <w:r>
        <w:rPr>
          <w:noProof/>
          <w:lang w:eastAsia="ru-RU"/>
        </w:rPr>
        <w:t>расположения и размера прохода внутри стены.</w:t>
      </w:r>
    </w:p>
    <w:p w:rsidR="005B5C55" w:rsidRDefault="005B5C55" w:rsidP="005B5C55">
      <w:pPr>
        <w:pStyle w:val="a4"/>
        <w:rPr>
          <w:rFonts w:ascii="Times New Roman" w:eastAsia="Times New Roman" w:hAnsi="Times New Roman" w:cs="Times New Roman"/>
          <w:sz w:val="24"/>
          <w:szCs w:val="24"/>
          <w:lang w:eastAsia="ru-RU"/>
        </w:rPr>
      </w:pPr>
    </w:p>
    <w:p w:rsidR="00265CA2" w:rsidRPr="00265CA2" w:rsidRDefault="00084B2D" w:rsidP="005B5C55">
      <w:pPr>
        <w:pStyle w:val="a4"/>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16 </w:t>
      </w:r>
      <w:r w:rsidR="00265CA2" w:rsidRPr="00265CA2">
        <w:rPr>
          <w:rFonts w:ascii="Times New Roman" w:eastAsia="Times New Roman" w:hAnsi="Times New Roman" w:cs="Times New Roman"/>
          <w:sz w:val="24"/>
          <w:szCs w:val="24"/>
          <w:lang w:eastAsia="ru-RU"/>
        </w:rPr>
        <w:t xml:space="preserve"> Напишите программу, которая в последовательности натуральных ч</w:t>
      </w:r>
      <w:r w:rsidR="002D3F5E">
        <w:rPr>
          <w:rFonts w:ascii="Times New Roman" w:eastAsia="Times New Roman" w:hAnsi="Times New Roman" w:cs="Times New Roman"/>
          <w:sz w:val="24"/>
          <w:szCs w:val="24"/>
          <w:lang w:eastAsia="ru-RU"/>
        </w:rPr>
        <w:t xml:space="preserve">исел определяет минимальное, оканчивающееся на 4. </w:t>
      </w:r>
      <w:r w:rsidR="00265CA2" w:rsidRPr="00265CA2">
        <w:rPr>
          <w:rFonts w:ascii="Times New Roman" w:eastAsia="Times New Roman" w:hAnsi="Times New Roman" w:cs="Times New Roman"/>
          <w:sz w:val="24"/>
          <w:szCs w:val="24"/>
          <w:lang w:eastAsia="ru-RU"/>
        </w:rPr>
        <w:t xml:space="preserve"> Программа получает на вход количество чисел в последовательности, а затем сами числа. В последовательности всегда имеется число, </w:t>
      </w:r>
      <w:r w:rsidR="002D3F5E">
        <w:rPr>
          <w:rFonts w:ascii="Times New Roman" w:eastAsia="Times New Roman" w:hAnsi="Times New Roman" w:cs="Times New Roman"/>
          <w:sz w:val="24"/>
          <w:szCs w:val="24"/>
          <w:lang w:eastAsia="ru-RU"/>
        </w:rPr>
        <w:t>оканчивающееся на 4</w:t>
      </w:r>
      <w:r w:rsidR="00265CA2" w:rsidRPr="00265CA2">
        <w:rPr>
          <w:rFonts w:ascii="Times New Roman" w:eastAsia="Times New Roman" w:hAnsi="Times New Roman" w:cs="Times New Roman"/>
          <w:sz w:val="24"/>
          <w:szCs w:val="24"/>
          <w:lang w:eastAsia="ru-RU"/>
        </w:rPr>
        <w:t xml:space="preserve">. </w:t>
      </w:r>
    </w:p>
    <w:p w:rsidR="00265CA2" w:rsidRPr="00265CA2" w:rsidRDefault="00265CA2" w:rsidP="00157211">
      <w:pPr>
        <w:pStyle w:val="a4"/>
        <w:rPr>
          <w:rFonts w:ascii="Times New Roman" w:eastAsia="Times New Roman" w:hAnsi="Times New Roman" w:cs="Times New Roman"/>
          <w:sz w:val="24"/>
          <w:szCs w:val="24"/>
          <w:lang w:eastAsia="ru-RU"/>
        </w:rPr>
      </w:pPr>
      <w:r w:rsidRPr="00265CA2">
        <w:rPr>
          <w:rFonts w:ascii="Times New Roman" w:eastAsia="Times New Roman" w:hAnsi="Times New Roman" w:cs="Times New Roman"/>
          <w:sz w:val="24"/>
          <w:szCs w:val="24"/>
          <w:lang w:eastAsia="ru-RU"/>
        </w:rPr>
        <w:t xml:space="preserve">Количество чисел не превышает 1000. Введённые числа не превышают 30 000. </w:t>
      </w:r>
    </w:p>
    <w:p w:rsidR="00265CA2" w:rsidRPr="00265CA2" w:rsidRDefault="00265CA2" w:rsidP="00157211">
      <w:pPr>
        <w:pStyle w:val="a4"/>
        <w:rPr>
          <w:rFonts w:ascii="Times New Roman" w:eastAsia="Times New Roman" w:hAnsi="Times New Roman" w:cs="Times New Roman"/>
          <w:sz w:val="24"/>
          <w:szCs w:val="24"/>
          <w:lang w:eastAsia="ru-RU"/>
        </w:rPr>
      </w:pPr>
      <w:r w:rsidRPr="00265CA2">
        <w:rPr>
          <w:rFonts w:ascii="Times New Roman" w:eastAsia="Times New Roman" w:hAnsi="Times New Roman" w:cs="Times New Roman"/>
          <w:sz w:val="24"/>
          <w:szCs w:val="24"/>
          <w:lang w:eastAsia="ru-RU"/>
        </w:rPr>
        <w:t>Программа должна вывести одно число – количество чисел, удовлетворяющих данному условию.</w:t>
      </w:r>
    </w:p>
    <w:p w:rsidR="00265CA2" w:rsidRPr="00265CA2" w:rsidRDefault="00265CA2" w:rsidP="00157211">
      <w:pPr>
        <w:pStyle w:val="a4"/>
        <w:rPr>
          <w:rFonts w:ascii="Times New Roman" w:eastAsia="Times New Roman" w:hAnsi="Times New Roman" w:cs="Times New Roman"/>
          <w:sz w:val="24"/>
          <w:szCs w:val="24"/>
          <w:lang w:eastAsia="ru-RU"/>
        </w:rPr>
      </w:pPr>
      <w:r w:rsidRPr="00265CA2">
        <w:rPr>
          <w:rFonts w:ascii="Times New Roman" w:eastAsia="Times New Roman" w:hAnsi="Times New Roman" w:cs="Times New Roman"/>
          <w:sz w:val="24"/>
          <w:szCs w:val="24"/>
          <w:lang w:eastAsia="ru-RU"/>
        </w:rPr>
        <w:t>Пример работы программы:</w:t>
      </w:r>
    </w:p>
    <w:p w:rsidR="00265CA2" w:rsidRPr="00265CA2" w:rsidRDefault="002D3F5E" w:rsidP="00157211">
      <w:pPr>
        <w:pStyle w:val="a4"/>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Ввод: </w:t>
      </w: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3</w:t>
      </w:r>
      <w:r>
        <w:rPr>
          <w:rFonts w:ascii="Times New Roman" w:eastAsia="Times New Roman" w:hAnsi="Times New Roman" w:cs="Times New Roman"/>
          <w:sz w:val="24"/>
          <w:szCs w:val="24"/>
          <w:lang w:eastAsia="ru-RU"/>
        </w:rPr>
        <w:tab/>
        <w:t>14</w:t>
      </w:r>
      <w:r>
        <w:rPr>
          <w:rFonts w:ascii="Times New Roman" w:eastAsia="Times New Roman" w:hAnsi="Times New Roman" w:cs="Times New Roman"/>
          <w:sz w:val="24"/>
          <w:szCs w:val="24"/>
          <w:lang w:eastAsia="ru-RU"/>
        </w:rPr>
        <w:tab/>
        <w:t>3</w:t>
      </w:r>
      <w:r>
        <w:rPr>
          <w:rFonts w:ascii="Times New Roman" w:eastAsia="Times New Roman" w:hAnsi="Times New Roman" w:cs="Times New Roman"/>
          <w:sz w:val="24"/>
          <w:szCs w:val="24"/>
          <w:lang w:eastAsia="ru-RU"/>
        </w:rPr>
        <w:tab/>
        <w:t>24</w:t>
      </w:r>
    </w:p>
    <w:p w:rsidR="005B5C55" w:rsidRDefault="002D3F5E" w:rsidP="00157211">
      <w:pPr>
        <w:pStyle w:val="a4"/>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Вывод:</w:t>
      </w:r>
      <w:r>
        <w:rPr>
          <w:rFonts w:ascii="Times New Roman" w:eastAsia="Times New Roman" w:hAnsi="Times New Roman" w:cs="Times New Roman"/>
          <w:sz w:val="24"/>
          <w:szCs w:val="24"/>
          <w:lang w:eastAsia="ru-RU"/>
        </w:rPr>
        <w:tab/>
        <w:t>14</w:t>
      </w:r>
    </w:p>
    <w:p w:rsidR="00C4780D" w:rsidRPr="00261FA3" w:rsidRDefault="00C4780D" w:rsidP="00261FA3">
      <w:pPr>
        <w:rPr>
          <w:rFonts w:ascii="Times New Roman" w:eastAsia="Times New Roman" w:hAnsi="Times New Roman" w:cs="Times New Roman"/>
          <w:sz w:val="24"/>
          <w:szCs w:val="24"/>
          <w:lang w:eastAsia="ru-RU"/>
        </w:rPr>
      </w:pPr>
      <w:bookmarkStart w:id="0" w:name="_GoBack"/>
      <w:bookmarkEnd w:id="0"/>
    </w:p>
    <w:sectPr w:rsidR="00C4780D" w:rsidRPr="00261FA3">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C64EA" w:rsidRDefault="00CC64EA" w:rsidP="00C44BD6">
      <w:pPr>
        <w:spacing w:after="0" w:line="240" w:lineRule="auto"/>
      </w:pPr>
      <w:r>
        <w:separator/>
      </w:r>
    </w:p>
  </w:endnote>
  <w:endnote w:type="continuationSeparator" w:id="0">
    <w:p w:rsidR="00CC64EA" w:rsidRDefault="00CC64EA" w:rsidP="00C44BD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CC"/>
    <w:family w:val="swiss"/>
    <w:pitch w:val="variable"/>
    <w:sig w:usb0="E4002EFF" w:usb1="C2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Helvetica">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C64EA" w:rsidRDefault="00CC64EA" w:rsidP="00C44BD6">
      <w:pPr>
        <w:spacing w:after="0" w:line="240" w:lineRule="auto"/>
      </w:pPr>
      <w:r>
        <w:separator/>
      </w:r>
    </w:p>
  </w:footnote>
  <w:footnote w:type="continuationSeparator" w:id="0">
    <w:p w:rsidR="00CC64EA" w:rsidRDefault="00CC64EA" w:rsidP="00C44BD6">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72804CD"/>
    <w:multiLevelType w:val="hybridMultilevel"/>
    <w:tmpl w:val="763C7814"/>
    <w:lvl w:ilvl="0" w:tplc="A9906F3A">
      <w:start w:val="1"/>
      <w:numFmt w:val="decimal"/>
      <w:lvlText w:val="%1."/>
      <w:lvlJc w:val="left"/>
      <w:pPr>
        <w:ind w:left="720" w:hanging="360"/>
      </w:pPr>
      <w:rPr>
        <w:rFonts w:asciiTheme="minorHAnsi" w:eastAsiaTheme="minorHAnsi" w:hAnsiTheme="minorHAnsi" w:cstheme="minorBidi" w:hint="default"/>
        <w:sz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19783ECC"/>
    <w:multiLevelType w:val="hybridMultilevel"/>
    <w:tmpl w:val="D0F86B44"/>
    <w:lvl w:ilvl="0" w:tplc="140A2A8E">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 w15:restartNumberingAfterBreak="0">
    <w:nsid w:val="633D6F3F"/>
    <w:multiLevelType w:val="hybridMultilevel"/>
    <w:tmpl w:val="763C7814"/>
    <w:lvl w:ilvl="0" w:tplc="A9906F3A">
      <w:start w:val="1"/>
      <w:numFmt w:val="decimal"/>
      <w:lvlText w:val="%1."/>
      <w:lvlJc w:val="left"/>
      <w:pPr>
        <w:ind w:left="720" w:hanging="360"/>
      </w:pPr>
      <w:rPr>
        <w:rFonts w:asciiTheme="minorHAnsi" w:eastAsiaTheme="minorHAnsi" w:hAnsiTheme="minorHAnsi" w:cstheme="minorBidi" w:hint="default"/>
        <w:sz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735C52EE"/>
    <w:multiLevelType w:val="multilevel"/>
    <w:tmpl w:val="6E0EA9A2"/>
    <w:lvl w:ilvl="0">
      <w:start w:val="1"/>
      <w:numFmt w:val="decimal"/>
      <w:lvlText w:val="%1."/>
      <w:lvlJc w:val="left"/>
      <w:pPr>
        <w:ind w:left="720" w:hanging="360"/>
      </w:pPr>
      <w:rPr>
        <w:rFonts w:hint="default"/>
      </w:rPr>
    </w:lvl>
    <w:lvl w:ilvl="1">
      <w:start w:val="1"/>
      <w:numFmt w:val="decimal"/>
      <w:isLgl/>
      <w:lvlText w:val="%1.%2"/>
      <w:lvlJc w:val="left"/>
      <w:pPr>
        <w:ind w:left="1140" w:hanging="4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num w:numId="1">
    <w:abstractNumId w:val="1"/>
  </w:num>
  <w:num w:numId="2">
    <w:abstractNumId w:val="2"/>
  </w:num>
  <w:num w:numId="3">
    <w:abstractNumId w:val="0"/>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51C72"/>
    <w:rsid w:val="00006EDB"/>
    <w:rsid w:val="00084B2D"/>
    <w:rsid w:val="0011213A"/>
    <w:rsid w:val="00132620"/>
    <w:rsid w:val="00140C04"/>
    <w:rsid w:val="00157211"/>
    <w:rsid w:val="00202489"/>
    <w:rsid w:val="00203EF9"/>
    <w:rsid w:val="00261FA3"/>
    <w:rsid w:val="00265CA2"/>
    <w:rsid w:val="002D2AAA"/>
    <w:rsid w:val="002D3F5E"/>
    <w:rsid w:val="002D50C6"/>
    <w:rsid w:val="00326295"/>
    <w:rsid w:val="00351C72"/>
    <w:rsid w:val="00375E98"/>
    <w:rsid w:val="00416542"/>
    <w:rsid w:val="00497C08"/>
    <w:rsid w:val="00512B5C"/>
    <w:rsid w:val="00513B6C"/>
    <w:rsid w:val="00570449"/>
    <w:rsid w:val="00580C05"/>
    <w:rsid w:val="005B5C55"/>
    <w:rsid w:val="00613F7A"/>
    <w:rsid w:val="00674FF2"/>
    <w:rsid w:val="00743630"/>
    <w:rsid w:val="00776B84"/>
    <w:rsid w:val="007772DC"/>
    <w:rsid w:val="00807A82"/>
    <w:rsid w:val="00877FEB"/>
    <w:rsid w:val="008C26D7"/>
    <w:rsid w:val="008F52F0"/>
    <w:rsid w:val="00973513"/>
    <w:rsid w:val="00983AA7"/>
    <w:rsid w:val="00983EB3"/>
    <w:rsid w:val="009C7014"/>
    <w:rsid w:val="00A23A64"/>
    <w:rsid w:val="00A42B42"/>
    <w:rsid w:val="00A43F06"/>
    <w:rsid w:val="00A471FB"/>
    <w:rsid w:val="00AC1E50"/>
    <w:rsid w:val="00B3391E"/>
    <w:rsid w:val="00B37085"/>
    <w:rsid w:val="00B373C8"/>
    <w:rsid w:val="00B46899"/>
    <w:rsid w:val="00B71A89"/>
    <w:rsid w:val="00B723DD"/>
    <w:rsid w:val="00B973CB"/>
    <w:rsid w:val="00C049C7"/>
    <w:rsid w:val="00C3511E"/>
    <w:rsid w:val="00C44BD6"/>
    <w:rsid w:val="00C4780D"/>
    <w:rsid w:val="00C776C4"/>
    <w:rsid w:val="00C87473"/>
    <w:rsid w:val="00CB6331"/>
    <w:rsid w:val="00CC64EA"/>
    <w:rsid w:val="00CD0868"/>
    <w:rsid w:val="00D3529E"/>
    <w:rsid w:val="00D3725D"/>
    <w:rsid w:val="00E159AF"/>
    <w:rsid w:val="00E326AA"/>
    <w:rsid w:val="00E76A9A"/>
    <w:rsid w:val="00E90855"/>
    <w:rsid w:val="00F10866"/>
    <w:rsid w:val="00F54624"/>
    <w:rsid w:val="00F93448"/>
    <w:rsid w:val="00FA36CB"/>
    <w:rsid w:val="00FE03A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B126C05"/>
  <w15:chartTrackingRefBased/>
  <w15:docId w15:val="{4B209803-761C-4B04-ADE6-852F2413E6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C4780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basedOn w:val="a"/>
    <w:uiPriority w:val="34"/>
    <w:qFormat/>
    <w:rsid w:val="00F93448"/>
    <w:pPr>
      <w:ind w:left="720"/>
      <w:contextualSpacing/>
    </w:pPr>
  </w:style>
  <w:style w:type="paragraph" w:customStyle="1" w:styleId="leftmargin">
    <w:name w:val="left_margin"/>
    <w:basedOn w:val="a"/>
    <w:rsid w:val="00F9344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mo">
    <w:name w:val="mo"/>
    <w:basedOn w:val="a0"/>
    <w:rsid w:val="007772DC"/>
  </w:style>
  <w:style w:type="character" w:customStyle="1" w:styleId="mjxassistivemathml">
    <w:name w:val="mjx_assistive_mathml"/>
    <w:basedOn w:val="a0"/>
    <w:rsid w:val="007772DC"/>
  </w:style>
  <w:style w:type="paragraph" w:styleId="a5">
    <w:name w:val="header"/>
    <w:basedOn w:val="a"/>
    <w:link w:val="a6"/>
    <w:uiPriority w:val="99"/>
    <w:unhideWhenUsed/>
    <w:rsid w:val="00C44BD6"/>
    <w:pPr>
      <w:tabs>
        <w:tab w:val="center" w:pos="4677"/>
        <w:tab w:val="right" w:pos="9355"/>
      </w:tabs>
      <w:spacing w:after="0" w:line="240" w:lineRule="auto"/>
    </w:pPr>
  </w:style>
  <w:style w:type="character" w:customStyle="1" w:styleId="a6">
    <w:name w:val="Верхний колонтитул Знак"/>
    <w:basedOn w:val="a0"/>
    <w:link w:val="a5"/>
    <w:uiPriority w:val="99"/>
    <w:rsid w:val="00C44BD6"/>
  </w:style>
  <w:style w:type="paragraph" w:styleId="a7">
    <w:name w:val="footer"/>
    <w:basedOn w:val="a"/>
    <w:link w:val="a8"/>
    <w:uiPriority w:val="99"/>
    <w:unhideWhenUsed/>
    <w:rsid w:val="00C44BD6"/>
    <w:pPr>
      <w:tabs>
        <w:tab w:val="center" w:pos="4677"/>
        <w:tab w:val="right" w:pos="9355"/>
      </w:tabs>
      <w:spacing w:after="0" w:line="240" w:lineRule="auto"/>
    </w:pPr>
  </w:style>
  <w:style w:type="character" w:customStyle="1" w:styleId="a8">
    <w:name w:val="Нижний колонтитул Знак"/>
    <w:basedOn w:val="a0"/>
    <w:link w:val="a7"/>
    <w:uiPriority w:val="99"/>
    <w:rsid w:val="00C44BD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4541914">
      <w:bodyDiv w:val="1"/>
      <w:marLeft w:val="0"/>
      <w:marRight w:val="0"/>
      <w:marTop w:val="0"/>
      <w:marBottom w:val="0"/>
      <w:divBdr>
        <w:top w:val="none" w:sz="0" w:space="0" w:color="auto"/>
        <w:left w:val="none" w:sz="0" w:space="0" w:color="auto"/>
        <w:bottom w:val="none" w:sz="0" w:space="0" w:color="auto"/>
        <w:right w:val="none" w:sz="0" w:space="0" w:color="auto"/>
      </w:divBdr>
    </w:div>
    <w:div w:id="264771101">
      <w:bodyDiv w:val="1"/>
      <w:marLeft w:val="0"/>
      <w:marRight w:val="0"/>
      <w:marTop w:val="0"/>
      <w:marBottom w:val="0"/>
      <w:divBdr>
        <w:top w:val="none" w:sz="0" w:space="0" w:color="auto"/>
        <w:left w:val="none" w:sz="0" w:space="0" w:color="auto"/>
        <w:bottom w:val="none" w:sz="0" w:space="0" w:color="auto"/>
        <w:right w:val="none" w:sz="0" w:space="0" w:color="auto"/>
      </w:divBdr>
    </w:div>
    <w:div w:id="337273166">
      <w:bodyDiv w:val="1"/>
      <w:marLeft w:val="0"/>
      <w:marRight w:val="0"/>
      <w:marTop w:val="0"/>
      <w:marBottom w:val="0"/>
      <w:divBdr>
        <w:top w:val="none" w:sz="0" w:space="0" w:color="auto"/>
        <w:left w:val="none" w:sz="0" w:space="0" w:color="auto"/>
        <w:bottom w:val="none" w:sz="0" w:space="0" w:color="auto"/>
        <w:right w:val="none" w:sz="0" w:space="0" w:color="auto"/>
      </w:divBdr>
    </w:div>
    <w:div w:id="506795126">
      <w:bodyDiv w:val="1"/>
      <w:marLeft w:val="0"/>
      <w:marRight w:val="0"/>
      <w:marTop w:val="0"/>
      <w:marBottom w:val="0"/>
      <w:divBdr>
        <w:top w:val="none" w:sz="0" w:space="0" w:color="auto"/>
        <w:left w:val="none" w:sz="0" w:space="0" w:color="auto"/>
        <w:bottom w:val="none" w:sz="0" w:space="0" w:color="auto"/>
        <w:right w:val="none" w:sz="0" w:space="0" w:color="auto"/>
      </w:divBdr>
    </w:div>
    <w:div w:id="819156044">
      <w:bodyDiv w:val="1"/>
      <w:marLeft w:val="0"/>
      <w:marRight w:val="0"/>
      <w:marTop w:val="0"/>
      <w:marBottom w:val="0"/>
      <w:divBdr>
        <w:top w:val="none" w:sz="0" w:space="0" w:color="auto"/>
        <w:left w:val="none" w:sz="0" w:space="0" w:color="auto"/>
        <w:bottom w:val="none" w:sz="0" w:space="0" w:color="auto"/>
        <w:right w:val="none" w:sz="0" w:space="0" w:color="auto"/>
      </w:divBdr>
    </w:div>
    <w:div w:id="1222787061">
      <w:bodyDiv w:val="1"/>
      <w:marLeft w:val="0"/>
      <w:marRight w:val="0"/>
      <w:marTop w:val="0"/>
      <w:marBottom w:val="0"/>
      <w:divBdr>
        <w:top w:val="none" w:sz="0" w:space="0" w:color="auto"/>
        <w:left w:val="none" w:sz="0" w:space="0" w:color="auto"/>
        <w:bottom w:val="none" w:sz="0" w:space="0" w:color="auto"/>
        <w:right w:val="none" w:sz="0" w:space="0" w:color="auto"/>
      </w:divBdr>
    </w:div>
    <w:div w:id="1852064772">
      <w:bodyDiv w:val="1"/>
      <w:marLeft w:val="0"/>
      <w:marRight w:val="0"/>
      <w:marTop w:val="0"/>
      <w:marBottom w:val="0"/>
      <w:divBdr>
        <w:top w:val="none" w:sz="0" w:space="0" w:color="auto"/>
        <w:left w:val="none" w:sz="0" w:space="0" w:color="auto"/>
        <w:bottom w:val="none" w:sz="0" w:space="0" w:color="auto"/>
        <w:right w:val="none" w:sz="0" w:space="0" w:color="auto"/>
      </w:divBdr>
      <w:divsChild>
        <w:div w:id="1339622917">
          <w:marLeft w:val="0"/>
          <w:marRight w:val="0"/>
          <w:marTop w:val="0"/>
          <w:marBottom w:val="0"/>
          <w:divBdr>
            <w:top w:val="none" w:sz="0" w:space="0" w:color="auto"/>
            <w:left w:val="none" w:sz="0" w:space="0" w:color="auto"/>
            <w:bottom w:val="none" w:sz="0" w:space="0" w:color="auto"/>
            <w:right w:val="none" w:sz="0" w:space="0" w:color="auto"/>
          </w:divBdr>
        </w:div>
      </w:divsChild>
    </w:div>
    <w:div w:id="1856192320">
      <w:bodyDiv w:val="1"/>
      <w:marLeft w:val="0"/>
      <w:marRight w:val="0"/>
      <w:marTop w:val="0"/>
      <w:marBottom w:val="0"/>
      <w:divBdr>
        <w:top w:val="none" w:sz="0" w:space="0" w:color="auto"/>
        <w:left w:val="none" w:sz="0" w:space="0" w:color="auto"/>
        <w:bottom w:val="none" w:sz="0" w:space="0" w:color="auto"/>
        <w:right w:val="none" w:sz="0" w:space="0" w:color="auto"/>
      </w:divBdr>
    </w:div>
    <w:div w:id="1953586372">
      <w:bodyDiv w:val="1"/>
      <w:marLeft w:val="0"/>
      <w:marRight w:val="0"/>
      <w:marTop w:val="0"/>
      <w:marBottom w:val="0"/>
      <w:divBdr>
        <w:top w:val="none" w:sz="0" w:space="0" w:color="auto"/>
        <w:left w:val="none" w:sz="0" w:space="0" w:color="auto"/>
        <w:bottom w:val="none" w:sz="0" w:space="0" w:color="auto"/>
        <w:right w:val="none" w:sz="0" w:space="0" w:color="auto"/>
      </w:divBdr>
    </w:div>
    <w:div w:id="21442243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395D21E-EFCC-4DEB-A7C5-1B2E82A770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691</TotalTime>
  <Pages>13</Pages>
  <Words>3185</Words>
  <Characters>18159</Characters>
  <Application>Microsoft Office Word</Application>
  <DocSecurity>0</DocSecurity>
  <Lines>151</Lines>
  <Paragraphs>42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21302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eao</dc:creator>
  <cp:keywords/>
  <dc:description/>
  <cp:lastModifiedBy>EAO</cp:lastModifiedBy>
  <cp:revision>29</cp:revision>
  <dcterms:created xsi:type="dcterms:W3CDTF">2024-01-08T12:56:00Z</dcterms:created>
  <dcterms:modified xsi:type="dcterms:W3CDTF">2024-12-26T05:46:00Z</dcterms:modified>
</cp:coreProperties>
</file>